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EED94" w14:textId="77777777" w:rsidR="004D2FD8" w:rsidRDefault="004D2FD8">
      <w:pPr>
        <w:pStyle w:val="Heading1"/>
        <w:numPr>
          <w:ilvl w:val="0"/>
          <w:numId w:val="0"/>
        </w:numPr>
        <w:tabs>
          <w:tab w:val="left" w:pos="2268"/>
        </w:tabs>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proofErr w:type="gramStart"/>
      <w:r w:rsidR="00EB4039">
        <w:rPr>
          <w:rFonts w:ascii="Times New Roman" w:hAnsi="Times New Roman"/>
          <w:i/>
          <w:sz w:val="40"/>
          <w:lang w:val="en-GB"/>
        </w:rPr>
        <w:t>III</w:t>
      </w:r>
      <w:r w:rsidR="00E656F6">
        <w:rPr>
          <w:rFonts w:ascii="Times New Roman" w:hAnsi="Times New Roman"/>
          <w:i/>
          <w:sz w:val="40"/>
          <w:lang w:val="en-GB"/>
        </w:rPr>
        <w:t xml:space="preserve"> </w:t>
      </w:r>
      <w:r w:rsidRPr="000726B9">
        <w:rPr>
          <w:rFonts w:ascii="Times New Roman" w:hAnsi="Times New Roman"/>
          <w:i/>
          <w:sz w:val="40"/>
          <w:lang w:val="en-GB"/>
        </w:rPr>
        <w:t>:</w:t>
      </w:r>
      <w:proofErr w:type="gramEnd"/>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r w:rsidR="00F01BB4">
        <w:rPr>
          <w:rFonts w:ascii="Times New Roman" w:hAnsi="Times New Roman"/>
          <w:sz w:val="28"/>
          <w:lang w:val="en-GB"/>
        </w:rPr>
        <w:t xml:space="preserve"> </w:t>
      </w:r>
    </w:p>
    <w:p w14:paraId="1E55D243" w14:textId="2805C703" w:rsidR="00DD7377" w:rsidRPr="009C2B15" w:rsidRDefault="00DD7377" w:rsidP="00905F57">
      <w:pPr>
        <w:spacing w:after="240"/>
        <w:rPr>
          <w:rStyle w:val="Strong"/>
          <w:rFonts w:ascii="Times New Roman" w:hAnsi="Times New Roman"/>
          <w:sz w:val="24"/>
          <w:szCs w:val="24"/>
        </w:rPr>
      </w:pPr>
      <w:r w:rsidRPr="009C2B15">
        <w:rPr>
          <w:rStyle w:val="Strong"/>
          <w:rFonts w:ascii="Times New Roman" w:hAnsi="Times New Roman"/>
          <w:sz w:val="24"/>
          <w:szCs w:val="24"/>
        </w:rPr>
        <w:t>Contract title</w:t>
      </w:r>
      <w:r w:rsidR="00905F57" w:rsidRPr="009C2B15">
        <w:rPr>
          <w:rStyle w:val="Strong"/>
          <w:rFonts w:ascii="Times New Roman" w:hAnsi="Times New Roman"/>
          <w:sz w:val="24"/>
          <w:szCs w:val="24"/>
        </w:rPr>
        <w:t xml:space="preserve">: </w:t>
      </w:r>
      <w:r w:rsidR="00986FE9" w:rsidRPr="00C04B61">
        <w:rPr>
          <w:rFonts w:ascii="Times New Roman" w:hAnsi="Times New Roman"/>
          <w:b/>
          <w:sz w:val="24"/>
          <w:szCs w:val="24"/>
          <w:lang w:val="en-GB"/>
        </w:rPr>
        <w:t>Public procurement for emergency medical vehicle and medical equipment</w:t>
      </w:r>
    </w:p>
    <w:p w14:paraId="5D7025EF" w14:textId="3873638E" w:rsidR="00DD7377" w:rsidRPr="009C2B15" w:rsidRDefault="00DD7377" w:rsidP="00905F57">
      <w:pPr>
        <w:spacing w:after="240"/>
        <w:rPr>
          <w:rFonts w:ascii="Times New Roman" w:hAnsi="Times New Roman"/>
          <w:color w:val="FF0000"/>
          <w:sz w:val="24"/>
          <w:szCs w:val="24"/>
        </w:rPr>
      </w:pPr>
      <w:r w:rsidRPr="009C2B15">
        <w:rPr>
          <w:rStyle w:val="Strong"/>
          <w:rFonts w:ascii="Times New Roman" w:hAnsi="Times New Roman"/>
          <w:sz w:val="24"/>
          <w:szCs w:val="24"/>
        </w:rPr>
        <w:t xml:space="preserve">Ref. </w:t>
      </w:r>
      <w:r w:rsidR="00905F57" w:rsidRPr="009C2B15">
        <w:rPr>
          <w:rStyle w:val="Strong"/>
          <w:rFonts w:ascii="Times New Roman" w:hAnsi="Times New Roman"/>
          <w:sz w:val="24"/>
          <w:szCs w:val="24"/>
        </w:rPr>
        <w:t>N</w:t>
      </w:r>
      <w:r w:rsidRPr="009C2B15">
        <w:rPr>
          <w:rStyle w:val="Strong"/>
          <w:rFonts w:ascii="Times New Roman" w:hAnsi="Times New Roman"/>
          <w:sz w:val="24"/>
          <w:szCs w:val="24"/>
        </w:rPr>
        <w:t>umber</w:t>
      </w:r>
      <w:r w:rsidR="00905F57" w:rsidRPr="009C2B15">
        <w:rPr>
          <w:rStyle w:val="Strong"/>
          <w:rFonts w:ascii="Times New Roman" w:hAnsi="Times New Roman"/>
          <w:sz w:val="24"/>
          <w:szCs w:val="24"/>
        </w:rPr>
        <w:t xml:space="preserve">: </w:t>
      </w:r>
      <w:bookmarkStart w:id="1" w:name="_Hlk209961740"/>
      <w:r w:rsidR="00905F57" w:rsidRPr="00986FE9">
        <w:rPr>
          <w:rFonts w:ascii="Times New Roman" w:hAnsi="Times New Roman"/>
          <w:b/>
          <w:bCs/>
          <w:sz w:val="24"/>
          <w:szCs w:val="24"/>
        </w:rPr>
        <w:t>HR-RS00084 -07</w:t>
      </w:r>
      <w:bookmarkEnd w:id="1"/>
      <w:r w:rsidR="00905F57" w:rsidRPr="00986FE9">
        <w:rPr>
          <w:rFonts w:ascii="Times New Roman" w:hAnsi="Times New Roman"/>
          <w:b/>
          <w:bCs/>
          <w:sz w:val="24"/>
          <w:szCs w:val="24"/>
        </w:rPr>
        <w:t xml:space="preserve"> </w:t>
      </w:r>
      <w:r w:rsidR="00831E99" w:rsidRPr="00986FE9">
        <w:rPr>
          <w:rFonts w:ascii="Times New Roman" w:hAnsi="Times New Roman"/>
          <w:b/>
          <w:bCs/>
          <w:sz w:val="24"/>
          <w:szCs w:val="24"/>
        </w:rPr>
        <w:t>L01</w:t>
      </w:r>
    </w:p>
    <w:p w14:paraId="276D03FD" w14:textId="33D4F264" w:rsidR="00905F57" w:rsidRPr="009C2B15" w:rsidRDefault="00905F57" w:rsidP="00905F57">
      <w:pPr>
        <w:tabs>
          <w:tab w:val="right" w:pos="567"/>
        </w:tabs>
        <w:rPr>
          <w:rFonts w:ascii="Times New Roman" w:hAnsi="Times New Roman"/>
          <w:sz w:val="24"/>
          <w:szCs w:val="24"/>
          <w:lang w:val="en-GB"/>
        </w:rPr>
      </w:pPr>
      <w:r w:rsidRPr="009C2B15">
        <w:rPr>
          <w:rFonts w:ascii="Times New Roman" w:hAnsi="Times New Roman"/>
          <w:b/>
          <w:bCs/>
          <w:sz w:val="24"/>
          <w:szCs w:val="24"/>
          <w:lang w:val="en-GB"/>
        </w:rPr>
        <w:t xml:space="preserve">LOT no. 1 </w:t>
      </w:r>
      <w:bookmarkStart w:id="2" w:name="_Hlk220690720"/>
      <w:r w:rsidRPr="009C2B15">
        <w:rPr>
          <w:rFonts w:ascii="Times New Roman" w:hAnsi="Times New Roman"/>
          <w:b/>
          <w:bCs/>
          <w:sz w:val="24"/>
          <w:szCs w:val="24"/>
          <w:lang w:val="en-GB"/>
        </w:rPr>
        <w:t xml:space="preserve">- </w:t>
      </w:r>
      <w:r w:rsidRPr="00633AA0">
        <w:rPr>
          <w:rFonts w:ascii="Times New Roman" w:hAnsi="Times New Roman"/>
          <w:b/>
          <w:bCs/>
          <w:sz w:val="24"/>
          <w:szCs w:val="24"/>
          <w:lang w:val="en-GB"/>
        </w:rPr>
        <w:t>Ambulance vehicles with installed and attached medical equipment</w:t>
      </w:r>
      <w:bookmarkEnd w:id="2"/>
    </w:p>
    <w:p w14:paraId="7426BE20" w14:textId="77777777" w:rsidR="00301346" w:rsidRPr="000726B9" w:rsidRDefault="00301346" w:rsidP="00B25580">
      <w:pPr>
        <w:spacing w:before="0" w:after="0"/>
        <w:rPr>
          <w:rFonts w:ascii="Times New Roman" w:hAnsi="Times New Roman"/>
          <w:b/>
          <w:sz w:val="22"/>
          <w:szCs w:val="22"/>
          <w:highlight w:val="yellow"/>
          <w:lang w:val="en-GB"/>
        </w:rPr>
      </w:pPr>
    </w:p>
    <w:p w14:paraId="0D58D6ED" w14:textId="77777777" w:rsidR="00EB4039" w:rsidRDefault="00EB4039" w:rsidP="00301346">
      <w:pPr>
        <w:spacing w:before="0" w:after="0"/>
        <w:ind w:left="567" w:hanging="567"/>
        <w:rPr>
          <w:rFonts w:ascii="Times New Roman" w:hAnsi="Times New Roman"/>
          <w:b/>
          <w:sz w:val="22"/>
          <w:szCs w:val="22"/>
          <w:highlight w:val="yellow"/>
          <w:lang w:val="en-GB"/>
        </w:rPr>
      </w:pPr>
    </w:p>
    <w:p w14:paraId="2439FAF8" w14:textId="77777777"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8512E1">
        <w:rPr>
          <w:rFonts w:ascii="Times New Roman" w:hAnsi="Times New Roman"/>
          <w:b/>
          <w:sz w:val="22"/>
          <w:szCs w:val="22"/>
          <w:lang w:val="en-GB"/>
        </w:rPr>
        <w:t>Project partner</w:t>
      </w:r>
    </w:p>
    <w:p w14:paraId="5F5DD0C3" w14:textId="77777777"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14:paraId="2D1EAC6C" w14:textId="77777777"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14:paraId="0CC96E13" w14:textId="77777777"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Annex III - the Contractor's technical offer</w:t>
      </w:r>
    </w:p>
    <w:p w14:paraId="26908347" w14:textId="77777777" w:rsidR="00EB4039" w:rsidRPr="00207A66" w:rsidRDefault="00EB4039" w:rsidP="00905F57">
      <w:pPr>
        <w:spacing w:before="0" w:after="0"/>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14:paraId="1109135D" w14:textId="77777777" w:rsidR="00EB4039" w:rsidRPr="00207A66" w:rsidRDefault="000F3878" w:rsidP="00905F57">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8512E1">
        <w:rPr>
          <w:rFonts w:ascii="Times New Roman" w:hAnsi="Times New Roman"/>
          <w:sz w:val="22"/>
          <w:szCs w:val="22"/>
          <w:lang w:val="en-GB"/>
        </w:rPr>
        <w:t>Project partner</w:t>
      </w:r>
      <w:r>
        <w:rPr>
          <w:rFonts w:ascii="Times New Roman" w:hAnsi="Times New Roman"/>
          <w:sz w:val="22"/>
          <w:szCs w:val="22"/>
          <w:lang w:val="en-GB"/>
        </w:rPr>
        <w:t xml:space="preserve">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14:paraId="24387EB9" w14:textId="77777777" w:rsidR="00EB4039" w:rsidRPr="00207A66" w:rsidRDefault="000F3878" w:rsidP="00905F57">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“compliant” or “yes”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14:paraId="266251EE" w14:textId="77777777" w:rsidR="00EB4039" w:rsidRPr="00153236" w:rsidRDefault="000F3878" w:rsidP="00905F57">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14:paraId="24EDDF52" w14:textId="77777777" w:rsidR="00EB4039" w:rsidRPr="00207A66" w:rsidRDefault="00EB4039" w:rsidP="00905F57">
      <w:pPr>
        <w:spacing w:before="0" w:after="0"/>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14:paraId="549D07AF" w14:textId="77777777" w:rsidR="005C4176" w:rsidRDefault="00EB4039" w:rsidP="00905F57">
      <w:pPr>
        <w:spacing w:before="0" w:after="0"/>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14:paraId="273C9593" w14:textId="77777777" w:rsidR="00DD7377" w:rsidRPr="002A10F1" w:rsidRDefault="00DD7377" w:rsidP="00905F57">
      <w:pPr>
        <w:spacing w:before="0" w:after="0"/>
        <w:jc w:val="both"/>
        <w:rPr>
          <w:rFonts w:ascii="Times New Roman" w:eastAsia="Calibri" w:hAnsi="Times New Roman"/>
          <w:bCs/>
          <w:sz w:val="22"/>
          <w:szCs w:val="22"/>
          <w:lang w:val="en-GB"/>
        </w:rPr>
      </w:pPr>
      <w:r w:rsidRPr="002A10F1">
        <w:rPr>
          <w:rFonts w:ascii="Times New Roman" w:eastAsia="Calibri" w:hAnsi="Times New Roman"/>
          <w:bCs/>
          <w:sz w:val="22"/>
          <w:szCs w:val="22"/>
          <w:lang w:val="en-GB"/>
        </w:rPr>
        <w:t>The requirements set out in the technical specifications represent the minimum technical characteristics which offered goods must satisfy, unless stated otherwise, and tenderers are not allowed to modify technical specification in any way.</w:t>
      </w:r>
    </w:p>
    <w:p w14:paraId="5A42E970" w14:textId="77777777" w:rsidR="00DD7377" w:rsidRPr="002A10F1" w:rsidRDefault="00DD7377" w:rsidP="00F01BB4">
      <w:pPr>
        <w:spacing w:after="0"/>
        <w:jc w:val="both"/>
        <w:rPr>
          <w:rFonts w:ascii="Times New Roman" w:hAnsi="Times New Roman"/>
          <w:sz w:val="22"/>
          <w:szCs w:val="22"/>
          <w:lang w:val="en-GB"/>
        </w:rPr>
      </w:pPr>
      <w:r w:rsidRPr="002A10F1">
        <w:rPr>
          <w:rFonts w:ascii="Times New Roman" w:hAnsi="Times New Roman"/>
          <w:sz w:val="22"/>
          <w:szCs w:val="22"/>
          <w:lang w:val="en-GB"/>
        </w:rPr>
        <w:t xml:space="preserve">For each item for which it is not explicitly stated that it is allowed to offer goods of the equal characteristics, i.e. for each item where it is not stated “or equivalent”, for the purposes of this tender documentation it is assumed that words “or equivalent” are stated, and tenderer is allowed to offer equivalent goods / goods of equivalent characteristics. </w:t>
      </w:r>
    </w:p>
    <w:p w14:paraId="7A502BBE" w14:textId="77777777" w:rsidR="00EB4039" w:rsidRPr="00405366" w:rsidRDefault="005C4176" w:rsidP="00905F57">
      <w:pPr>
        <w:jc w:val="both"/>
        <w:rPr>
          <w:rFonts w:ascii="Times New Roman" w:hAnsi="Times New Roman"/>
          <w:b/>
          <w:sz w:val="22"/>
          <w:szCs w:val="22"/>
          <w:lang w:val="en-GB"/>
        </w:rPr>
      </w:pPr>
      <w:r>
        <w:rPr>
          <w:rFonts w:ascii="Times New Roman" w:hAnsi="Times New Roman"/>
          <w:sz w:val="22"/>
          <w:szCs w:val="22"/>
          <w:lang w:val="en-GB"/>
        </w:rPr>
        <w:br w:type="page"/>
      </w:r>
    </w:p>
    <w:p w14:paraId="2B5D50B3" w14:textId="77777777" w:rsidR="00104DB7" w:rsidRDefault="00104DB7" w:rsidP="005C4176">
      <w:pPr>
        <w:spacing w:before="0"/>
        <w:ind w:left="567" w:hanging="567"/>
        <w:rPr>
          <w:lang w:val="en-GB"/>
        </w:rPr>
      </w:pPr>
    </w:p>
    <w:tbl>
      <w:tblPr>
        <w:tblW w:w="14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677"/>
        <w:gridCol w:w="4252"/>
        <w:gridCol w:w="2834"/>
        <w:gridCol w:w="1983"/>
      </w:tblGrid>
      <w:tr w:rsidR="00905F57" w:rsidRPr="00905F57" w14:paraId="666DB7A9" w14:textId="77777777" w:rsidTr="002C3132">
        <w:trPr>
          <w:trHeight w:val="879"/>
          <w:tblHeader/>
        </w:trPr>
        <w:tc>
          <w:tcPr>
            <w:tcW w:w="1134" w:type="dxa"/>
            <w:tcBorders>
              <w:top w:val="single" w:sz="4" w:space="0" w:color="auto"/>
              <w:left w:val="single" w:sz="4" w:space="0" w:color="auto"/>
              <w:bottom w:val="single" w:sz="4" w:space="0" w:color="auto"/>
              <w:right w:val="single" w:sz="4" w:space="0" w:color="auto"/>
            </w:tcBorders>
            <w:shd w:val="pct5" w:color="auto" w:fill="FFFFFF"/>
            <w:hideMark/>
          </w:tcPr>
          <w:p w14:paraId="3A8F3159" w14:textId="77777777" w:rsidR="00905F57" w:rsidRPr="00905F57" w:rsidRDefault="00905F57" w:rsidP="00905F57">
            <w:pPr>
              <w:rPr>
                <w:rFonts w:ascii="Times New Roman" w:hAnsi="Times New Roman"/>
                <w:b/>
                <w:sz w:val="22"/>
                <w:szCs w:val="22"/>
              </w:rPr>
            </w:pPr>
            <w:r w:rsidRPr="00905F57">
              <w:rPr>
                <w:rFonts w:ascii="Times New Roman" w:hAnsi="Times New Roman"/>
                <w:b/>
                <w:sz w:val="22"/>
                <w:szCs w:val="22"/>
              </w:rPr>
              <w:t>1.</w:t>
            </w:r>
          </w:p>
          <w:p w14:paraId="2264F229" w14:textId="77777777" w:rsidR="00905F57" w:rsidRPr="00905F57" w:rsidRDefault="00905F57" w:rsidP="00905F57">
            <w:pPr>
              <w:rPr>
                <w:rFonts w:ascii="Times New Roman" w:hAnsi="Times New Roman"/>
                <w:b/>
                <w:sz w:val="22"/>
                <w:szCs w:val="22"/>
              </w:rPr>
            </w:pPr>
            <w:r w:rsidRPr="00905F57">
              <w:rPr>
                <w:rFonts w:ascii="Times New Roman" w:hAnsi="Times New Roman"/>
                <w:b/>
                <w:sz w:val="22"/>
                <w:szCs w:val="22"/>
              </w:rPr>
              <w:t>Item Number</w:t>
            </w:r>
          </w:p>
        </w:tc>
        <w:tc>
          <w:tcPr>
            <w:tcW w:w="4677" w:type="dxa"/>
            <w:tcBorders>
              <w:top w:val="single" w:sz="4" w:space="0" w:color="auto"/>
              <w:left w:val="single" w:sz="4" w:space="0" w:color="auto"/>
              <w:bottom w:val="single" w:sz="4" w:space="0" w:color="auto"/>
              <w:right w:val="single" w:sz="4" w:space="0" w:color="auto"/>
            </w:tcBorders>
            <w:shd w:val="pct5" w:color="auto" w:fill="FFFFFF"/>
            <w:hideMark/>
          </w:tcPr>
          <w:p w14:paraId="15AAC5AC" w14:textId="77777777" w:rsidR="00905F57" w:rsidRPr="00905F57" w:rsidRDefault="00905F57" w:rsidP="00905F57">
            <w:pPr>
              <w:rPr>
                <w:rFonts w:ascii="Times New Roman" w:hAnsi="Times New Roman"/>
                <w:b/>
                <w:sz w:val="22"/>
                <w:szCs w:val="22"/>
              </w:rPr>
            </w:pPr>
            <w:r w:rsidRPr="00905F57">
              <w:rPr>
                <w:rFonts w:ascii="Times New Roman" w:hAnsi="Times New Roman"/>
                <w:b/>
                <w:sz w:val="22"/>
                <w:szCs w:val="22"/>
              </w:rPr>
              <w:t>2.</w:t>
            </w:r>
          </w:p>
          <w:p w14:paraId="536E027E" w14:textId="77777777" w:rsidR="00905F57" w:rsidRPr="00905F57" w:rsidRDefault="00905F57" w:rsidP="00905F57">
            <w:pPr>
              <w:rPr>
                <w:rFonts w:ascii="Times New Roman" w:hAnsi="Times New Roman"/>
                <w:b/>
                <w:sz w:val="22"/>
                <w:szCs w:val="22"/>
              </w:rPr>
            </w:pPr>
            <w:r w:rsidRPr="00905F57">
              <w:rPr>
                <w:rFonts w:ascii="Times New Roman" w:hAnsi="Times New Roman"/>
                <w:b/>
                <w:sz w:val="22"/>
                <w:szCs w:val="22"/>
              </w:rPr>
              <w:t>Specifications Required</w:t>
            </w:r>
          </w:p>
        </w:tc>
        <w:tc>
          <w:tcPr>
            <w:tcW w:w="4252" w:type="dxa"/>
            <w:tcBorders>
              <w:top w:val="single" w:sz="4" w:space="0" w:color="auto"/>
              <w:left w:val="single" w:sz="4" w:space="0" w:color="auto"/>
              <w:bottom w:val="single" w:sz="4" w:space="0" w:color="auto"/>
              <w:right w:val="single" w:sz="4" w:space="0" w:color="auto"/>
            </w:tcBorders>
            <w:shd w:val="pct5" w:color="auto" w:fill="FFFFFF"/>
            <w:hideMark/>
          </w:tcPr>
          <w:p w14:paraId="3E627FA7" w14:textId="77777777" w:rsidR="00905F57" w:rsidRPr="00905F57" w:rsidRDefault="00905F57" w:rsidP="00905F57">
            <w:pPr>
              <w:rPr>
                <w:rFonts w:ascii="Times New Roman" w:hAnsi="Times New Roman"/>
                <w:b/>
                <w:sz w:val="22"/>
                <w:szCs w:val="22"/>
              </w:rPr>
            </w:pPr>
            <w:r w:rsidRPr="00905F57">
              <w:rPr>
                <w:rFonts w:ascii="Times New Roman" w:hAnsi="Times New Roman"/>
                <w:b/>
                <w:sz w:val="22"/>
                <w:szCs w:val="22"/>
              </w:rPr>
              <w:t>3.</w:t>
            </w:r>
          </w:p>
          <w:p w14:paraId="63C80860" w14:textId="77777777" w:rsidR="00905F57" w:rsidRPr="00905F57" w:rsidRDefault="00905F57" w:rsidP="00905F57">
            <w:pPr>
              <w:rPr>
                <w:rFonts w:ascii="Times New Roman" w:hAnsi="Times New Roman"/>
                <w:b/>
                <w:sz w:val="22"/>
                <w:szCs w:val="22"/>
              </w:rPr>
            </w:pPr>
            <w:r w:rsidRPr="00905F57">
              <w:rPr>
                <w:rFonts w:ascii="Times New Roman" w:hAnsi="Times New Roman"/>
                <w:b/>
                <w:sz w:val="22"/>
                <w:szCs w:val="22"/>
              </w:rPr>
              <w:t>Specifications Offered</w:t>
            </w:r>
          </w:p>
        </w:tc>
        <w:tc>
          <w:tcPr>
            <w:tcW w:w="2834" w:type="dxa"/>
            <w:tcBorders>
              <w:top w:val="single" w:sz="4" w:space="0" w:color="auto"/>
              <w:left w:val="single" w:sz="4" w:space="0" w:color="auto"/>
              <w:bottom w:val="single" w:sz="4" w:space="0" w:color="auto"/>
              <w:right w:val="single" w:sz="4" w:space="0" w:color="auto"/>
            </w:tcBorders>
            <w:shd w:val="pct5" w:color="auto" w:fill="FFFFFF"/>
            <w:hideMark/>
          </w:tcPr>
          <w:p w14:paraId="0BF63B7F" w14:textId="77777777" w:rsidR="00905F57" w:rsidRPr="00905F57" w:rsidRDefault="00905F57" w:rsidP="00905F57">
            <w:pPr>
              <w:rPr>
                <w:rFonts w:ascii="Times New Roman" w:hAnsi="Times New Roman"/>
                <w:b/>
                <w:sz w:val="22"/>
                <w:szCs w:val="22"/>
                <w:lang w:val="en-GB"/>
              </w:rPr>
            </w:pPr>
            <w:r w:rsidRPr="00905F57">
              <w:rPr>
                <w:rFonts w:ascii="Times New Roman" w:hAnsi="Times New Roman"/>
                <w:b/>
                <w:sz w:val="22"/>
                <w:szCs w:val="22"/>
                <w:lang w:val="en-GB"/>
              </w:rPr>
              <w:t xml:space="preserve">4. </w:t>
            </w:r>
          </w:p>
          <w:p w14:paraId="00552AD7" w14:textId="77777777" w:rsidR="00905F57" w:rsidRPr="00905F57" w:rsidRDefault="00905F57" w:rsidP="00905F57">
            <w:pPr>
              <w:rPr>
                <w:rFonts w:ascii="Times New Roman" w:hAnsi="Times New Roman"/>
                <w:b/>
                <w:sz w:val="22"/>
                <w:szCs w:val="22"/>
                <w:lang w:val="en-GB"/>
              </w:rPr>
            </w:pPr>
            <w:r w:rsidRPr="00905F57">
              <w:rPr>
                <w:rFonts w:ascii="Times New Roman" w:hAnsi="Times New Roman"/>
                <w:b/>
                <w:sz w:val="22"/>
                <w:szCs w:val="22"/>
                <w:lang w:val="en-GB"/>
              </w:rPr>
              <w:t xml:space="preserve">Notes, remarks, </w:t>
            </w:r>
            <w:r w:rsidRPr="00905F57">
              <w:rPr>
                <w:rFonts w:ascii="Times New Roman" w:hAnsi="Times New Roman"/>
                <w:b/>
                <w:sz w:val="22"/>
                <w:szCs w:val="22"/>
                <w:lang w:val="en-GB"/>
              </w:rPr>
              <w:br/>
              <w:t>ref to documentation</w:t>
            </w:r>
          </w:p>
        </w:tc>
        <w:tc>
          <w:tcPr>
            <w:tcW w:w="1983" w:type="dxa"/>
            <w:tcBorders>
              <w:top w:val="single" w:sz="4" w:space="0" w:color="auto"/>
              <w:left w:val="single" w:sz="4" w:space="0" w:color="auto"/>
              <w:bottom w:val="single" w:sz="4" w:space="0" w:color="auto"/>
              <w:right w:val="single" w:sz="4" w:space="0" w:color="auto"/>
            </w:tcBorders>
            <w:shd w:val="pct5" w:color="auto" w:fill="FFFFFF"/>
            <w:hideMark/>
          </w:tcPr>
          <w:p w14:paraId="5E593A51" w14:textId="77777777" w:rsidR="00905F57" w:rsidRPr="00905F57" w:rsidRDefault="00905F57" w:rsidP="00905F57">
            <w:pPr>
              <w:rPr>
                <w:rFonts w:ascii="Times New Roman" w:hAnsi="Times New Roman"/>
                <w:b/>
                <w:sz w:val="22"/>
                <w:szCs w:val="22"/>
                <w:lang w:val="en-GB"/>
              </w:rPr>
            </w:pPr>
            <w:r w:rsidRPr="00905F57">
              <w:rPr>
                <w:rFonts w:ascii="Times New Roman" w:hAnsi="Times New Roman"/>
                <w:b/>
                <w:sz w:val="22"/>
                <w:szCs w:val="22"/>
                <w:lang w:val="en-GB"/>
              </w:rPr>
              <w:t>5.</w:t>
            </w:r>
          </w:p>
          <w:p w14:paraId="201F28D2" w14:textId="77777777" w:rsidR="00905F57" w:rsidRPr="00905F57" w:rsidRDefault="00905F57" w:rsidP="00905F57">
            <w:pPr>
              <w:rPr>
                <w:rFonts w:ascii="Times New Roman" w:hAnsi="Times New Roman"/>
                <w:b/>
                <w:sz w:val="22"/>
                <w:szCs w:val="22"/>
                <w:lang w:val="en-GB"/>
              </w:rPr>
            </w:pPr>
            <w:r w:rsidRPr="00905F57">
              <w:rPr>
                <w:rFonts w:ascii="Times New Roman" w:hAnsi="Times New Roman"/>
                <w:b/>
                <w:sz w:val="22"/>
                <w:szCs w:val="22"/>
                <w:lang w:val="en-GB"/>
              </w:rPr>
              <w:t xml:space="preserve">Evaluation Committee’s notes </w:t>
            </w:r>
          </w:p>
        </w:tc>
      </w:tr>
      <w:tr w:rsidR="00905F57" w:rsidRPr="00905F57" w14:paraId="63A3DE91" w14:textId="77777777" w:rsidTr="002C3132">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A2BB127" w14:textId="77777777" w:rsidR="00905F57" w:rsidRPr="00905F57" w:rsidRDefault="00905F57" w:rsidP="00905F57">
            <w:pPr>
              <w:rPr>
                <w:rFonts w:ascii="Times New Roman" w:hAnsi="Times New Roman"/>
                <w:b/>
                <w:sz w:val="22"/>
                <w:szCs w:val="22"/>
                <w:lang w:val="en-GB"/>
              </w:rPr>
            </w:pPr>
            <w:r w:rsidRPr="00905F57">
              <w:rPr>
                <w:rFonts w:ascii="Times New Roman" w:hAnsi="Times New Roman"/>
                <w:b/>
                <w:sz w:val="22"/>
                <w:szCs w:val="22"/>
                <w:lang w:val="en-GB"/>
              </w:rPr>
              <w:t>1.</w:t>
            </w:r>
          </w:p>
        </w:tc>
        <w:tc>
          <w:tcPr>
            <w:tcW w:w="4677" w:type="dxa"/>
            <w:tcBorders>
              <w:top w:val="single" w:sz="4" w:space="0" w:color="auto"/>
              <w:left w:val="single" w:sz="4" w:space="0" w:color="auto"/>
              <w:bottom w:val="single" w:sz="4" w:space="0" w:color="auto"/>
              <w:right w:val="single" w:sz="4" w:space="0" w:color="auto"/>
            </w:tcBorders>
            <w:vAlign w:val="center"/>
            <w:hideMark/>
          </w:tcPr>
          <w:p w14:paraId="1937E815" w14:textId="2C925624" w:rsidR="00905F57" w:rsidRPr="00905F57" w:rsidRDefault="00905F57" w:rsidP="00905F57">
            <w:pPr>
              <w:rPr>
                <w:rFonts w:ascii="Times New Roman" w:hAnsi="Times New Roman"/>
                <w:b/>
                <w:sz w:val="22"/>
                <w:szCs w:val="22"/>
                <w:lang w:val="en-GB"/>
              </w:rPr>
            </w:pPr>
            <w:r w:rsidRPr="00905F57">
              <w:rPr>
                <w:rFonts w:ascii="Times New Roman" w:hAnsi="Times New Roman"/>
                <w:b/>
                <w:sz w:val="22"/>
                <w:szCs w:val="22"/>
                <w:lang w:val="en-GB"/>
              </w:rPr>
              <w:t>Ambulance vehicle with installed and attached medical equipment (</w:t>
            </w:r>
            <w:r w:rsidR="00DD00A9">
              <w:rPr>
                <w:rFonts w:ascii="Times New Roman" w:hAnsi="Times New Roman"/>
                <w:b/>
                <w:sz w:val="22"/>
                <w:szCs w:val="22"/>
                <w:lang w:val="en-GB"/>
              </w:rPr>
              <w:t>1</w:t>
            </w:r>
            <w:r w:rsidRPr="00905F57">
              <w:rPr>
                <w:rFonts w:ascii="Times New Roman" w:hAnsi="Times New Roman"/>
                <w:b/>
                <w:sz w:val="22"/>
                <w:szCs w:val="22"/>
                <w:lang w:val="en-GB"/>
              </w:rPr>
              <w:t xml:space="preserve"> pcs.) </w:t>
            </w:r>
          </w:p>
        </w:tc>
        <w:tc>
          <w:tcPr>
            <w:tcW w:w="4252" w:type="dxa"/>
            <w:tcBorders>
              <w:top w:val="single" w:sz="4" w:space="0" w:color="auto"/>
              <w:left w:val="single" w:sz="4" w:space="0" w:color="auto"/>
              <w:bottom w:val="single" w:sz="4" w:space="0" w:color="auto"/>
              <w:right w:val="single" w:sz="4" w:space="0" w:color="auto"/>
            </w:tcBorders>
            <w:vAlign w:val="center"/>
          </w:tcPr>
          <w:p w14:paraId="10CF28FA" w14:textId="77777777" w:rsidR="00905F57" w:rsidRPr="00905F57" w:rsidRDefault="00905F57" w:rsidP="00905F57">
            <w:pPr>
              <w:rPr>
                <w:rFonts w:ascii="Times New Roman" w:hAnsi="Times New Roman"/>
                <w:b/>
                <w:sz w:val="22"/>
                <w:szCs w:val="22"/>
                <w:lang w:val="en-GB"/>
              </w:rPr>
            </w:pPr>
          </w:p>
        </w:tc>
        <w:tc>
          <w:tcPr>
            <w:tcW w:w="2834" w:type="dxa"/>
            <w:tcBorders>
              <w:top w:val="single" w:sz="4" w:space="0" w:color="auto"/>
              <w:left w:val="single" w:sz="4" w:space="0" w:color="auto"/>
              <w:bottom w:val="single" w:sz="4" w:space="0" w:color="auto"/>
              <w:right w:val="single" w:sz="4" w:space="0" w:color="auto"/>
            </w:tcBorders>
          </w:tcPr>
          <w:p w14:paraId="7663ACE6" w14:textId="77777777" w:rsidR="00905F57" w:rsidRPr="00905F57" w:rsidRDefault="00905F57" w:rsidP="00905F57">
            <w:pPr>
              <w:rPr>
                <w:rFonts w:ascii="Times New Roman" w:hAnsi="Times New Roman"/>
                <w:b/>
                <w:sz w:val="22"/>
                <w:szCs w:val="22"/>
                <w:lang w:val="en-GB"/>
              </w:rPr>
            </w:pPr>
          </w:p>
        </w:tc>
        <w:tc>
          <w:tcPr>
            <w:tcW w:w="1983" w:type="dxa"/>
            <w:tcBorders>
              <w:top w:val="single" w:sz="4" w:space="0" w:color="auto"/>
              <w:left w:val="single" w:sz="4" w:space="0" w:color="auto"/>
              <w:bottom w:val="single" w:sz="4" w:space="0" w:color="auto"/>
              <w:right w:val="single" w:sz="4" w:space="0" w:color="auto"/>
            </w:tcBorders>
          </w:tcPr>
          <w:p w14:paraId="68ECE897" w14:textId="77777777" w:rsidR="00905F57" w:rsidRPr="00905F57" w:rsidRDefault="00905F57" w:rsidP="00905F57">
            <w:pPr>
              <w:rPr>
                <w:rFonts w:ascii="Times New Roman" w:hAnsi="Times New Roman"/>
                <w:b/>
                <w:sz w:val="22"/>
                <w:szCs w:val="22"/>
                <w:lang w:val="en-GB"/>
              </w:rPr>
            </w:pPr>
          </w:p>
        </w:tc>
      </w:tr>
      <w:tr w:rsidR="00905F57" w:rsidRPr="00905F57" w14:paraId="4DA2E516" w14:textId="77777777" w:rsidTr="002C3132">
        <w:tc>
          <w:tcPr>
            <w:tcW w:w="1134" w:type="dxa"/>
            <w:vMerge/>
            <w:tcBorders>
              <w:top w:val="single" w:sz="4" w:space="0" w:color="auto"/>
              <w:left w:val="single" w:sz="4" w:space="0" w:color="auto"/>
              <w:bottom w:val="single" w:sz="4" w:space="0" w:color="auto"/>
              <w:right w:val="single" w:sz="4" w:space="0" w:color="auto"/>
            </w:tcBorders>
            <w:vAlign w:val="center"/>
            <w:hideMark/>
          </w:tcPr>
          <w:p w14:paraId="209E483B" w14:textId="77777777" w:rsidR="00905F57" w:rsidRPr="00905F57" w:rsidRDefault="00905F57" w:rsidP="00905F57">
            <w:pPr>
              <w:rPr>
                <w:rFonts w:ascii="Times New Roman" w:hAnsi="Times New Roman"/>
                <w:b/>
                <w:sz w:val="22"/>
                <w:szCs w:val="22"/>
                <w:lang w:val="en-GB"/>
              </w:rPr>
            </w:pPr>
          </w:p>
        </w:tc>
        <w:tc>
          <w:tcPr>
            <w:tcW w:w="4677" w:type="dxa"/>
            <w:tcBorders>
              <w:top w:val="single" w:sz="4" w:space="0" w:color="auto"/>
              <w:left w:val="single" w:sz="4" w:space="0" w:color="auto"/>
              <w:bottom w:val="single" w:sz="4" w:space="0" w:color="auto"/>
              <w:right w:val="single" w:sz="4" w:space="0" w:color="auto"/>
            </w:tcBorders>
            <w:vAlign w:val="center"/>
            <w:hideMark/>
          </w:tcPr>
          <w:p w14:paraId="7345B3F5" w14:textId="04FF7F2B" w:rsidR="00905F57" w:rsidRPr="00905F57" w:rsidRDefault="00905F57" w:rsidP="00905F57">
            <w:pPr>
              <w:rPr>
                <w:rFonts w:ascii="Times New Roman" w:hAnsi="Times New Roman"/>
                <w:sz w:val="22"/>
                <w:szCs w:val="22"/>
                <w:lang w:val="en-GB"/>
              </w:rPr>
            </w:pPr>
            <w:r w:rsidRPr="00905F57">
              <w:rPr>
                <w:rFonts w:ascii="Times New Roman" w:hAnsi="Times New Roman"/>
                <w:b/>
                <w:sz w:val="22"/>
                <w:szCs w:val="22"/>
                <w:lang w:val="en-GB"/>
              </w:rPr>
              <w:t>Scope of use:</w:t>
            </w:r>
            <w:r w:rsidRPr="00905F57">
              <w:rPr>
                <w:rFonts w:ascii="Times New Roman" w:hAnsi="Times New Roman"/>
                <w:bCs/>
                <w:sz w:val="22"/>
                <w:szCs w:val="22"/>
                <w:lang w:val="en-GB"/>
              </w:rPr>
              <w:t xml:space="preserve"> transport and medical treatment of the patients ("SC" ambulance vehicle - an "M</w:t>
            </w:r>
            <w:r w:rsidR="00DD00A9">
              <w:rPr>
                <w:rFonts w:ascii="Times New Roman" w:hAnsi="Times New Roman"/>
                <w:bCs/>
                <w:sz w:val="22"/>
                <w:szCs w:val="22"/>
                <w:lang w:val="en-GB"/>
              </w:rPr>
              <w:t>1</w:t>
            </w:r>
            <w:r w:rsidRPr="00905F57">
              <w:rPr>
                <w:rFonts w:ascii="Times New Roman" w:hAnsi="Times New Roman"/>
                <w:bCs/>
                <w:sz w:val="22"/>
                <w:szCs w:val="22"/>
                <w:lang w:val="en-GB"/>
              </w:rPr>
              <w:t>" type vehicle intended for the transport of sick or injured persons and equipped with special equipment for such a purpose, in accordance to the article 11. of the national “Rulebook on the division of motor vehicles and trailers and the technical conditions for vehicles in traffic on roads”);</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415A481" w14:textId="77777777" w:rsidR="00905F57" w:rsidRPr="00905F57" w:rsidRDefault="00905F57" w:rsidP="00905F57">
            <w:pPr>
              <w:rPr>
                <w:rFonts w:ascii="Times New Roman" w:hAnsi="Times New Roman"/>
                <w:b/>
                <w:sz w:val="22"/>
                <w:szCs w:val="22"/>
                <w:lang w:val="en-GB"/>
              </w:rPr>
            </w:pPr>
            <w:r w:rsidRPr="00905F57">
              <w:rPr>
                <w:rFonts w:ascii="Times New Roman" w:hAnsi="Times New Roman"/>
                <w:sz w:val="22"/>
                <w:szCs w:val="22"/>
                <w:lang w:val="en-GB"/>
              </w:rPr>
              <w:t xml:space="preserve"> </w:t>
            </w:r>
          </w:p>
        </w:tc>
        <w:tc>
          <w:tcPr>
            <w:tcW w:w="2834" w:type="dxa"/>
            <w:tcBorders>
              <w:top w:val="single" w:sz="4" w:space="0" w:color="auto"/>
              <w:left w:val="single" w:sz="4" w:space="0" w:color="auto"/>
              <w:bottom w:val="single" w:sz="4" w:space="0" w:color="auto"/>
              <w:right w:val="single" w:sz="4" w:space="0" w:color="auto"/>
            </w:tcBorders>
          </w:tcPr>
          <w:p w14:paraId="5D54D548" w14:textId="77777777" w:rsidR="00905F57" w:rsidRPr="00905F57" w:rsidRDefault="00905F57" w:rsidP="00905F57">
            <w:pPr>
              <w:rPr>
                <w:rFonts w:ascii="Times New Roman" w:hAnsi="Times New Roman"/>
                <w:b/>
                <w:sz w:val="22"/>
                <w:szCs w:val="22"/>
                <w:lang w:val="en-GB"/>
              </w:rPr>
            </w:pPr>
          </w:p>
        </w:tc>
        <w:tc>
          <w:tcPr>
            <w:tcW w:w="1983" w:type="dxa"/>
            <w:tcBorders>
              <w:top w:val="single" w:sz="4" w:space="0" w:color="auto"/>
              <w:left w:val="single" w:sz="4" w:space="0" w:color="auto"/>
              <w:bottom w:val="single" w:sz="4" w:space="0" w:color="auto"/>
              <w:right w:val="single" w:sz="4" w:space="0" w:color="auto"/>
            </w:tcBorders>
          </w:tcPr>
          <w:p w14:paraId="1A8724FE" w14:textId="77777777" w:rsidR="00905F57" w:rsidRPr="00905F57" w:rsidRDefault="00905F57" w:rsidP="00905F57">
            <w:pPr>
              <w:rPr>
                <w:rFonts w:ascii="Times New Roman" w:hAnsi="Times New Roman"/>
                <w:b/>
                <w:sz w:val="22"/>
                <w:szCs w:val="22"/>
                <w:lang w:val="en-GB"/>
              </w:rPr>
            </w:pPr>
          </w:p>
        </w:tc>
      </w:tr>
      <w:tr w:rsidR="00905F57" w:rsidRPr="00905F57" w14:paraId="37E9C02D" w14:textId="77777777" w:rsidTr="002C3132">
        <w:tc>
          <w:tcPr>
            <w:tcW w:w="1134" w:type="dxa"/>
            <w:vMerge/>
            <w:tcBorders>
              <w:top w:val="single" w:sz="4" w:space="0" w:color="auto"/>
              <w:left w:val="single" w:sz="4" w:space="0" w:color="auto"/>
              <w:bottom w:val="single" w:sz="4" w:space="0" w:color="auto"/>
              <w:right w:val="single" w:sz="4" w:space="0" w:color="auto"/>
            </w:tcBorders>
            <w:vAlign w:val="center"/>
            <w:hideMark/>
          </w:tcPr>
          <w:p w14:paraId="7D3B5B66" w14:textId="77777777" w:rsidR="00905F57" w:rsidRPr="00905F57" w:rsidRDefault="00905F57" w:rsidP="00905F57">
            <w:pPr>
              <w:rPr>
                <w:rFonts w:ascii="Times New Roman" w:hAnsi="Times New Roman"/>
                <w:b/>
                <w:sz w:val="22"/>
                <w:szCs w:val="22"/>
                <w:lang w:val="en-GB"/>
              </w:rPr>
            </w:pPr>
          </w:p>
        </w:tc>
        <w:tc>
          <w:tcPr>
            <w:tcW w:w="4677" w:type="dxa"/>
            <w:tcBorders>
              <w:top w:val="single" w:sz="4" w:space="0" w:color="auto"/>
              <w:left w:val="single" w:sz="4" w:space="0" w:color="auto"/>
              <w:bottom w:val="single" w:sz="4" w:space="0" w:color="auto"/>
              <w:right w:val="single" w:sz="4" w:space="0" w:color="auto"/>
            </w:tcBorders>
            <w:vAlign w:val="center"/>
            <w:hideMark/>
          </w:tcPr>
          <w:p w14:paraId="692E5329" w14:textId="77777777" w:rsidR="00905F57" w:rsidRPr="00905F57" w:rsidRDefault="00905F57" w:rsidP="00905F57">
            <w:pPr>
              <w:rPr>
                <w:rFonts w:ascii="Times New Roman" w:hAnsi="Times New Roman"/>
                <w:b/>
                <w:sz w:val="22"/>
                <w:szCs w:val="22"/>
                <w:lang w:val="en-GB"/>
              </w:rPr>
            </w:pPr>
            <w:r w:rsidRPr="00905F57">
              <w:rPr>
                <w:rFonts w:ascii="Times New Roman" w:hAnsi="Times New Roman"/>
                <w:b/>
                <w:sz w:val="22"/>
                <w:szCs w:val="22"/>
                <w:lang w:val="en-GB"/>
              </w:rPr>
              <w:t>Approval/certification of use:</w:t>
            </w:r>
          </w:p>
          <w:p w14:paraId="31393685" w14:textId="77777777" w:rsidR="00905F57" w:rsidRPr="00905F57" w:rsidRDefault="00905F57" w:rsidP="00905F57">
            <w:pPr>
              <w:rPr>
                <w:rFonts w:ascii="Times New Roman" w:hAnsi="Times New Roman"/>
                <w:bCs/>
                <w:sz w:val="22"/>
                <w:szCs w:val="22"/>
                <w:lang w:val="sr-Latn-RS"/>
              </w:rPr>
            </w:pPr>
            <w:r w:rsidRPr="00905F57">
              <w:rPr>
                <w:rFonts w:ascii="Times New Roman" w:hAnsi="Times New Roman"/>
                <w:bCs/>
                <w:sz w:val="22"/>
                <w:szCs w:val="22"/>
                <w:lang w:val="en-GB"/>
              </w:rPr>
              <w:t>- medical vehicle must be in accordance to the valid legal regulations of the Republic of Serbia, the “Rulebook on the division of motor vehicles and trailers and the technical conditions for vehicles in traffic on roads” and the “Law on Traffic Safety”</w:t>
            </w:r>
            <w:r w:rsidRPr="00905F57">
              <w:rPr>
                <w:rFonts w:ascii="Times New Roman" w:hAnsi="Times New Roman"/>
                <w:bCs/>
                <w:sz w:val="22"/>
                <w:szCs w:val="22"/>
                <w:lang w:val="sr-Latn-RS"/>
              </w:rPr>
              <w:t xml:space="preserve">, as </w:t>
            </w:r>
            <w:proofErr w:type="spellStart"/>
            <w:r w:rsidRPr="00905F57">
              <w:rPr>
                <w:rFonts w:ascii="Times New Roman" w:hAnsi="Times New Roman"/>
                <w:bCs/>
                <w:sz w:val="22"/>
                <w:szCs w:val="22"/>
                <w:lang w:val="sr-Latn-RS"/>
              </w:rPr>
              <w:t>well</w:t>
            </w:r>
            <w:proofErr w:type="spellEnd"/>
            <w:r w:rsidRPr="00905F57">
              <w:rPr>
                <w:rFonts w:ascii="Times New Roman" w:hAnsi="Times New Roman"/>
                <w:bCs/>
                <w:sz w:val="22"/>
                <w:szCs w:val="22"/>
                <w:lang w:val="sr-Latn-RS"/>
              </w:rPr>
              <w:t xml:space="preserve"> as </w:t>
            </w:r>
            <w:proofErr w:type="spellStart"/>
            <w:r w:rsidRPr="00905F57">
              <w:rPr>
                <w:rFonts w:ascii="Times New Roman" w:hAnsi="Times New Roman"/>
                <w:bCs/>
                <w:sz w:val="22"/>
                <w:szCs w:val="22"/>
                <w:lang w:val="sr-Latn-RS"/>
              </w:rPr>
              <w:t>other</w:t>
            </w:r>
            <w:proofErr w:type="spellEnd"/>
            <w:r w:rsidRPr="00905F57">
              <w:rPr>
                <w:rFonts w:ascii="Times New Roman" w:hAnsi="Times New Roman"/>
                <w:bCs/>
                <w:sz w:val="22"/>
                <w:szCs w:val="22"/>
                <w:lang w:val="sr-Latn-RS"/>
              </w:rPr>
              <w:t xml:space="preserve"> </w:t>
            </w:r>
            <w:proofErr w:type="spellStart"/>
            <w:r w:rsidRPr="00905F57">
              <w:rPr>
                <w:rFonts w:ascii="Times New Roman" w:hAnsi="Times New Roman"/>
                <w:bCs/>
                <w:sz w:val="22"/>
                <w:szCs w:val="22"/>
                <w:lang w:val="sr-Latn-RS"/>
              </w:rPr>
              <w:t>specific</w:t>
            </w:r>
            <w:proofErr w:type="spellEnd"/>
            <w:r w:rsidRPr="00905F57">
              <w:rPr>
                <w:rFonts w:ascii="Times New Roman" w:hAnsi="Times New Roman"/>
                <w:bCs/>
                <w:sz w:val="22"/>
                <w:szCs w:val="22"/>
                <w:lang w:val="sr-Latn-RS"/>
              </w:rPr>
              <w:t xml:space="preserve"> </w:t>
            </w:r>
            <w:proofErr w:type="spellStart"/>
            <w:r w:rsidRPr="00905F57">
              <w:rPr>
                <w:rFonts w:ascii="Times New Roman" w:hAnsi="Times New Roman"/>
                <w:bCs/>
                <w:sz w:val="22"/>
                <w:szCs w:val="22"/>
                <w:lang w:val="sr-Latn-RS"/>
              </w:rPr>
              <w:t>legislation</w:t>
            </w:r>
            <w:proofErr w:type="spellEnd"/>
            <w:r w:rsidRPr="00905F57">
              <w:rPr>
                <w:rFonts w:ascii="Times New Roman" w:hAnsi="Times New Roman"/>
                <w:bCs/>
                <w:sz w:val="22"/>
                <w:szCs w:val="22"/>
                <w:lang w:val="sr-Latn-RS"/>
              </w:rPr>
              <w:t xml:space="preserve">;  </w:t>
            </w:r>
          </w:p>
          <w:p w14:paraId="7AED51FF" w14:textId="77777777" w:rsidR="00905F57" w:rsidRPr="00905F57" w:rsidRDefault="00905F57" w:rsidP="00905F57">
            <w:pPr>
              <w:rPr>
                <w:rFonts w:ascii="Times New Roman" w:hAnsi="Times New Roman"/>
                <w:bCs/>
                <w:sz w:val="22"/>
                <w:szCs w:val="22"/>
                <w:lang w:val="en-GB"/>
              </w:rPr>
            </w:pPr>
            <w:r w:rsidRPr="00905F57">
              <w:rPr>
                <w:rFonts w:ascii="Times New Roman" w:hAnsi="Times New Roman"/>
                <w:bCs/>
                <w:sz w:val="22"/>
                <w:szCs w:val="22"/>
                <w:lang w:val="sr-Latn-RS"/>
              </w:rPr>
              <w:t xml:space="preserve">- </w:t>
            </w:r>
            <w:proofErr w:type="spellStart"/>
            <w:r w:rsidRPr="00905F57">
              <w:rPr>
                <w:rFonts w:ascii="Times New Roman" w:hAnsi="Times New Roman"/>
                <w:bCs/>
                <w:sz w:val="22"/>
                <w:szCs w:val="22"/>
                <w:lang w:val="sr-Latn-RS"/>
              </w:rPr>
              <w:t>vehicle</w:t>
            </w:r>
            <w:proofErr w:type="spellEnd"/>
            <w:r w:rsidRPr="00905F57">
              <w:rPr>
                <w:rFonts w:ascii="Times New Roman" w:hAnsi="Times New Roman"/>
                <w:bCs/>
                <w:sz w:val="22"/>
                <w:szCs w:val="22"/>
                <w:lang w:val="sr-Latn-RS"/>
              </w:rPr>
              <w:t xml:space="preserve"> </w:t>
            </w:r>
            <w:r w:rsidRPr="00905F57">
              <w:rPr>
                <w:rFonts w:ascii="Times New Roman" w:hAnsi="Times New Roman"/>
                <w:bCs/>
                <w:sz w:val="22"/>
                <w:szCs w:val="22"/>
                <w:lang w:val="en-GB"/>
              </w:rPr>
              <w:t>must be completely new, unused, with all new construction, fitted with completely new parts</w:t>
            </w:r>
          </w:p>
          <w:p w14:paraId="7D6FA0FD" w14:textId="77777777" w:rsidR="00905F57" w:rsidRPr="00905F57" w:rsidRDefault="00905F57" w:rsidP="00905F57">
            <w:pPr>
              <w:rPr>
                <w:rFonts w:ascii="Times New Roman" w:hAnsi="Times New Roman"/>
                <w:bCs/>
                <w:sz w:val="22"/>
                <w:szCs w:val="22"/>
                <w:lang w:val="en-GB"/>
              </w:rPr>
            </w:pPr>
            <w:r w:rsidRPr="00905F57">
              <w:rPr>
                <w:rFonts w:ascii="Times New Roman" w:hAnsi="Times New Roman"/>
                <w:bCs/>
                <w:sz w:val="22"/>
                <w:szCs w:val="22"/>
                <w:lang w:val="en-GB"/>
              </w:rPr>
              <w:t xml:space="preserve">- all installed and attached medical equipment in the vehicle must be certified/registered in accordance to the national “Law on Medical </w:t>
            </w:r>
            <w:r w:rsidRPr="00905F57">
              <w:rPr>
                <w:rFonts w:ascii="Times New Roman" w:hAnsi="Times New Roman"/>
                <w:bCs/>
                <w:sz w:val="22"/>
                <w:szCs w:val="22"/>
                <w:lang w:val="en-GB"/>
              </w:rPr>
              <w:lastRenderedPageBreak/>
              <w:t xml:space="preserve">Devices” and “Rulebook on registration of medical device” of the Republic of Serbia; </w:t>
            </w:r>
          </w:p>
          <w:p w14:paraId="183C891C" w14:textId="77777777" w:rsidR="00905F57" w:rsidRDefault="00905F57" w:rsidP="00905F57">
            <w:pPr>
              <w:rPr>
                <w:rFonts w:ascii="Times New Roman" w:hAnsi="Times New Roman"/>
                <w:bCs/>
                <w:sz w:val="22"/>
                <w:szCs w:val="22"/>
                <w:lang w:val="en-GB"/>
              </w:rPr>
            </w:pPr>
            <w:r w:rsidRPr="00905F57">
              <w:rPr>
                <w:rFonts w:ascii="Times New Roman" w:hAnsi="Times New Roman"/>
                <w:bCs/>
                <w:sz w:val="22"/>
                <w:szCs w:val="22"/>
                <w:lang w:val="en-GB"/>
              </w:rPr>
              <w:t xml:space="preserve">- vehicles must be accompanied by the all-necessary documentation for their traffic registration </w:t>
            </w:r>
          </w:p>
          <w:p w14:paraId="3E8005C4" w14:textId="79D9B4BC" w:rsidR="00DD00A9" w:rsidRPr="00905F57" w:rsidRDefault="00DD00A9" w:rsidP="00905F57">
            <w:pPr>
              <w:rPr>
                <w:rFonts w:ascii="Times New Roman" w:hAnsi="Times New Roman"/>
                <w:bCs/>
                <w:sz w:val="22"/>
                <w:szCs w:val="22"/>
                <w:lang w:val="en-GB"/>
              </w:rPr>
            </w:pPr>
            <w:r>
              <w:rPr>
                <w:rFonts w:ascii="Times New Roman" w:hAnsi="Times New Roman"/>
                <w:bCs/>
                <w:sz w:val="22"/>
                <w:szCs w:val="22"/>
                <w:lang w:val="en-GB"/>
              </w:rPr>
              <w:t xml:space="preserve">-the vehicle must be in accordance with EN 1789 standard. </w:t>
            </w:r>
          </w:p>
        </w:tc>
        <w:tc>
          <w:tcPr>
            <w:tcW w:w="4252" w:type="dxa"/>
            <w:tcBorders>
              <w:top w:val="single" w:sz="4" w:space="0" w:color="auto"/>
              <w:left w:val="single" w:sz="4" w:space="0" w:color="auto"/>
              <w:bottom w:val="single" w:sz="4" w:space="0" w:color="auto"/>
              <w:right w:val="single" w:sz="4" w:space="0" w:color="auto"/>
            </w:tcBorders>
          </w:tcPr>
          <w:p w14:paraId="506A13C8" w14:textId="77777777" w:rsidR="00905F57" w:rsidRPr="00905F57" w:rsidRDefault="00905F57" w:rsidP="00905F57">
            <w:pPr>
              <w:rPr>
                <w:rFonts w:ascii="Times New Roman" w:hAnsi="Times New Roman"/>
                <w:b/>
                <w:sz w:val="22"/>
                <w:szCs w:val="22"/>
                <w:lang w:val="en-GB"/>
              </w:rPr>
            </w:pPr>
          </w:p>
        </w:tc>
        <w:tc>
          <w:tcPr>
            <w:tcW w:w="2834" w:type="dxa"/>
            <w:tcBorders>
              <w:top w:val="single" w:sz="4" w:space="0" w:color="auto"/>
              <w:left w:val="single" w:sz="4" w:space="0" w:color="auto"/>
              <w:bottom w:val="single" w:sz="4" w:space="0" w:color="auto"/>
              <w:right w:val="single" w:sz="4" w:space="0" w:color="auto"/>
            </w:tcBorders>
          </w:tcPr>
          <w:p w14:paraId="1085C8DC" w14:textId="77777777" w:rsidR="00905F57" w:rsidRPr="00905F57" w:rsidRDefault="00905F57" w:rsidP="00905F57">
            <w:pPr>
              <w:rPr>
                <w:rFonts w:ascii="Times New Roman" w:hAnsi="Times New Roman"/>
                <w:b/>
                <w:sz w:val="22"/>
                <w:szCs w:val="22"/>
                <w:lang w:val="en-GB"/>
              </w:rPr>
            </w:pPr>
          </w:p>
        </w:tc>
        <w:tc>
          <w:tcPr>
            <w:tcW w:w="1983" w:type="dxa"/>
            <w:tcBorders>
              <w:top w:val="single" w:sz="4" w:space="0" w:color="auto"/>
              <w:left w:val="single" w:sz="4" w:space="0" w:color="auto"/>
              <w:bottom w:val="single" w:sz="4" w:space="0" w:color="auto"/>
              <w:right w:val="single" w:sz="4" w:space="0" w:color="auto"/>
            </w:tcBorders>
          </w:tcPr>
          <w:p w14:paraId="7777544B" w14:textId="77777777" w:rsidR="00905F57" w:rsidRPr="00905F57" w:rsidRDefault="00905F57" w:rsidP="00905F57">
            <w:pPr>
              <w:rPr>
                <w:rFonts w:ascii="Times New Roman" w:hAnsi="Times New Roman"/>
                <w:b/>
                <w:sz w:val="22"/>
                <w:szCs w:val="22"/>
                <w:lang w:val="en-GB"/>
              </w:rPr>
            </w:pPr>
          </w:p>
        </w:tc>
      </w:tr>
      <w:tr w:rsidR="00905F57" w:rsidRPr="00905F57" w14:paraId="0398C6D0" w14:textId="77777777" w:rsidTr="002C3132">
        <w:tc>
          <w:tcPr>
            <w:tcW w:w="1134" w:type="dxa"/>
            <w:vMerge/>
            <w:tcBorders>
              <w:top w:val="single" w:sz="4" w:space="0" w:color="auto"/>
              <w:left w:val="single" w:sz="4" w:space="0" w:color="auto"/>
              <w:bottom w:val="single" w:sz="4" w:space="0" w:color="auto"/>
              <w:right w:val="single" w:sz="4" w:space="0" w:color="auto"/>
            </w:tcBorders>
            <w:vAlign w:val="center"/>
            <w:hideMark/>
          </w:tcPr>
          <w:p w14:paraId="1D7E4CCD" w14:textId="77777777" w:rsidR="00905F57" w:rsidRPr="00905F57" w:rsidRDefault="00905F57" w:rsidP="00905F57">
            <w:pPr>
              <w:rPr>
                <w:rFonts w:ascii="Times New Roman" w:hAnsi="Times New Roman"/>
                <w:b/>
                <w:sz w:val="22"/>
                <w:szCs w:val="22"/>
                <w:lang w:val="en-GB"/>
              </w:rPr>
            </w:pPr>
          </w:p>
        </w:tc>
        <w:tc>
          <w:tcPr>
            <w:tcW w:w="4677" w:type="dxa"/>
            <w:tcBorders>
              <w:top w:val="single" w:sz="4" w:space="0" w:color="auto"/>
              <w:left w:val="single" w:sz="4" w:space="0" w:color="auto"/>
              <w:bottom w:val="single" w:sz="4" w:space="0" w:color="auto"/>
              <w:right w:val="single" w:sz="4" w:space="0" w:color="auto"/>
            </w:tcBorders>
          </w:tcPr>
          <w:p w14:paraId="11550EC5" w14:textId="77777777" w:rsidR="00905F57" w:rsidRPr="00905F57" w:rsidRDefault="00905F57" w:rsidP="00905F57">
            <w:pPr>
              <w:rPr>
                <w:rFonts w:ascii="Times New Roman" w:hAnsi="Times New Roman"/>
                <w:b/>
                <w:sz w:val="22"/>
                <w:szCs w:val="22"/>
                <w:lang w:val="en-GB"/>
              </w:rPr>
            </w:pPr>
            <w:r w:rsidRPr="00905F57">
              <w:rPr>
                <w:rFonts w:ascii="Times New Roman" w:hAnsi="Times New Roman"/>
                <w:b/>
                <w:sz w:val="22"/>
                <w:szCs w:val="22"/>
                <w:lang w:val="en-GB"/>
              </w:rPr>
              <w:t xml:space="preserve">VEHICLE SPECIFICATION: </w:t>
            </w:r>
          </w:p>
          <w:p w14:paraId="07245B2F" w14:textId="0DCA180C" w:rsidR="00905F57" w:rsidRPr="00905F57" w:rsidRDefault="00905F57" w:rsidP="00905F57">
            <w:pPr>
              <w:rPr>
                <w:rFonts w:ascii="Times New Roman" w:hAnsi="Times New Roman"/>
                <w:bCs/>
                <w:sz w:val="22"/>
                <w:szCs w:val="22"/>
                <w:lang w:val="en-GB"/>
              </w:rPr>
            </w:pPr>
            <w:r w:rsidRPr="00905F57">
              <w:rPr>
                <w:rFonts w:ascii="Times New Roman" w:hAnsi="Times New Roman"/>
                <w:b/>
                <w:sz w:val="22"/>
                <w:szCs w:val="22"/>
                <w:lang w:val="en-GB"/>
              </w:rPr>
              <w:t>1. Dimensions (min):</w:t>
            </w:r>
            <w:r w:rsidRPr="00905F57">
              <w:rPr>
                <w:rFonts w:ascii="Times New Roman" w:hAnsi="Times New Roman"/>
                <w:bCs/>
                <w:sz w:val="22"/>
                <w:szCs w:val="22"/>
                <w:lang w:val="en-GB"/>
              </w:rPr>
              <w:t xml:space="preserve"> length </w:t>
            </w:r>
            <w:r w:rsidR="00DD00A9">
              <w:rPr>
                <w:rFonts w:ascii="Times New Roman" w:hAnsi="Times New Roman"/>
                <w:bCs/>
                <w:sz w:val="22"/>
                <w:szCs w:val="22"/>
                <w:lang w:val="en-GB"/>
              </w:rPr>
              <w:t xml:space="preserve">min: 5300 </w:t>
            </w:r>
            <w:r w:rsidRPr="00905F57">
              <w:rPr>
                <w:rFonts w:ascii="Times New Roman" w:hAnsi="Times New Roman"/>
                <w:bCs/>
                <w:sz w:val="22"/>
                <w:szCs w:val="22"/>
                <w:lang w:val="en-GB"/>
              </w:rPr>
              <w:t>mm</w:t>
            </w:r>
            <w:r w:rsidR="00DD00A9">
              <w:rPr>
                <w:rFonts w:ascii="Times New Roman" w:hAnsi="Times New Roman"/>
                <w:bCs/>
                <w:sz w:val="22"/>
                <w:szCs w:val="22"/>
                <w:lang w:val="en-GB"/>
              </w:rPr>
              <w:t xml:space="preserve"> – max 5500 </w:t>
            </w:r>
            <w:proofErr w:type="gramStart"/>
            <w:r w:rsidR="00DD00A9">
              <w:rPr>
                <w:rFonts w:ascii="Times New Roman" w:hAnsi="Times New Roman"/>
                <w:bCs/>
                <w:sz w:val="22"/>
                <w:szCs w:val="22"/>
                <w:lang w:val="en-GB"/>
              </w:rPr>
              <w:t xml:space="preserve">mm </w:t>
            </w:r>
            <w:r w:rsidRPr="00905F57">
              <w:rPr>
                <w:rFonts w:ascii="Times New Roman" w:hAnsi="Times New Roman"/>
                <w:bCs/>
                <w:sz w:val="22"/>
                <w:szCs w:val="22"/>
                <w:lang w:val="en-GB"/>
              </w:rPr>
              <w:t>;</w:t>
            </w:r>
            <w:proofErr w:type="gramEnd"/>
            <w:r w:rsidRPr="00905F57">
              <w:rPr>
                <w:rFonts w:ascii="Times New Roman" w:hAnsi="Times New Roman"/>
                <w:bCs/>
                <w:sz w:val="22"/>
                <w:szCs w:val="22"/>
                <w:lang w:val="en-GB"/>
              </w:rPr>
              <w:t xml:space="preserve"> width </w:t>
            </w:r>
            <w:r w:rsidR="00DD00A9">
              <w:rPr>
                <w:rFonts w:ascii="Times New Roman" w:hAnsi="Times New Roman"/>
                <w:bCs/>
                <w:sz w:val="22"/>
                <w:szCs w:val="22"/>
                <w:lang w:val="en-GB"/>
              </w:rPr>
              <w:t xml:space="preserve">without </w:t>
            </w:r>
            <w:r w:rsidR="00DD00A9" w:rsidRPr="00DD00A9">
              <w:rPr>
                <w:rFonts w:ascii="Times New Roman" w:hAnsi="Times New Roman"/>
                <w:bCs/>
                <w:sz w:val="22"/>
                <w:szCs w:val="22"/>
                <w:lang w:val="en"/>
              </w:rPr>
              <w:t>rearview mirror</w:t>
            </w:r>
            <w:r w:rsidR="00DD00A9">
              <w:rPr>
                <w:rFonts w:ascii="Times New Roman" w:hAnsi="Times New Roman"/>
                <w:bCs/>
                <w:sz w:val="22"/>
                <w:szCs w:val="22"/>
                <w:lang w:val="en"/>
              </w:rPr>
              <w:t xml:space="preserve"> min </w:t>
            </w:r>
            <w:r w:rsidRPr="00905F57">
              <w:rPr>
                <w:rFonts w:ascii="Times New Roman" w:hAnsi="Times New Roman"/>
                <w:bCs/>
                <w:sz w:val="22"/>
                <w:szCs w:val="22"/>
                <w:lang w:val="en-GB"/>
              </w:rPr>
              <w:t>20</w:t>
            </w:r>
            <w:r w:rsidR="00DD00A9">
              <w:rPr>
                <w:rFonts w:ascii="Times New Roman" w:hAnsi="Times New Roman"/>
                <w:bCs/>
                <w:sz w:val="22"/>
                <w:szCs w:val="22"/>
                <w:lang w:val="en-GB"/>
              </w:rPr>
              <w:t>00 mm max: 2100</w:t>
            </w:r>
            <w:r w:rsidRPr="00905F57">
              <w:rPr>
                <w:rFonts w:ascii="Times New Roman" w:hAnsi="Times New Roman"/>
                <w:bCs/>
                <w:sz w:val="22"/>
                <w:szCs w:val="22"/>
                <w:lang w:val="en-GB"/>
              </w:rPr>
              <w:t xml:space="preserve">  mm; height </w:t>
            </w:r>
            <w:r w:rsidRPr="00633AA0">
              <w:rPr>
                <w:rFonts w:ascii="Times New Roman" w:hAnsi="Times New Roman"/>
                <w:bCs/>
                <w:sz w:val="22"/>
                <w:szCs w:val="22"/>
                <w:lang w:val="en-GB"/>
              </w:rPr>
              <w:t>25</w:t>
            </w:r>
            <w:r w:rsidR="00633AA0" w:rsidRPr="00633AA0">
              <w:rPr>
                <w:rFonts w:ascii="Times New Roman" w:hAnsi="Times New Roman"/>
                <w:bCs/>
                <w:sz w:val="22"/>
                <w:szCs w:val="22"/>
                <w:lang w:val="en-GB"/>
              </w:rPr>
              <w:t>0</w:t>
            </w:r>
            <w:r w:rsidRPr="00633AA0">
              <w:rPr>
                <w:rFonts w:ascii="Times New Roman" w:hAnsi="Times New Roman"/>
                <w:bCs/>
                <w:sz w:val="22"/>
                <w:szCs w:val="22"/>
                <w:lang w:val="en-GB"/>
              </w:rPr>
              <w:t>0</w:t>
            </w:r>
            <w:r w:rsidR="00DD00A9" w:rsidRPr="00633AA0">
              <w:rPr>
                <w:rFonts w:ascii="Times New Roman" w:hAnsi="Times New Roman"/>
                <w:bCs/>
                <w:sz w:val="22"/>
                <w:szCs w:val="22"/>
                <w:lang w:val="en-GB"/>
              </w:rPr>
              <w:t xml:space="preserve"> </w:t>
            </w:r>
            <w:r w:rsidRPr="00633AA0">
              <w:rPr>
                <w:rFonts w:ascii="Times New Roman" w:hAnsi="Times New Roman"/>
                <w:bCs/>
                <w:sz w:val="22"/>
                <w:szCs w:val="22"/>
                <w:lang w:val="en-GB"/>
              </w:rPr>
              <w:t xml:space="preserve">mm; </w:t>
            </w:r>
          </w:p>
          <w:p w14:paraId="18CAD5B8" w14:textId="1932BE2B" w:rsidR="00905F57" w:rsidRPr="00905F57" w:rsidRDefault="00905F57" w:rsidP="00905F57">
            <w:pPr>
              <w:rPr>
                <w:rFonts w:ascii="Times New Roman" w:hAnsi="Times New Roman"/>
                <w:bCs/>
                <w:sz w:val="22"/>
                <w:szCs w:val="22"/>
                <w:lang w:val="en-GB"/>
              </w:rPr>
            </w:pPr>
            <w:r w:rsidRPr="00905F57">
              <w:rPr>
                <w:rFonts w:ascii="Times New Roman" w:hAnsi="Times New Roman"/>
                <w:b/>
                <w:sz w:val="22"/>
                <w:szCs w:val="22"/>
                <w:lang w:val="en-GB"/>
              </w:rPr>
              <w:t>2. Wheelbase (min):</w:t>
            </w:r>
            <w:r w:rsidRPr="00905F57">
              <w:rPr>
                <w:rFonts w:ascii="Times New Roman" w:hAnsi="Times New Roman"/>
                <w:bCs/>
                <w:sz w:val="22"/>
                <w:szCs w:val="22"/>
                <w:lang w:val="en-GB"/>
              </w:rPr>
              <w:t xml:space="preserve"> 34</w:t>
            </w:r>
            <w:r w:rsidR="00DD00A9">
              <w:rPr>
                <w:rFonts w:ascii="Times New Roman" w:hAnsi="Times New Roman"/>
                <w:bCs/>
                <w:sz w:val="22"/>
                <w:szCs w:val="22"/>
                <w:lang w:val="en-GB"/>
              </w:rPr>
              <w:t>0</w:t>
            </w:r>
            <w:r w:rsidRPr="00905F57">
              <w:rPr>
                <w:rFonts w:ascii="Times New Roman" w:hAnsi="Times New Roman"/>
                <w:bCs/>
                <w:sz w:val="22"/>
                <w:szCs w:val="22"/>
                <w:lang w:val="en-GB"/>
              </w:rPr>
              <w:t>0mm</w:t>
            </w:r>
          </w:p>
          <w:p w14:paraId="3875BDCC" w14:textId="4CCF2DAC" w:rsidR="00905F57" w:rsidRPr="00633AA0" w:rsidRDefault="00905F57" w:rsidP="00905F57">
            <w:pPr>
              <w:rPr>
                <w:rFonts w:ascii="Times New Roman" w:hAnsi="Times New Roman"/>
                <w:bCs/>
                <w:sz w:val="22"/>
                <w:szCs w:val="22"/>
                <w:lang w:val="en-GB"/>
              </w:rPr>
            </w:pPr>
            <w:r w:rsidRPr="00633AA0">
              <w:rPr>
                <w:rFonts w:ascii="Times New Roman" w:hAnsi="Times New Roman"/>
                <w:b/>
                <w:sz w:val="22"/>
                <w:szCs w:val="22"/>
                <w:lang w:val="en-GB"/>
              </w:rPr>
              <w:t xml:space="preserve">3. Useful load capacity (min): </w:t>
            </w:r>
            <w:r w:rsidRPr="00633AA0">
              <w:rPr>
                <w:rFonts w:ascii="Times New Roman" w:hAnsi="Times New Roman"/>
                <w:bCs/>
                <w:sz w:val="22"/>
                <w:szCs w:val="22"/>
                <w:lang w:val="en-GB"/>
              </w:rPr>
              <w:t>12</w:t>
            </w:r>
            <w:r w:rsidR="00633AA0" w:rsidRPr="00633AA0">
              <w:rPr>
                <w:rFonts w:ascii="Times New Roman" w:hAnsi="Times New Roman"/>
                <w:bCs/>
                <w:sz w:val="22"/>
                <w:szCs w:val="22"/>
                <w:lang w:val="en-GB"/>
              </w:rPr>
              <w:t>00</w:t>
            </w:r>
            <w:r w:rsidRPr="00633AA0">
              <w:rPr>
                <w:rFonts w:ascii="Times New Roman" w:hAnsi="Times New Roman"/>
                <w:bCs/>
                <w:sz w:val="22"/>
                <w:szCs w:val="22"/>
                <w:lang w:val="en-GB"/>
              </w:rPr>
              <w:t>kg</w:t>
            </w:r>
          </w:p>
          <w:p w14:paraId="17FF1FAA" w14:textId="77777777" w:rsidR="00905F57" w:rsidRPr="00905F57" w:rsidRDefault="00905F57" w:rsidP="00905F57">
            <w:pPr>
              <w:rPr>
                <w:rFonts w:ascii="Times New Roman" w:hAnsi="Times New Roman"/>
                <w:bCs/>
                <w:sz w:val="22"/>
                <w:szCs w:val="22"/>
                <w:lang w:val="en-GB"/>
              </w:rPr>
            </w:pPr>
            <w:r w:rsidRPr="00905F57">
              <w:rPr>
                <w:rFonts w:ascii="Times New Roman" w:hAnsi="Times New Roman"/>
                <w:b/>
                <w:sz w:val="22"/>
                <w:szCs w:val="22"/>
                <w:lang w:val="en-GB"/>
              </w:rPr>
              <w:t>4. Number of doors:</w:t>
            </w:r>
            <w:r w:rsidRPr="00905F57">
              <w:rPr>
                <w:rFonts w:ascii="Times New Roman" w:hAnsi="Times New Roman"/>
                <w:bCs/>
                <w:sz w:val="22"/>
                <w:szCs w:val="22"/>
                <w:lang w:val="en-GB"/>
              </w:rPr>
              <w:t xml:space="preserve"> 4 pcs. (of which one right side sliding) </w:t>
            </w:r>
          </w:p>
          <w:p w14:paraId="316E8D75" w14:textId="2225B27D" w:rsidR="00905F57" w:rsidRPr="00905F57" w:rsidRDefault="00905F57" w:rsidP="00905F57">
            <w:pPr>
              <w:rPr>
                <w:rFonts w:ascii="Times New Roman" w:hAnsi="Times New Roman"/>
                <w:bCs/>
                <w:sz w:val="22"/>
                <w:szCs w:val="22"/>
                <w:lang w:val="en-GB"/>
              </w:rPr>
            </w:pPr>
            <w:r w:rsidRPr="00905F57">
              <w:rPr>
                <w:rFonts w:ascii="Times New Roman" w:hAnsi="Times New Roman"/>
                <w:b/>
                <w:sz w:val="22"/>
                <w:szCs w:val="22"/>
                <w:lang w:val="en-GB"/>
              </w:rPr>
              <w:t>5. Engine power (min):</w:t>
            </w:r>
            <w:r w:rsidRPr="00905F57">
              <w:rPr>
                <w:rFonts w:ascii="Times New Roman" w:hAnsi="Times New Roman"/>
                <w:bCs/>
                <w:sz w:val="22"/>
                <w:szCs w:val="22"/>
                <w:lang w:val="en-GB"/>
              </w:rPr>
              <w:t xml:space="preserve"> </w:t>
            </w:r>
            <w:r w:rsidR="005A4ECB">
              <w:rPr>
                <w:rFonts w:ascii="Times New Roman" w:hAnsi="Times New Roman"/>
                <w:bCs/>
                <w:sz w:val="22"/>
                <w:szCs w:val="22"/>
                <w:lang w:val="en-GB"/>
              </w:rPr>
              <w:t>100</w:t>
            </w:r>
            <w:r w:rsidRPr="00905F57">
              <w:rPr>
                <w:rFonts w:ascii="Times New Roman" w:hAnsi="Times New Roman"/>
                <w:bCs/>
                <w:sz w:val="22"/>
                <w:szCs w:val="22"/>
                <w:lang w:val="en-GB"/>
              </w:rPr>
              <w:t xml:space="preserve"> kW</w:t>
            </w:r>
          </w:p>
          <w:p w14:paraId="79358D07" w14:textId="6F475FA7" w:rsidR="00905F57" w:rsidRPr="00905F57" w:rsidRDefault="00905F57" w:rsidP="00905F57">
            <w:pPr>
              <w:rPr>
                <w:rFonts w:ascii="Times New Roman" w:hAnsi="Times New Roman"/>
                <w:bCs/>
                <w:sz w:val="22"/>
                <w:szCs w:val="22"/>
                <w:lang w:val="en-GB"/>
              </w:rPr>
            </w:pPr>
            <w:r w:rsidRPr="00905F57">
              <w:rPr>
                <w:rFonts w:ascii="Times New Roman" w:hAnsi="Times New Roman"/>
                <w:b/>
                <w:sz w:val="22"/>
                <w:szCs w:val="22"/>
                <w:lang w:val="en-GB"/>
              </w:rPr>
              <w:t>6. Engine volume (min):</w:t>
            </w:r>
            <w:r w:rsidRPr="00905F57">
              <w:rPr>
                <w:rFonts w:ascii="Times New Roman" w:hAnsi="Times New Roman"/>
                <w:bCs/>
                <w:sz w:val="22"/>
                <w:szCs w:val="22"/>
                <w:lang w:val="en-GB"/>
              </w:rPr>
              <w:t xml:space="preserve"> </w:t>
            </w:r>
            <w:r w:rsidR="005A4ECB">
              <w:rPr>
                <w:rFonts w:ascii="Times New Roman" w:hAnsi="Times New Roman"/>
                <w:bCs/>
                <w:sz w:val="22"/>
                <w:szCs w:val="22"/>
                <w:lang w:val="en-GB"/>
              </w:rPr>
              <w:t xml:space="preserve">2100 </w:t>
            </w:r>
            <w:r w:rsidR="005A4ECB" w:rsidRPr="005A4ECB">
              <w:rPr>
                <w:rFonts w:ascii="Times New Roman" w:hAnsi="Times New Roman"/>
                <w:bCs/>
                <w:sz w:val="22"/>
                <w:szCs w:val="22"/>
                <w:lang w:val="en-GB"/>
              </w:rPr>
              <w:t>cm3</w:t>
            </w:r>
          </w:p>
          <w:p w14:paraId="16704958" w14:textId="38DE931C" w:rsidR="00905F57" w:rsidRPr="00905F57" w:rsidRDefault="00905F57" w:rsidP="00905F57">
            <w:pPr>
              <w:rPr>
                <w:rFonts w:ascii="Times New Roman" w:hAnsi="Times New Roman"/>
                <w:sz w:val="22"/>
                <w:szCs w:val="22"/>
                <w:lang w:val="en-GB"/>
              </w:rPr>
            </w:pPr>
            <w:r w:rsidRPr="00905F57">
              <w:rPr>
                <w:rFonts w:ascii="Times New Roman" w:hAnsi="Times New Roman"/>
                <w:b/>
                <w:sz w:val="22"/>
                <w:szCs w:val="22"/>
                <w:lang w:val="en-GB"/>
              </w:rPr>
              <w:t>7. Engine Euro norm (min):</w:t>
            </w:r>
            <w:r w:rsidRPr="00905F57">
              <w:rPr>
                <w:rFonts w:ascii="Times New Roman" w:hAnsi="Times New Roman"/>
                <w:sz w:val="22"/>
                <w:szCs w:val="22"/>
                <w:lang w:val="en-GB"/>
              </w:rPr>
              <w:t xml:space="preserve"> </w:t>
            </w:r>
            <w:r w:rsidR="005A4ECB" w:rsidRPr="005A4ECB">
              <w:rPr>
                <w:rFonts w:ascii="Times New Roman" w:hAnsi="Times New Roman"/>
                <w:sz w:val="22"/>
                <w:szCs w:val="22"/>
                <w:lang w:val="en-GB"/>
              </w:rPr>
              <w:t>Euro 6d-final/Euro 6.3</w:t>
            </w:r>
          </w:p>
          <w:p w14:paraId="6CBA7BEC" w14:textId="77777777" w:rsidR="00905F57" w:rsidRPr="00633AA0" w:rsidRDefault="00905F57" w:rsidP="00905F57">
            <w:pPr>
              <w:rPr>
                <w:rFonts w:ascii="Times New Roman" w:hAnsi="Times New Roman"/>
                <w:sz w:val="22"/>
                <w:szCs w:val="22"/>
                <w:lang w:val="en-GB"/>
              </w:rPr>
            </w:pPr>
            <w:r w:rsidRPr="00633AA0">
              <w:rPr>
                <w:rFonts w:ascii="Times New Roman" w:hAnsi="Times New Roman"/>
                <w:b/>
                <w:bCs/>
                <w:sz w:val="22"/>
                <w:szCs w:val="22"/>
                <w:lang w:val="en-GB"/>
              </w:rPr>
              <w:t xml:space="preserve">8. Gear box: </w:t>
            </w:r>
            <w:r w:rsidRPr="00633AA0">
              <w:rPr>
                <w:rFonts w:ascii="Times New Roman" w:hAnsi="Times New Roman"/>
                <w:sz w:val="22"/>
                <w:szCs w:val="22"/>
                <w:lang w:val="en-GB"/>
              </w:rPr>
              <w:t>manual (6 gears)</w:t>
            </w:r>
          </w:p>
          <w:p w14:paraId="32605BE1" w14:textId="199503EE" w:rsidR="005A4ECB" w:rsidRPr="00633AA0" w:rsidRDefault="005A4ECB" w:rsidP="00905F57">
            <w:pPr>
              <w:rPr>
                <w:rFonts w:ascii="Times New Roman" w:hAnsi="Times New Roman"/>
                <w:sz w:val="22"/>
                <w:szCs w:val="22"/>
                <w:lang w:val="en-GB"/>
              </w:rPr>
            </w:pPr>
            <w:r w:rsidRPr="00633AA0">
              <w:rPr>
                <w:rFonts w:ascii="Times New Roman" w:hAnsi="Times New Roman"/>
                <w:sz w:val="22"/>
                <w:szCs w:val="22"/>
                <w:lang w:val="en-GB"/>
              </w:rPr>
              <w:t>9.</w:t>
            </w:r>
            <w:r w:rsidRPr="00633AA0">
              <w:rPr>
                <w:lang w:val="en"/>
              </w:rPr>
              <w:t xml:space="preserve"> </w:t>
            </w:r>
            <w:r w:rsidRPr="00633AA0">
              <w:rPr>
                <w:rFonts w:ascii="Times New Roman" w:hAnsi="Times New Roman"/>
                <w:b/>
                <w:bCs/>
                <w:sz w:val="22"/>
                <w:szCs w:val="22"/>
                <w:lang w:val="en"/>
              </w:rPr>
              <w:t>Fuel:</w:t>
            </w:r>
            <w:r w:rsidRPr="00633AA0">
              <w:rPr>
                <w:rFonts w:ascii="Times New Roman" w:hAnsi="Times New Roman"/>
                <w:sz w:val="22"/>
                <w:szCs w:val="22"/>
                <w:lang w:val="en"/>
              </w:rPr>
              <w:t xml:space="preserve"> euro diesel, front-wheel drive</w:t>
            </w:r>
          </w:p>
          <w:p w14:paraId="49310D76" w14:textId="72CB541B" w:rsidR="00905F57" w:rsidRPr="00905F57" w:rsidRDefault="005A4ECB" w:rsidP="00905F57">
            <w:pPr>
              <w:rPr>
                <w:rFonts w:ascii="Times New Roman" w:hAnsi="Times New Roman"/>
                <w:b/>
                <w:bCs/>
                <w:sz w:val="22"/>
                <w:szCs w:val="22"/>
                <w:lang w:val="en-GB"/>
              </w:rPr>
            </w:pPr>
            <w:r>
              <w:rPr>
                <w:rFonts w:ascii="Times New Roman" w:hAnsi="Times New Roman"/>
                <w:b/>
                <w:bCs/>
                <w:sz w:val="22"/>
                <w:szCs w:val="22"/>
                <w:lang w:val="en-GB"/>
              </w:rPr>
              <w:lastRenderedPageBreak/>
              <w:t>10</w:t>
            </w:r>
            <w:r w:rsidR="00905F57" w:rsidRPr="00905F57">
              <w:rPr>
                <w:rFonts w:ascii="Times New Roman" w:hAnsi="Times New Roman"/>
                <w:b/>
                <w:bCs/>
                <w:sz w:val="22"/>
                <w:szCs w:val="22"/>
                <w:lang w:val="en-GB"/>
              </w:rPr>
              <w:t>. Cargo space specification:</w:t>
            </w:r>
          </w:p>
          <w:p w14:paraId="79DE441A" w14:textId="70CF6F19" w:rsidR="00905F57" w:rsidRPr="00905F57" w:rsidRDefault="00905F57" w:rsidP="00905F57">
            <w:pPr>
              <w:rPr>
                <w:rFonts w:ascii="Times New Roman" w:hAnsi="Times New Roman"/>
                <w:sz w:val="22"/>
                <w:szCs w:val="22"/>
                <w:lang w:val="en-GB"/>
              </w:rPr>
            </w:pPr>
            <w:r w:rsidRPr="00905F57">
              <w:rPr>
                <w:rFonts w:ascii="Times New Roman" w:hAnsi="Times New Roman"/>
                <w:sz w:val="22"/>
                <w:szCs w:val="22"/>
                <w:lang w:val="en-GB"/>
              </w:rPr>
              <w:t xml:space="preserve">- length of cargo space (min): </w:t>
            </w:r>
            <w:r w:rsidR="00DD00A9">
              <w:rPr>
                <w:rFonts w:ascii="Times New Roman" w:hAnsi="Times New Roman"/>
                <w:sz w:val="22"/>
                <w:szCs w:val="22"/>
                <w:lang w:val="en-GB"/>
              </w:rPr>
              <w:t>2900</w:t>
            </w:r>
            <w:r w:rsidRPr="00905F57">
              <w:rPr>
                <w:rFonts w:ascii="Times New Roman" w:hAnsi="Times New Roman"/>
                <w:sz w:val="22"/>
                <w:szCs w:val="22"/>
                <w:lang w:val="en-GB"/>
              </w:rPr>
              <w:t xml:space="preserve"> mm</w:t>
            </w:r>
          </w:p>
          <w:p w14:paraId="5EE78A49" w14:textId="0C42DA1E" w:rsidR="00905F57" w:rsidRPr="00633AA0" w:rsidRDefault="00905F57" w:rsidP="00905F57">
            <w:pPr>
              <w:rPr>
                <w:rFonts w:ascii="Times New Roman" w:hAnsi="Times New Roman"/>
                <w:sz w:val="22"/>
                <w:szCs w:val="22"/>
                <w:lang w:val="en-GB"/>
              </w:rPr>
            </w:pPr>
            <w:r w:rsidRPr="00633AA0">
              <w:rPr>
                <w:rFonts w:ascii="Times New Roman" w:hAnsi="Times New Roman"/>
                <w:sz w:val="22"/>
                <w:szCs w:val="22"/>
                <w:lang w:val="en-GB"/>
              </w:rPr>
              <w:t>- width of cargo space (min): 18</w:t>
            </w:r>
            <w:r w:rsidR="00633AA0" w:rsidRPr="00633AA0">
              <w:rPr>
                <w:rFonts w:ascii="Times New Roman" w:hAnsi="Times New Roman"/>
                <w:sz w:val="22"/>
                <w:szCs w:val="22"/>
                <w:lang w:val="en-GB"/>
              </w:rPr>
              <w:t>5</w:t>
            </w:r>
            <w:r w:rsidRPr="00633AA0">
              <w:rPr>
                <w:rFonts w:ascii="Times New Roman" w:hAnsi="Times New Roman"/>
                <w:sz w:val="22"/>
                <w:szCs w:val="22"/>
                <w:lang w:val="en-GB"/>
              </w:rPr>
              <w:t>0 mm</w:t>
            </w:r>
          </w:p>
          <w:p w14:paraId="73B101A3" w14:textId="6F9C5E40" w:rsidR="00905F57" w:rsidRPr="00905F57" w:rsidRDefault="00905F57" w:rsidP="00905F57">
            <w:pPr>
              <w:rPr>
                <w:rFonts w:ascii="Times New Roman" w:hAnsi="Times New Roman"/>
                <w:sz w:val="22"/>
                <w:szCs w:val="22"/>
                <w:lang w:val="en-GB"/>
              </w:rPr>
            </w:pPr>
            <w:r w:rsidRPr="00905F57">
              <w:rPr>
                <w:rFonts w:ascii="Times New Roman" w:hAnsi="Times New Roman"/>
                <w:sz w:val="22"/>
                <w:szCs w:val="22"/>
                <w:lang w:val="en-GB"/>
              </w:rPr>
              <w:t xml:space="preserve">- height of cargo space (min): </w:t>
            </w:r>
            <w:r w:rsidR="00DD00A9">
              <w:rPr>
                <w:rFonts w:ascii="Times New Roman" w:hAnsi="Times New Roman"/>
                <w:sz w:val="22"/>
                <w:szCs w:val="22"/>
                <w:lang w:val="en-GB"/>
              </w:rPr>
              <w:t>1700</w:t>
            </w:r>
            <w:r w:rsidRPr="00905F57">
              <w:rPr>
                <w:rFonts w:ascii="Times New Roman" w:hAnsi="Times New Roman"/>
                <w:sz w:val="22"/>
                <w:szCs w:val="22"/>
                <w:lang w:val="en-GB"/>
              </w:rPr>
              <w:t xml:space="preserve"> mm</w:t>
            </w:r>
          </w:p>
          <w:p w14:paraId="6C37B7D5" w14:textId="04C47038" w:rsidR="00905F57" w:rsidRPr="00905F57" w:rsidRDefault="00905F57" w:rsidP="00905F57">
            <w:pPr>
              <w:rPr>
                <w:rFonts w:ascii="Times New Roman" w:hAnsi="Times New Roman"/>
                <w:sz w:val="22"/>
                <w:szCs w:val="22"/>
                <w:lang w:val="en-GB"/>
              </w:rPr>
            </w:pPr>
            <w:r w:rsidRPr="00905F57">
              <w:rPr>
                <w:rFonts w:ascii="Times New Roman" w:hAnsi="Times New Roman"/>
                <w:sz w:val="22"/>
                <w:szCs w:val="22"/>
                <w:lang w:val="en-GB"/>
              </w:rPr>
              <w:t>- volume of useful space (min): 11 m3</w:t>
            </w:r>
          </w:p>
          <w:p w14:paraId="309450EE" w14:textId="6A257E33" w:rsidR="00905F57" w:rsidRPr="00905F57" w:rsidRDefault="00905F57" w:rsidP="00905F57">
            <w:pPr>
              <w:rPr>
                <w:rFonts w:ascii="Times New Roman" w:hAnsi="Times New Roman"/>
                <w:b/>
                <w:bCs/>
                <w:sz w:val="22"/>
                <w:szCs w:val="22"/>
                <w:lang w:val="en-GB"/>
              </w:rPr>
            </w:pPr>
            <w:r w:rsidRPr="00905F57">
              <w:rPr>
                <w:rFonts w:ascii="Times New Roman" w:hAnsi="Times New Roman"/>
                <w:b/>
                <w:bCs/>
                <w:sz w:val="22"/>
                <w:szCs w:val="22"/>
                <w:lang w:val="en-GB"/>
              </w:rPr>
              <w:t>1</w:t>
            </w:r>
            <w:r w:rsidR="005A4ECB">
              <w:rPr>
                <w:rFonts w:ascii="Times New Roman" w:hAnsi="Times New Roman"/>
                <w:b/>
                <w:bCs/>
                <w:sz w:val="22"/>
                <w:szCs w:val="22"/>
                <w:lang w:val="en-GB"/>
              </w:rPr>
              <w:t>1</w:t>
            </w:r>
            <w:r w:rsidRPr="00905F57">
              <w:rPr>
                <w:rFonts w:ascii="Times New Roman" w:hAnsi="Times New Roman"/>
                <w:b/>
                <w:bCs/>
                <w:sz w:val="22"/>
                <w:szCs w:val="22"/>
                <w:lang w:val="en-GB"/>
              </w:rPr>
              <w:t>. Vehicle equipment (minimum):</w:t>
            </w:r>
          </w:p>
          <w:p w14:paraId="157A6D18" w14:textId="77777777" w:rsidR="005A4ECB" w:rsidRDefault="00905F57" w:rsidP="00B1066A">
            <w:pPr>
              <w:spacing w:before="0" w:after="0"/>
              <w:rPr>
                <w:rFonts w:ascii="Times New Roman" w:hAnsi="Times New Roman"/>
                <w:sz w:val="22"/>
                <w:szCs w:val="22"/>
                <w:lang w:val="en"/>
              </w:rPr>
            </w:pPr>
            <w:r w:rsidRPr="00905F57">
              <w:rPr>
                <w:rFonts w:ascii="Times New Roman" w:hAnsi="Times New Roman"/>
                <w:sz w:val="22"/>
                <w:szCs w:val="22"/>
                <w:lang w:val="en-GB"/>
              </w:rPr>
              <w:t xml:space="preserve">- </w:t>
            </w:r>
            <w:r w:rsidR="005A4ECB" w:rsidRPr="005A4ECB">
              <w:rPr>
                <w:rFonts w:ascii="Times New Roman" w:hAnsi="Times New Roman"/>
                <w:sz w:val="22"/>
                <w:szCs w:val="22"/>
                <w:lang w:val="en"/>
              </w:rPr>
              <w:t xml:space="preserve">coded key </w:t>
            </w:r>
          </w:p>
          <w:p w14:paraId="5D29AEF0" w14:textId="77777777" w:rsidR="005A4ECB" w:rsidRDefault="005A4ECB" w:rsidP="00B1066A">
            <w:pPr>
              <w:spacing w:before="0" w:after="0"/>
              <w:rPr>
                <w:rFonts w:ascii="Times New Roman" w:hAnsi="Times New Roman"/>
                <w:sz w:val="22"/>
                <w:szCs w:val="22"/>
                <w:lang w:val="en"/>
              </w:rPr>
            </w:pPr>
            <w:r>
              <w:rPr>
                <w:rFonts w:ascii="Times New Roman" w:hAnsi="Times New Roman"/>
                <w:sz w:val="22"/>
                <w:szCs w:val="22"/>
                <w:lang w:val="en"/>
              </w:rPr>
              <w:t xml:space="preserve">- </w:t>
            </w:r>
            <w:r w:rsidRPr="005A4ECB">
              <w:rPr>
                <w:rFonts w:ascii="Times New Roman" w:hAnsi="Times New Roman"/>
                <w:sz w:val="22"/>
                <w:szCs w:val="22"/>
                <w:lang w:val="en"/>
              </w:rPr>
              <w:t xml:space="preserve">trip computer </w:t>
            </w:r>
          </w:p>
          <w:p w14:paraId="1141B4CA" w14:textId="77777777" w:rsidR="005A4ECB" w:rsidRDefault="005A4ECB" w:rsidP="00B1066A">
            <w:pPr>
              <w:spacing w:before="0" w:after="0"/>
              <w:rPr>
                <w:rFonts w:ascii="Times New Roman" w:hAnsi="Times New Roman"/>
                <w:sz w:val="22"/>
                <w:szCs w:val="22"/>
                <w:lang w:val="en"/>
              </w:rPr>
            </w:pPr>
            <w:r>
              <w:rPr>
                <w:rFonts w:ascii="Times New Roman" w:hAnsi="Times New Roman"/>
                <w:sz w:val="22"/>
                <w:szCs w:val="22"/>
                <w:lang w:val="en"/>
              </w:rPr>
              <w:t xml:space="preserve">- </w:t>
            </w:r>
            <w:r w:rsidRPr="005A4ECB">
              <w:rPr>
                <w:rFonts w:ascii="Times New Roman" w:hAnsi="Times New Roman"/>
                <w:sz w:val="22"/>
                <w:szCs w:val="22"/>
                <w:lang w:val="en"/>
              </w:rPr>
              <w:t xml:space="preserve">electric power steering adjustable in at least one axis </w:t>
            </w:r>
          </w:p>
          <w:p w14:paraId="697EDEF7" w14:textId="77777777" w:rsidR="005A4ECB" w:rsidRDefault="005A4ECB" w:rsidP="00B1066A">
            <w:pPr>
              <w:spacing w:before="0" w:after="0"/>
              <w:rPr>
                <w:rFonts w:ascii="Times New Roman" w:hAnsi="Times New Roman"/>
                <w:sz w:val="22"/>
                <w:szCs w:val="22"/>
                <w:lang w:val="en"/>
              </w:rPr>
            </w:pPr>
            <w:r>
              <w:rPr>
                <w:rFonts w:ascii="Times New Roman" w:hAnsi="Times New Roman"/>
                <w:sz w:val="22"/>
                <w:szCs w:val="22"/>
                <w:lang w:val="en"/>
              </w:rPr>
              <w:t>-</w:t>
            </w:r>
            <w:r w:rsidRPr="005A4ECB">
              <w:rPr>
                <w:rFonts w:ascii="Times New Roman" w:hAnsi="Times New Roman"/>
                <w:sz w:val="22"/>
                <w:szCs w:val="22"/>
                <w:lang w:val="en"/>
              </w:rPr>
              <w:t xml:space="preserve"> ABS+</w:t>
            </w:r>
            <w:proofErr w:type="gramStart"/>
            <w:r w:rsidRPr="005A4ECB">
              <w:rPr>
                <w:rFonts w:ascii="Times New Roman" w:hAnsi="Times New Roman"/>
                <w:sz w:val="22"/>
                <w:szCs w:val="22"/>
                <w:lang w:val="en"/>
              </w:rPr>
              <w:t>EBD(</w:t>
            </w:r>
            <w:proofErr w:type="gramEnd"/>
            <w:r w:rsidRPr="005A4ECB">
              <w:rPr>
                <w:rFonts w:ascii="Times New Roman" w:hAnsi="Times New Roman"/>
                <w:sz w:val="22"/>
                <w:szCs w:val="22"/>
                <w:lang w:val="en"/>
              </w:rPr>
              <w:t xml:space="preserve">electronic brake force distribution) </w:t>
            </w:r>
            <w:r>
              <w:rPr>
                <w:rFonts w:ascii="Times New Roman" w:hAnsi="Times New Roman"/>
                <w:sz w:val="22"/>
                <w:szCs w:val="22"/>
                <w:lang w:val="en"/>
              </w:rPr>
              <w:t xml:space="preserve">- - </w:t>
            </w:r>
            <w:r w:rsidRPr="005A4ECB">
              <w:rPr>
                <w:rFonts w:ascii="Times New Roman" w:hAnsi="Times New Roman"/>
                <w:sz w:val="22"/>
                <w:szCs w:val="22"/>
                <w:lang w:val="en"/>
              </w:rPr>
              <w:t xml:space="preserve">ESC (electric stability control) + Hill-Holder </w:t>
            </w:r>
          </w:p>
          <w:p w14:paraId="0E013254" w14:textId="77777777" w:rsidR="005A4ECB" w:rsidRDefault="005A4ECB" w:rsidP="00B1066A">
            <w:pPr>
              <w:spacing w:before="0" w:after="0"/>
              <w:rPr>
                <w:rFonts w:ascii="Times New Roman" w:hAnsi="Times New Roman"/>
                <w:sz w:val="22"/>
                <w:szCs w:val="22"/>
                <w:lang w:val="en"/>
              </w:rPr>
            </w:pPr>
            <w:r>
              <w:rPr>
                <w:rFonts w:ascii="Times New Roman" w:hAnsi="Times New Roman"/>
                <w:sz w:val="22"/>
                <w:szCs w:val="22"/>
                <w:lang w:val="en"/>
              </w:rPr>
              <w:t xml:space="preserve">- </w:t>
            </w:r>
            <w:r w:rsidRPr="005A4ECB">
              <w:rPr>
                <w:rFonts w:ascii="Times New Roman" w:hAnsi="Times New Roman"/>
                <w:sz w:val="22"/>
                <w:szCs w:val="22"/>
                <w:lang w:val="en"/>
              </w:rPr>
              <w:t xml:space="preserve">airbags for driver and passenger </w:t>
            </w:r>
          </w:p>
          <w:p w14:paraId="1888B412" w14:textId="77777777" w:rsidR="005A4ECB" w:rsidRDefault="005A4ECB" w:rsidP="00B1066A">
            <w:pPr>
              <w:spacing w:before="0" w:after="0"/>
              <w:rPr>
                <w:rFonts w:ascii="Times New Roman" w:hAnsi="Times New Roman"/>
                <w:sz w:val="22"/>
                <w:szCs w:val="22"/>
                <w:lang w:val="en"/>
              </w:rPr>
            </w:pPr>
            <w:r>
              <w:rPr>
                <w:rFonts w:ascii="Times New Roman" w:hAnsi="Times New Roman"/>
                <w:sz w:val="22"/>
                <w:szCs w:val="22"/>
                <w:lang w:val="en"/>
              </w:rPr>
              <w:t xml:space="preserve">- </w:t>
            </w:r>
            <w:r w:rsidRPr="005A4ECB">
              <w:rPr>
                <w:rFonts w:ascii="Times New Roman" w:hAnsi="Times New Roman"/>
                <w:sz w:val="22"/>
                <w:szCs w:val="22"/>
                <w:lang w:val="en"/>
              </w:rPr>
              <w:t xml:space="preserve">electric front windows </w:t>
            </w:r>
          </w:p>
          <w:p w14:paraId="271631A6" w14:textId="77777777" w:rsidR="00B1066A" w:rsidRDefault="005A4ECB" w:rsidP="00B1066A">
            <w:pPr>
              <w:spacing w:before="0" w:after="0"/>
              <w:rPr>
                <w:rFonts w:ascii="Times New Roman" w:hAnsi="Times New Roman"/>
                <w:sz w:val="22"/>
                <w:szCs w:val="22"/>
                <w:lang w:val="en"/>
              </w:rPr>
            </w:pPr>
            <w:r>
              <w:rPr>
                <w:rFonts w:ascii="Times New Roman" w:hAnsi="Times New Roman"/>
                <w:sz w:val="22"/>
                <w:szCs w:val="22"/>
                <w:lang w:val="en"/>
              </w:rPr>
              <w:t>-</w:t>
            </w:r>
            <w:r w:rsidR="00B1066A">
              <w:rPr>
                <w:rFonts w:ascii="Times New Roman" w:hAnsi="Times New Roman"/>
                <w:sz w:val="22"/>
                <w:szCs w:val="22"/>
                <w:lang w:val="en"/>
              </w:rPr>
              <w:t xml:space="preserve"> </w:t>
            </w:r>
            <w:r w:rsidRPr="005A4ECB">
              <w:rPr>
                <w:rFonts w:ascii="Times New Roman" w:hAnsi="Times New Roman"/>
                <w:sz w:val="22"/>
                <w:szCs w:val="22"/>
                <w:lang w:val="en"/>
              </w:rPr>
              <w:t xml:space="preserve">electrically adjustable mirrors with defrosting </w:t>
            </w:r>
          </w:p>
          <w:p w14:paraId="049A455B" w14:textId="77777777" w:rsidR="00B1066A" w:rsidRDefault="00B1066A" w:rsidP="00B1066A">
            <w:pPr>
              <w:spacing w:before="0" w:after="0"/>
              <w:rPr>
                <w:rFonts w:ascii="Times New Roman" w:hAnsi="Times New Roman"/>
                <w:sz w:val="22"/>
                <w:szCs w:val="22"/>
                <w:lang w:val="en"/>
              </w:rPr>
            </w:pPr>
            <w:r>
              <w:rPr>
                <w:rFonts w:ascii="Times New Roman" w:hAnsi="Times New Roman"/>
                <w:sz w:val="22"/>
                <w:szCs w:val="22"/>
                <w:lang w:val="en"/>
              </w:rPr>
              <w:t>-</w:t>
            </w:r>
            <w:r w:rsidR="005A4ECB" w:rsidRPr="005A4ECB">
              <w:rPr>
                <w:rFonts w:ascii="Times New Roman" w:hAnsi="Times New Roman"/>
                <w:sz w:val="22"/>
                <w:szCs w:val="22"/>
                <w:lang w:val="en"/>
              </w:rPr>
              <w:t xml:space="preserve"> radio (factory) with a screen diagonal of at least 5″ </w:t>
            </w:r>
          </w:p>
          <w:p w14:paraId="4813362C" w14:textId="77777777" w:rsidR="00B1066A" w:rsidRDefault="00B1066A" w:rsidP="00B1066A">
            <w:pPr>
              <w:spacing w:before="0" w:after="0"/>
              <w:rPr>
                <w:rFonts w:ascii="Times New Roman" w:hAnsi="Times New Roman"/>
                <w:sz w:val="22"/>
                <w:szCs w:val="22"/>
                <w:lang w:val="en"/>
              </w:rPr>
            </w:pPr>
            <w:r>
              <w:rPr>
                <w:rFonts w:ascii="Times New Roman" w:hAnsi="Times New Roman"/>
                <w:sz w:val="22"/>
                <w:szCs w:val="22"/>
                <w:lang w:val="en"/>
              </w:rPr>
              <w:t>-</w:t>
            </w:r>
            <w:r w:rsidR="005A4ECB" w:rsidRPr="005A4ECB">
              <w:rPr>
                <w:rFonts w:ascii="Times New Roman" w:hAnsi="Times New Roman"/>
                <w:sz w:val="22"/>
                <w:szCs w:val="22"/>
                <w:lang w:val="en"/>
              </w:rPr>
              <w:t xml:space="preserve"> Bluetooth + USB port for the radio device </w:t>
            </w:r>
          </w:p>
          <w:p w14:paraId="7D3D8A72" w14:textId="77777777" w:rsidR="00B1066A" w:rsidRDefault="00B1066A" w:rsidP="00B1066A">
            <w:pPr>
              <w:spacing w:before="0" w:after="0"/>
              <w:rPr>
                <w:rFonts w:ascii="Times New Roman" w:hAnsi="Times New Roman"/>
                <w:sz w:val="22"/>
                <w:szCs w:val="22"/>
                <w:lang w:val="en"/>
              </w:rPr>
            </w:pPr>
            <w:r>
              <w:rPr>
                <w:rFonts w:ascii="Times New Roman" w:hAnsi="Times New Roman"/>
                <w:sz w:val="22"/>
                <w:szCs w:val="22"/>
                <w:lang w:val="en"/>
              </w:rPr>
              <w:t xml:space="preserve">- </w:t>
            </w:r>
            <w:r w:rsidR="005A4ECB" w:rsidRPr="005A4ECB">
              <w:rPr>
                <w:rFonts w:ascii="Times New Roman" w:hAnsi="Times New Roman"/>
                <w:sz w:val="22"/>
                <w:szCs w:val="22"/>
                <w:lang w:val="en"/>
              </w:rPr>
              <w:t xml:space="preserve">radio and Bluetooth device controls on the steering wheel </w:t>
            </w:r>
          </w:p>
          <w:p w14:paraId="27447601" w14:textId="77777777" w:rsidR="00B1066A" w:rsidRDefault="00B1066A" w:rsidP="00B1066A">
            <w:pPr>
              <w:spacing w:before="0" w:after="0"/>
              <w:rPr>
                <w:rFonts w:ascii="Times New Roman" w:hAnsi="Times New Roman"/>
                <w:sz w:val="22"/>
                <w:szCs w:val="22"/>
                <w:lang w:val="en"/>
              </w:rPr>
            </w:pPr>
            <w:r>
              <w:rPr>
                <w:rFonts w:ascii="Times New Roman" w:hAnsi="Times New Roman"/>
                <w:sz w:val="22"/>
                <w:szCs w:val="22"/>
                <w:lang w:val="en"/>
              </w:rPr>
              <w:t xml:space="preserve">- </w:t>
            </w:r>
            <w:r w:rsidR="005A4ECB" w:rsidRPr="005A4ECB">
              <w:rPr>
                <w:rFonts w:ascii="Times New Roman" w:hAnsi="Times New Roman"/>
                <w:sz w:val="22"/>
                <w:szCs w:val="22"/>
                <w:lang w:val="en"/>
              </w:rPr>
              <w:t xml:space="preserve">central locking with remote control </w:t>
            </w:r>
          </w:p>
          <w:p w14:paraId="58E32D82" w14:textId="77777777" w:rsidR="00B1066A" w:rsidRDefault="00B1066A" w:rsidP="00B1066A">
            <w:pPr>
              <w:spacing w:before="0" w:after="0"/>
              <w:rPr>
                <w:rFonts w:ascii="Times New Roman" w:hAnsi="Times New Roman"/>
                <w:sz w:val="22"/>
                <w:szCs w:val="22"/>
                <w:lang w:val="en"/>
              </w:rPr>
            </w:pPr>
            <w:r>
              <w:rPr>
                <w:rFonts w:ascii="Times New Roman" w:hAnsi="Times New Roman"/>
                <w:sz w:val="22"/>
                <w:szCs w:val="22"/>
                <w:lang w:val="en"/>
              </w:rPr>
              <w:t xml:space="preserve">- </w:t>
            </w:r>
            <w:r w:rsidR="005A4ECB" w:rsidRPr="005A4ECB">
              <w:rPr>
                <w:rFonts w:ascii="Times New Roman" w:hAnsi="Times New Roman"/>
                <w:sz w:val="22"/>
                <w:szCs w:val="22"/>
                <w:lang w:val="en"/>
              </w:rPr>
              <w:t xml:space="preserve">cruise control with speed limit adjustment </w:t>
            </w:r>
          </w:p>
          <w:p w14:paraId="4ADA8441" w14:textId="77777777" w:rsidR="00B1066A" w:rsidRDefault="00B1066A" w:rsidP="00B1066A">
            <w:pPr>
              <w:spacing w:before="0" w:after="0"/>
              <w:rPr>
                <w:rFonts w:ascii="Times New Roman" w:hAnsi="Times New Roman"/>
                <w:sz w:val="22"/>
                <w:szCs w:val="22"/>
                <w:lang w:val="en"/>
              </w:rPr>
            </w:pPr>
            <w:r>
              <w:rPr>
                <w:rFonts w:ascii="Times New Roman" w:hAnsi="Times New Roman"/>
                <w:sz w:val="22"/>
                <w:szCs w:val="22"/>
                <w:lang w:val="en"/>
              </w:rPr>
              <w:t>-</w:t>
            </w:r>
            <w:r w:rsidR="005A4ECB" w:rsidRPr="005A4ECB">
              <w:rPr>
                <w:rFonts w:ascii="Times New Roman" w:hAnsi="Times New Roman"/>
                <w:sz w:val="22"/>
                <w:szCs w:val="22"/>
                <w:lang w:val="en"/>
              </w:rPr>
              <w:t xml:space="preserve"> driver's seat adjustable in height </w:t>
            </w:r>
            <w:r w:rsidR="005A4ECB" w:rsidRPr="00633AA0">
              <w:rPr>
                <w:rFonts w:ascii="Times New Roman" w:hAnsi="Times New Roman"/>
                <w:sz w:val="22"/>
                <w:szCs w:val="22"/>
                <w:lang w:val="en"/>
              </w:rPr>
              <w:t xml:space="preserve">and lumbar </w:t>
            </w:r>
          </w:p>
          <w:p w14:paraId="2A44908B" w14:textId="77777777" w:rsidR="00B1066A" w:rsidRDefault="00B1066A" w:rsidP="00B1066A">
            <w:pPr>
              <w:spacing w:before="0" w:after="0"/>
              <w:rPr>
                <w:rFonts w:ascii="Times New Roman" w:hAnsi="Times New Roman"/>
                <w:sz w:val="22"/>
                <w:szCs w:val="22"/>
                <w:lang w:val="en"/>
              </w:rPr>
            </w:pPr>
            <w:r>
              <w:rPr>
                <w:rFonts w:ascii="Times New Roman" w:hAnsi="Times New Roman"/>
                <w:sz w:val="22"/>
                <w:szCs w:val="22"/>
                <w:lang w:val="en"/>
              </w:rPr>
              <w:t>-</w:t>
            </w:r>
            <w:r w:rsidR="005A4ECB" w:rsidRPr="005A4ECB">
              <w:rPr>
                <w:rFonts w:ascii="Times New Roman" w:hAnsi="Times New Roman"/>
                <w:sz w:val="22"/>
                <w:szCs w:val="22"/>
                <w:lang w:val="en"/>
              </w:rPr>
              <w:t xml:space="preserve"> driver's armrest </w:t>
            </w:r>
          </w:p>
          <w:p w14:paraId="228F2FFF" w14:textId="77777777" w:rsidR="00B1066A" w:rsidRDefault="00B1066A" w:rsidP="00B1066A">
            <w:pPr>
              <w:spacing w:before="0" w:after="0"/>
              <w:rPr>
                <w:rFonts w:ascii="Times New Roman" w:hAnsi="Times New Roman"/>
                <w:sz w:val="22"/>
                <w:szCs w:val="22"/>
                <w:lang w:val="en"/>
              </w:rPr>
            </w:pPr>
            <w:r>
              <w:rPr>
                <w:rFonts w:ascii="Times New Roman" w:hAnsi="Times New Roman"/>
                <w:sz w:val="22"/>
                <w:szCs w:val="22"/>
                <w:lang w:val="en"/>
              </w:rPr>
              <w:t>-</w:t>
            </w:r>
            <w:r w:rsidR="005A4ECB" w:rsidRPr="005A4ECB">
              <w:rPr>
                <w:rFonts w:ascii="Times New Roman" w:hAnsi="Times New Roman"/>
                <w:sz w:val="22"/>
                <w:szCs w:val="22"/>
                <w:lang w:val="en"/>
              </w:rPr>
              <w:t xml:space="preserve"> right sliding door with glass </w:t>
            </w:r>
          </w:p>
          <w:p w14:paraId="7F46159B" w14:textId="77777777" w:rsidR="00B1066A" w:rsidRDefault="00B1066A" w:rsidP="00B1066A">
            <w:pPr>
              <w:spacing w:before="0" w:after="0"/>
              <w:rPr>
                <w:rFonts w:ascii="Times New Roman" w:hAnsi="Times New Roman"/>
                <w:sz w:val="22"/>
                <w:szCs w:val="22"/>
                <w:lang w:val="en"/>
              </w:rPr>
            </w:pPr>
            <w:r>
              <w:rPr>
                <w:rFonts w:ascii="Times New Roman" w:hAnsi="Times New Roman"/>
                <w:sz w:val="22"/>
                <w:szCs w:val="22"/>
                <w:lang w:val="en"/>
              </w:rPr>
              <w:t xml:space="preserve">- </w:t>
            </w:r>
            <w:r w:rsidR="005A4ECB" w:rsidRPr="005A4ECB">
              <w:rPr>
                <w:rFonts w:ascii="Times New Roman" w:hAnsi="Times New Roman"/>
                <w:sz w:val="22"/>
                <w:szCs w:val="22"/>
                <w:lang w:val="en"/>
              </w:rPr>
              <w:t xml:space="preserve">rear double-leaf glazed door </w:t>
            </w:r>
          </w:p>
          <w:p w14:paraId="67733301" w14:textId="77777777" w:rsidR="00B1066A" w:rsidRDefault="00B1066A" w:rsidP="00B1066A">
            <w:pPr>
              <w:spacing w:before="0" w:after="0"/>
              <w:rPr>
                <w:rFonts w:ascii="Times New Roman" w:hAnsi="Times New Roman"/>
                <w:sz w:val="22"/>
                <w:szCs w:val="22"/>
                <w:lang w:val="en"/>
              </w:rPr>
            </w:pPr>
            <w:r>
              <w:rPr>
                <w:rFonts w:ascii="Times New Roman" w:hAnsi="Times New Roman"/>
                <w:sz w:val="22"/>
                <w:szCs w:val="22"/>
                <w:lang w:val="en"/>
              </w:rPr>
              <w:t xml:space="preserve">- </w:t>
            </w:r>
            <w:r w:rsidR="005A4ECB" w:rsidRPr="005A4ECB">
              <w:rPr>
                <w:rFonts w:ascii="Times New Roman" w:hAnsi="Times New Roman"/>
                <w:sz w:val="22"/>
                <w:szCs w:val="22"/>
                <w:lang w:val="en"/>
              </w:rPr>
              <w:t xml:space="preserve">battery capacity min. 105Ah </w:t>
            </w:r>
          </w:p>
          <w:p w14:paraId="55ADD57E" w14:textId="77777777" w:rsidR="00B1066A" w:rsidRDefault="00B1066A" w:rsidP="00B1066A">
            <w:pPr>
              <w:spacing w:before="0" w:after="0"/>
              <w:rPr>
                <w:rFonts w:ascii="Times New Roman" w:hAnsi="Times New Roman"/>
                <w:sz w:val="22"/>
                <w:szCs w:val="22"/>
                <w:lang w:val="en"/>
              </w:rPr>
            </w:pPr>
            <w:r>
              <w:rPr>
                <w:rFonts w:ascii="Times New Roman" w:hAnsi="Times New Roman"/>
                <w:sz w:val="22"/>
                <w:szCs w:val="22"/>
                <w:lang w:val="en"/>
              </w:rPr>
              <w:lastRenderedPageBreak/>
              <w:t>-</w:t>
            </w:r>
            <w:r w:rsidR="005A4ECB" w:rsidRPr="005A4ECB">
              <w:rPr>
                <w:rFonts w:ascii="Times New Roman" w:hAnsi="Times New Roman"/>
                <w:sz w:val="22"/>
                <w:szCs w:val="22"/>
                <w:lang w:val="en"/>
              </w:rPr>
              <w:t xml:space="preserve"> alternator minimum 200A </w:t>
            </w:r>
          </w:p>
          <w:p w14:paraId="12977425" w14:textId="77777777" w:rsidR="00B1066A" w:rsidRDefault="00B1066A" w:rsidP="00B1066A">
            <w:pPr>
              <w:spacing w:before="0" w:after="0"/>
              <w:rPr>
                <w:rFonts w:ascii="Times New Roman" w:hAnsi="Times New Roman"/>
                <w:sz w:val="22"/>
                <w:szCs w:val="22"/>
                <w:lang w:val="en"/>
              </w:rPr>
            </w:pPr>
            <w:r>
              <w:rPr>
                <w:rFonts w:ascii="Times New Roman" w:hAnsi="Times New Roman"/>
                <w:sz w:val="22"/>
                <w:szCs w:val="22"/>
                <w:lang w:val="en"/>
              </w:rPr>
              <w:t>-</w:t>
            </w:r>
            <w:r w:rsidR="005A4ECB" w:rsidRPr="005A4ECB">
              <w:rPr>
                <w:rFonts w:ascii="Times New Roman" w:hAnsi="Times New Roman"/>
                <w:sz w:val="22"/>
                <w:szCs w:val="22"/>
                <w:lang w:val="en"/>
              </w:rPr>
              <w:t xml:space="preserve"> air conditioning with additional rear air conditioning outlet in the patient area </w:t>
            </w:r>
          </w:p>
          <w:p w14:paraId="308E78BD" w14:textId="77777777" w:rsidR="00B1066A" w:rsidRDefault="00B1066A" w:rsidP="00B1066A">
            <w:pPr>
              <w:spacing w:before="0" w:after="0"/>
              <w:rPr>
                <w:rFonts w:ascii="Times New Roman" w:hAnsi="Times New Roman"/>
                <w:sz w:val="22"/>
                <w:szCs w:val="22"/>
                <w:lang w:val="en"/>
              </w:rPr>
            </w:pPr>
            <w:r>
              <w:rPr>
                <w:rFonts w:ascii="Times New Roman" w:hAnsi="Times New Roman"/>
                <w:sz w:val="22"/>
                <w:szCs w:val="22"/>
                <w:lang w:val="en"/>
              </w:rPr>
              <w:t>-</w:t>
            </w:r>
            <w:r w:rsidR="005A4ECB" w:rsidRPr="005A4ECB">
              <w:rPr>
                <w:rFonts w:ascii="Times New Roman" w:hAnsi="Times New Roman"/>
                <w:sz w:val="22"/>
                <w:szCs w:val="22"/>
                <w:lang w:val="en"/>
              </w:rPr>
              <w:t xml:space="preserve"> reverse sound signal </w:t>
            </w:r>
          </w:p>
          <w:p w14:paraId="6DAAD458" w14:textId="77777777" w:rsidR="00B1066A" w:rsidRDefault="00B1066A" w:rsidP="00B1066A">
            <w:pPr>
              <w:spacing w:before="0" w:after="0"/>
              <w:rPr>
                <w:rFonts w:ascii="Times New Roman" w:hAnsi="Times New Roman"/>
                <w:sz w:val="22"/>
                <w:szCs w:val="22"/>
                <w:lang w:val="en"/>
              </w:rPr>
            </w:pPr>
            <w:r>
              <w:rPr>
                <w:rFonts w:ascii="Times New Roman" w:hAnsi="Times New Roman"/>
                <w:sz w:val="22"/>
                <w:szCs w:val="22"/>
                <w:lang w:val="en"/>
              </w:rPr>
              <w:t>-</w:t>
            </w:r>
            <w:r w:rsidR="005A4ECB" w:rsidRPr="005A4ECB">
              <w:rPr>
                <w:rFonts w:ascii="Times New Roman" w:hAnsi="Times New Roman"/>
                <w:sz w:val="22"/>
                <w:szCs w:val="22"/>
                <w:lang w:val="en"/>
              </w:rPr>
              <w:t xml:space="preserve"> rear parking sensors </w:t>
            </w:r>
          </w:p>
          <w:p w14:paraId="23167392" w14:textId="77777777" w:rsidR="00B1066A" w:rsidRDefault="00B1066A" w:rsidP="00B1066A">
            <w:pPr>
              <w:spacing w:before="0" w:after="0"/>
              <w:rPr>
                <w:rFonts w:ascii="Times New Roman" w:hAnsi="Times New Roman"/>
                <w:sz w:val="22"/>
                <w:szCs w:val="22"/>
                <w:lang w:val="en"/>
              </w:rPr>
            </w:pPr>
            <w:r>
              <w:rPr>
                <w:rFonts w:ascii="Times New Roman" w:hAnsi="Times New Roman"/>
                <w:sz w:val="22"/>
                <w:szCs w:val="22"/>
                <w:lang w:val="en"/>
              </w:rPr>
              <w:t>-</w:t>
            </w:r>
            <w:r w:rsidR="005A4ECB" w:rsidRPr="005A4ECB">
              <w:rPr>
                <w:rFonts w:ascii="Times New Roman" w:hAnsi="Times New Roman"/>
                <w:sz w:val="22"/>
                <w:szCs w:val="22"/>
                <w:lang w:val="en"/>
              </w:rPr>
              <w:t xml:space="preserve"> rear suspension of the vehicle adapted for the transport of passengers, not </w:t>
            </w:r>
            <w:r>
              <w:rPr>
                <w:rFonts w:ascii="Times New Roman" w:hAnsi="Times New Roman"/>
                <w:sz w:val="22"/>
                <w:szCs w:val="22"/>
                <w:lang w:val="en"/>
              </w:rPr>
              <w:t xml:space="preserve">for </w:t>
            </w:r>
            <w:r w:rsidR="005A4ECB" w:rsidRPr="005A4ECB">
              <w:rPr>
                <w:rFonts w:ascii="Times New Roman" w:hAnsi="Times New Roman"/>
                <w:sz w:val="22"/>
                <w:szCs w:val="22"/>
                <w:lang w:val="en"/>
              </w:rPr>
              <w:t xml:space="preserve">cargo: on the rear axle, rigid links and a maximum of one movement per wheel on the rear axle </w:t>
            </w:r>
          </w:p>
          <w:p w14:paraId="1CDEAF73" w14:textId="064F1BB2" w:rsidR="00905F57" w:rsidRDefault="00B1066A" w:rsidP="00B1066A">
            <w:pPr>
              <w:spacing w:before="0" w:after="0"/>
              <w:rPr>
                <w:rFonts w:ascii="Times New Roman" w:hAnsi="Times New Roman"/>
                <w:sz w:val="22"/>
                <w:szCs w:val="22"/>
                <w:lang w:val="en"/>
              </w:rPr>
            </w:pPr>
            <w:r>
              <w:rPr>
                <w:rFonts w:ascii="Times New Roman" w:hAnsi="Times New Roman"/>
                <w:sz w:val="22"/>
                <w:szCs w:val="22"/>
                <w:lang w:val="en"/>
              </w:rPr>
              <w:t xml:space="preserve">- </w:t>
            </w:r>
            <w:r w:rsidR="005A4ECB" w:rsidRPr="005A4ECB">
              <w:rPr>
                <w:rFonts w:ascii="Times New Roman" w:hAnsi="Times New Roman"/>
                <w:sz w:val="22"/>
                <w:szCs w:val="22"/>
                <w:lang w:val="en"/>
              </w:rPr>
              <w:t>standard-sized spare wheel</w:t>
            </w:r>
          </w:p>
          <w:p w14:paraId="0F799F0E" w14:textId="564A9FF8" w:rsidR="00FB6CAF" w:rsidRPr="00FB6CAF" w:rsidRDefault="00FB6CAF" w:rsidP="00B1066A">
            <w:pPr>
              <w:spacing w:before="0" w:after="0"/>
              <w:rPr>
                <w:rFonts w:ascii="Times New Roman" w:hAnsi="Times New Roman"/>
                <w:b/>
                <w:bCs/>
                <w:sz w:val="22"/>
                <w:szCs w:val="22"/>
                <w:lang w:val="en-GB"/>
              </w:rPr>
            </w:pPr>
            <w:r w:rsidRPr="00FB6CAF">
              <w:rPr>
                <w:rFonts w:ascii="Times New Roman" w:hAnsi="Times New Roman"/>
                <w:b/>
                <w:bCs/>
                <w:sz w:val="22"/>
                <w:szCs w:val="22"/>
                <w:lang w:val="en"/>
              </w:rPr>
              <w:t>door.</w:t>
            </w:r>
          </w:p>
          <w:p w14:paraId="25FD8015" w14:textId="77777777" w:rsidR="00905F57" w:rsidRPr="00905F57" w:rsidRDefault="00905F57" w:rsidP="00905F57">
            <w:pPr>
              <w:rPr>
                <w:rFonts w:ascii="Times New Roman" w:hAnsi="Times New Roman"/>
                <w:b/>
                <w:bCs/>
                <w:sz w:val="22"/>
                <w:szCs w:val="22"/>
                <w:lang w:val="en"/>
              </w:rPr>
            </w:pPr>
            <w:r w:rsidRPr="00905F57">
              <w:rPr>
                <w:rFonts w:ascii="Times New Roman" w:hAnsi="Times New Roman"/>
                <w:b/>
                <w:bCs/>
                <w:sz w:val="22"/>
                <w:szCs w:val="22"/>
                <w:lang w:val="en"/>
              </w:rPr>
              <w:t>Marking of the ambulance vehicle:</w:t>
            </w:r>
          </w:p>
          <w:p w14:paraId="07F93013" w14:textId="77777777" w:rsidR="005F32AB" w:rsidRPr="00633AA0" w:rsidRDefault="005F32AB" w:rsidP="00905F57">
            <w:pPr>
              <w:rPr>
                <w:rFonts w:ascii="Times New Roman" w:hAnsi="Times New Roman"/>
                <w:sz w:val="22"/>
                <w:szCs w:val="22"/>
                <w:lang w:val="en"/>
              </w:rPr>
            </w:pPr>
            <w:r w:rsidRPr="00633AA0">
              <w:rPr>
                <w:rFonts w:ascii="Times New Roman" w:hAnsi="Times New Roman"/>
                <w:sz w:val="22"/>
                <w:szCs w:val="22"/>
                <w:lang w:val="en"/>
              </w:rPr>
              <w:t xml:space="preserve">- International emergency medical sign above the windshield on the rear parts of the sides and on the windows of both rear door wings - reflective color. </w:t>
            </w:r>
          </w:p>
          <w:p w14:paraId="6E4A005B" w14:textId="77777777" w:rsidR="005F32AB" w:rsidRPr="00633AA0" w:rsidRDefault="005F32AB" w:rsidP="00905F57">
            <w:pPr>
              <w:rPr>
                <w:rFonts w:ascii="Times New Roman" w:hAnsi="Times New Roman"/>
                <w:sz w:val="22"/>
                <w:szCs w:val="22"/>
                <w:lang w:val="en"/>
              </w:rPr>
            </w:pPr>
            <w:r w:rsidRPr="00633AA0">
              <w:rPr>
                <w:rFonts w:ascii="Times New Roman" w:hAnsi="Times New Roman"/>
                <w:sz w:val="22"/>
                <w:szCs w:val="22"/>
                <w:lang w:val="en"/>
              </w:rPr>
              <w:t>- Inverted inscription AMBULANCE in blue (readable in a mirror) on the hood of the vehicle.</w:t>
            </w:r>
          </w:p>
          <w:p w14:paraId="3985AE4E" w14:textId="3982E9A4" w:rsidR="005F32AB" w:rsidRPr="00633AA0" w:rsidRDefault="005F32AB" w:rsidP="00905F57">
            <w:pPr>
              <w:rPr>
                <w:rFonts w:ascii="Times New Roman" w:hAnsi="Times New Roman"/>
                <w:sz w:val="22"/>
                <w:szCs w:val="22"/>
                <w:lang w:val="en-GB"/>
              </w:rPr>
            </w:pPr>
            <w:r w:rsidRPr="00633AA0">
              <w:rPr>
                <w:rFonts w:ascii="Times New Roman" w:hAnsi="Times New Roman"/>
                <w:sz w:val="22"/>
                <w:szCs w:val="22"/>
                <w:lang w:val="en"/>
              </w:rPr>
              <w:t>-Red reflective strip, along the entire perimeter of the vehicle and the edge of the roof, inscription of the user's name on the left and right front doors in Cyrillic.</w:t>
            </w:r>
          </w:p>
          <w:p w14:paraId="488ED014" w14:textId="67C47FD0" w:rsidR="00905F57" w:rsidRPr="00633AA0" w:rsidRDefault="00905F57" w:rsidP="00905F57">
            <w:pPr>
              <w:rPr>
                <w:rFonts w:ascii="Times New Roman" w:hAnsi="Times New Roman"/>
                <w:b/>
                <w:bCs/>
                <w:sz w:val="22"/>
                <w:szCs w:val="22"/>
                <w:lang w:val="en-GB"/>
              </w:rPr>
            </w:pPr>
            <w:r w:rsidRPr="00633AA0">
              <w:rPr>
                <w:rFonts w:ascii="Times New Roman" w:hAnsi="Times New Roman"/>
                <w:b/>
                <w:bCs/>
                <w:sz w:val="22"/>
                <w:szCs w:val="22"/>
                <w:lang w:val="en-GB"/>
              </w:rPr>
              <w:t xml:space="preserve">- </w:t>
            </w:r>
            <w:r w:rsidR="00633AA0">
              <w:rPr>
                <w:rFonts w:ascii="Times New Roman" w:hAnsi="Times New Roman"/>
                <w:b/>
                <w:bCs/>
                <w:sz w:val="22"/>
                <w:szCs w:val="22"/>
                <w:lang w:val="en-GB"/>
              </w:rPr>
              <w:t>V</w:t>
            </w:r>
            <w:r w:rsidRPr="00633AA0">
              <w:rPr>
                <w:rFonts w:ascii="Times New Roman" w:hAnsi="Times New Roman"/>
                <w:b/>
                <w:bCs/>
                <w:sz w:val="22"/>
                <w:szCs w:val="22"/>
                <w:lang w:val="en-GB"/>
              </w:rPr>
              <w:t xml:space="preserve">ehicle colour: white </w:t>
            </w:r>
          </w:p>
          <w:p w14:paraId="641B6710" w14:textId="5388D38C" w:rsidR="00905F57" w:rsidRPr="00633AA0" w:rsidRDefault="00905F57" w:rsidP="00905F57">
            <w:pPr>
              <w:rPr>
                <w:rFonts w:ascii="Times New Roman" w:hAnsi="Times New Roman"/>
                <w:sz w:val="22"/>
                <w:szCs w:val="22"/>
                <w:lang w:val="en-GB"/>
              </w:rPr>
            </w:pPr>
            <w:r w:rsidRPr="00633AA0">
              <w:rPr>
                <w:rFonts w:ascii="Times New Roman" w:hAnsi="Times New Roman"/>
                <w:sz w:val="22"/>
                <w:szCs w:val="22"/>
                <w:lang w:val="en-GB"/>
              </w:rPr>
              <w:t>- ECE R65 certified light console, min. width 1</w:t>
            </w:r>
            <w:r w:rsidR="00B72850" w:rsidRPr="00633AA0">
              <w:rPr>
                <w:rFonts w:ascii="Times New Roman" w:hAnsi="Times New Roman"/>
                <w:sz w:val="22"/>
                <w:szCs w:val="22"/>
                <w:lang w:val="en-GB"/>
              </w:rPr>
              <w:t>4</w:t>
            </w:r>
            <w:r w:rsidRPr="00633AA0">
              <w:rPr>
                <w:rFonts w:ascii="Times New Roman" w:hAnsi="Times New Roman"/>
                <w:sz w:val="22"/>
                <w:szCs w:val="22"/>
                <w:lang w:val="en-GB"/>
              </w:rPr>
              <w:t>00mm, with 2 light groups; electronic horn with a howling tone 12V 100W,300mA/7.8A installed in the console; two certified</w:t>
            </w:r>
            <w:r w:rsidR="00B72850" w:rsidRPr="00633AA0">
              <w:rPr>
                <w:rFonts w:ascii="Times New Roman" w:hAnsi="Times New Roman"/>
                <w:sz w:val="22"/>
                <w:szCs w:val="22"/>
                <w:lang w:val="en-GB"/>
              </w:rPr>
              <w:t xml:space="preserve"> </w:t>
            </w:r>
            <w:r w:rsidR="00B72850" w:rsidRPr="00633AA0">
              <w:rPr>
                <w:rFonts w:ascii="Times New Roman" w:hAnsi="Times New Roman"/>
                <w:sz w:val="22"/>
                <w:szCs w:val="22"/>
              </w:rPr>
              <w:t>ECE</w:t>
            </w:r>
            <w:r w:rsidR="00B72850" w:rsidRPr="00633AA0">
              <w:rPr>
                <w:rFonts w:ascii="Times New Roman" w:hAnsi="Times New Roman"/>
                <w:spacing w:val="-4"/>
                <w:sz w:val="22"/>
                <w:szCs w:val="22"/>
              </w:rPr>
              <w:t xml:space="preserve"> </w:t>
            </w:r>
            <w:r w:rsidR="00B72850" w:rsidRPr="00633AA0">
              <w:rPr>
                <w:rFonts w:ascii="Times New Roman" w:hAnsi="Times New Roman"/>
                <w:sz w:val="22"/>
                <w:szCs w:val="22"/>
              </w:rPr>
              <w:t>R65</w:t>
            </w:r>
            <w:r w:rsidRPr="00633AA0">
              <w:rPr>
                <w:rFonts w:ascii="Times New Roman" w:hAnsi="Times New Roman"/>
                <w:sz w:val="22"/>
                <w:szCs w:val="22"/>
                <w:lang w:val="en-GB"/>
              </w:rPr>
              <w:t xml:space="preserve"> blinkers in </w:t>
            </w:r>
            <w:r w:rsidRPr="00633AA0">
              <w:rPr>
                <w:rFonts w:ascii="Times New Roman" w:hAnsi="Times New Roman"/>
                <w:sz w:val="22"/>
                <w:szCs w:val="22"/>
                <w:lang w:val="en-GB"/>
              </w:rPr>
              <w:lastRenderedPageBreak/>
              <w:t>the vehicle bumper; rear light console; control panel located in the driver's cabin</w:t>
            </w:r>
          </w:p>
          <w:p w14:paraId="0A4DB2E6" w14:textId="77777777" w:rsidR="00905F57" w:rsidRPr="00905F57" w:rsidRDefault="00905F57" w:rsidP="00905F57">
            <w:pPr>
              <w:rPr>
                <w:rFonts w:ascii="Times New Roman" w:hAnsi="Times New Roman"/>
                <w:b/>
                <w:bCs/>
                <w:sz w:val="22"/>
                <w:szCs w:val="22"/>
                <w:lang w:val="en-GB"/>
              </w:rPr>
            </w:pPr>
            <w:r w:rsidRPr="00905F57">
              <w:rPr>
                <w:rFonts w:ascii="Times New Roman" w:hAnsi="Times New Roman"/>
                <w:b/>
                <w:bCs/>
                <w:sz w:val="22"/>
                <w:szCs w:val="22"/>
                <w:lang w:val="en-GB"/>
              </w:rPr>
              <w:t xml:space="preserve">Patient compartment requirements (minimum): </w:t>
            </w:r>
          </w:p>
          <w:p w14:paraId="61D4CC1D" w14:textId="77777777" w:rsidR="00905F57" w:rsidRPr="00633AA0" w:rsidRDefault="00905F57" w:rsidP="00905F57">
            <w:pPr>
              <w:rPr>
                <w:rFonts w:ascii="Times New Roman" w:hAnsi="Times New Roman"/>
                <w:sz w:val="22"/>
                <w:szCs w:val="22"/>
                <w:lang w:val="en-GB"/>
              </w:rPr>
            </w:pPr>
            <w:r w:rsidRPr="00633AA0">
              <w:rPr>
                <w:rFonts w:ascii="Times New Roman" w:hAnsi="Times New Roman"/>
                <w:sz w:val="22"/>
                <w:szCs w:val="22"/>
                <w:lang w:val="en-GB"/>
              </w:rPr>
              <w:t>- the interior of the patient area should be covered with panelling/plating adapted to the shape of the vehicle and not reduce the useful space; plating resistant to all means for washing and disinfection on a chemical and biological basis</w:t>
            </w:r>
          </w:p>
          <w:p w14:paraId="3BA754F8" w14:textId="77777777" w:rsidR="00905F57" w:rsidRDefault="00905F57" w:rsidP="00905F57">
            <w:pPr>
              <w:rPr>
                <w:rFonts w:ascii="Times New Roman" w:hAnsi="Times New Roman"/>
                <w:color w:val="FF0000"/>
                <w:sz w:val="22"/>
                <w:szCs w:val="22"/>
                <w:lang w:val="en-GB"/>
              </w:rPr>
            </w:pPr>
            <w:r w:rsidRPr="00905F57">
              <w:rPr>
                <w:rFonts w:ascii="Times New Roman" w:hAnsi="Times New Roman"/>
                <w:sz w:val="22"/>
                <w:szCs w:val="22"/>
                <w:lang w:val="en-GB"/>
              </w:rPr>
              <w:t xml:space="preserve">- </w:t>
            </w:r>
            <w:r w:rsidRPr="00633AA0">
              <w:rPr>
                <w:rFonts w:ascii="Times New Roman" w:hAnsi="Times New Roman"/>
                <w:sz w:val="22"/>
                <w:szCs w:val="22"/>
                <w:lang w:val="en-GB"/>
              </w:rPr>
              <w:t xml:space="preserve">thermo-sound isolation installed </w:t>
            </w:r>
          </w:p>
          <w:p w14:paraId="5206B610" w14:textId="475D80A5" w:rsidR="00B72850" w:rsidRPr="00633AA0" w:rsidRDefault="00B72850" w:rsidP="00B72850">
            <w:pPr>
              <w:rPr>
                <w:rFonts w:ascii="Times New Roman" w:hAnsi="Times New Roman"/>
                <w:sz w:val="22"/>
                <w:szCs w:val="22"/>
                <w:lang w:val="en-GB"/>
              </w:rPr>
            </w:pPr>
            <w:r w:rsidRPr="00633AA0">
              <w:rPr>
                <w:rFonts w:ascii="Times New Roman" w:hAnsi="Times New Roman"/>
                <w:sz w:val="22"/>
                <w:szCs w:val="22"/>
                <w:lang w:val="en-GB"/>
              </w:rPr>
              <w:t>- On the left side of the vehicle, a full-height cabinet is installed, adapted to additional equipment such as: defibrillator, aspirator, respirator, splints, bags and small medical supplies. The cabinet is fixed via steel reinforcements that serve to securely fix all additional devices that are fixed to it.</w:t>
            </w:r>
          </w:p>
          <w:p w14:paraId="66837028" w14:textId="1C7586DB" w:rsidR="00B72850" w:rsidRPr="00633AA0" w:rsidRDefault="00B72850" w:rsidP="00B72850">
            <w:pPr>
              <w:rPr>
                <w:rFonts w:ascii="Times New Roman" w:hAnsi="Times New Roman"/>
                <w:sz w:val="22"/>
                <w:szCs w:val="22"/>
                <w:lang w:val="en-GB"/>
              </w:rPr>
            </w:pPr>
            <w:r w:rsidRPr="00633AA0">
              <w:rPr>
                <w:rFonts w:ascii="Times New Roman" w:hAnsi="Times New Roman"/>
                <w:sz w:val="22"/>
                <w:szCs w:val="22"/>
                <w:lang w:val="en-GB"/>
              </w:rPr>
              <w:t>- The cabinet should have two sliding doors made of tempered glass of minimum dimensions with double opening. The doors must be protected from self-opening.</w:t>
            </w:r>
          </w:p>
          <w:p w14:paraId="5B72A165" w14:textId="54303EEE" w:rsidR="00B72850" w:rsidRPr="00633AA0" w:rsidRDefault="00B72850" w:rsidP="00B72850">
            <w:pPr>
              <w:rPr>
                <w:rFonts w:ascii="Times New Roman" w:hAnsi="Times New Roman"/>
                <w:sz w:val="22"/>
                <w:szCs w:val="22"/>
                <w:lang w:val="en-GB"/>
              </w:rPr>
            </w:pPr>
            <w:r w:rsidRPr="00633AA0">
              <w:rPr>
                <w:rFonts w:ascii="Times New Roman" w:hAnsi="Times New Roman"/>
                <w:sz w:val="22"/>
                <w:szCs w:val="22"/>
                <w:lang w:val="en-GB"/>
              </w:rPr>
              <w:t>- On the right side, in the upper zone, there should be a compartment for medical supplies with a sliding glass door of minimum dimensions 1000mmx300mm protected from self-opening.</w:t>
            </w:r>
          </w:p>
          <w:p w14:paraId="57A68AFD" w14:textId="59EB11DE" w:rsidR="00B72850" w:rsidRPr="00633AA0" w:rsidRDefault="00B72850" w:rsidP="00B72850">
            <w:pPr>
              <w:rPr>
                <w:rFonts w:ascii="Times New Roman" w:hAnsi="Times New Roman"/>
                <w:sz w:val="22"/>
                <w:szCs w:val="22"/>
                <w:lang w:val="en-GB"/>
              </w:rPr>
            </w:pPr>
            <w:r w:rsidRPr="00633AA0">
              <w:rPr>
                <w:rFonts w:ascii="Times New Roman" w:hAnsi="Times New Roman"/>
                <w:sz w:val="22"/>
                <w:szCs w:val="22"/>
                <w:lang w:val="en-GB"/>
              </w:rPr>
              <w:lastRenderedPageBreak/>
              <w:t>-All glass must be ECE R43 approved.</w:t>
            </w:r>
          </w:p>
          <w:p w14:paraId="2B2EE9F2" w14:textId="2835434A" w:rsidR="00B72850" w:rsidRPr="00633AA0" w:rsidRDefault="00B72850" w:rsidP="00B72850">
            <w:pPr>
              <w:rPr>
                <w:rFonts w:ascii="Times New Roman" w:hAnsi="Times New Roman"/>
                <w:sz w:val="22"/>
                <w:szCs w:val="22"/>
                <w:lang w:val="en-GB"/>
              </w:rPr>
            </w:pPr>
            <w:r w:rsidRPr="00633AA0">
              <w:rPr>
                <w:rFonts w:ascii="Times New Roman" w:hAnsi="Times New Roman"/>
                <w:sz w:val="22"/>
                <w:szCs w:val="22"/>
                <w:lang w:val="en-GB"/>
              </w:rPr>
              <w:t>- The vehicle ceiling is made of polyester. It should have channels for uniform cooling of the space, 2 handles of minimum length 1200mm, fixed to steel reinforcements, as well as an infusion box for two bottles.</w:t>
            </w:r>
          </w:p>
          <w:p w14:paraId="41D1C12E" w14:textId="5FF1AAD4" w:rsidR="00B72850" w:rsidRPr="003A7799" w:rsidRDefault="00B72850" w:rsidP="00B72850">
            <w:pPr>
              <w:rPr>
                <w:rFonts w:ascii="Times New Roman" w:hAnsi="Times New Roman"/>
                <w:sz w:val="22"/>
                <w:szCs w:val="22"/>
                <w:lang w:val="en-GB"/>
              </w:rPr>
            </w:pPr>
            <w:r w:rsidRPr="003A7799">
              <w:rPr>
                <w:rFonts w:ascii="Times New Roman" w:hAnsi="Times New Roman"/>
                <w:sz w:val="22"/>
                <w:szCs w:val="22"/>
                <w:lang w:val="en-GB"/>
              </w:rPr>
              <w:t>- A partition between the driver's and patient's compartment with a sliding glass for voice communication. The glass must be ECE-R43 approved. On the patient side, smooth polyester with a doctor's seat. On the driver's side, car upholstery.</w:t>
            </w:r>
          </w:p>
          <w:p w14:paraId="26ECDA81" w14:textId="2220474D" w:rsidR="00B72850" w:rsidRPr="003A7799" w:rsidRDefault="00B72850" w:rsidP="00B72850">
            <w:pPr>
              <w:rPr>
                <w:rFonts w:ascii="Times New Roman" w:hAnsi="Times New Roman"/>
                <w:sz w:val="22"/>
                <w:szCs w:val="22"/>
                <w:lang w:val="en-GB"/>
              </w:rPr>
            </w:pPr>
            <w:r w:rsidRPr="003A7799">
              <w:rPr>
                <w:rFonts w:ascii="Times New Roman" w:hAnsi="Times New Roman"/>
                <w:sz w:val="22"/>
                <w:szCs w:val="22"/>
                <w:lang w:val="en-GB"/>
              </w:rPr>
              <w:t>- The vehicle floor is made on a reinforced hard surface (waterproof plywood) covered with high-quality underlay, laterally framed by a</w:t>
            </w:r>
            <w:r w:rsidRPr="003A7799">
              <w:rPr>
                <w:rFonts w:ascii="Times New Roman" w:hAnsi="Times New Roman"/>
                <w:b/>
                <w:bCs/>
                <w:sz w:val="22"/>
                <w:szCs w:val="22"/>
                <w:lang w:val="en-GB"/>
              </w:rPr>
              <w:t xml:space="preserve"> </w:t>
            </w:r>
            <w:r w:rsidRPr="003A7799">
              <w:rPr>
                <w:rFonts w:ascii="Times New Roman" w:hAnsi="Times New Roman"/>
                <w:sz w:val="22"/>
                <w:szCs w:val="22"/>
                <w:lang w:val="en-GB"/>
              </w:rPr>
              <w:t>hol</w:t>
            </w:r>
            <w:r w:rsidR="003A7799" w:rsidRPr="003A7799">
              <w:rPr>
                <w:rFonts w:ascii="Times New Roman" w:hAnsi="Times New Roman"/>
                <w:sz w:val="22"/>
                <w:szCs w:val="22"/>
                <w:lang w:val="en-GB"/>
              </w:rPr>
              <w:t>d</w:t>
            </w:r>
            <w:r w:rsidRPr="003A7799">
              <w:rPr>
                <w:rFonts w:ascii="Times New Roman" w:hAnsi="Times New Roman"/>
                <w:sz w:val="22"/>
                <w:szCs w:val="22"/>
                <w:lang w:val="en-GB"/>
              </w:rPr>
              <w:t>er and a drain for water drainage during washing. The vehicle floor is antistatic with an anti-slip layer, acid-resistant and antibacterial.</w:t>
            </w:r>
          </w:p>
          <w:p w14:paraId="678743B4" w14:textId="77777777" w:rsidR="00B72850" w:rsidRPr="003A7799" w:rsidRDefault="00B72850" w:rsidP="00B72850">
            <w:pPr>
              <w:rPr>
                <w:rFonts w:ascii="Times New Roman" w:hAnsi="Times New Roman"/>
                <w:sz w:val="22"/>
                <w:szCs w:val="22"/>
                <w:lang w:val="en-GB"/>
              </w:rPr>
            </w:pPr>
            <w:r w:rsidRPr="003A7799">
              <w:rPr>
                <w:rFonts w:ascii="Times New Roman" w:hAnsi="Times New Roman"/>
                <w:sz w:val="22"/>
                <w:szCs w:val="22"/>
                <w:lang w:val="en-GB"/>
              </w:rPr>
              <w:t>The sliding side and rear doors are covered with polyester panels with insulation, and the windows have foils that provide one-way visibility.</w:t>
            </w:r>
          </w:p>
          <w:p w14:paraId="025E2A2A" w14:textId="4B3D3D1C" w:rsidR="00B72850" w:rsidRDefault="00B72850" w:rsidP="00B72850">
            <w:pPr>
              <w:rPr>
                <w:rFonts w:ascii="Times New Roman" w:hAnsi="Times New Roman"/>
                <w:color w:val="FF0000"/>
                <w:sz w:val="22"/>
                <w:szCs w:val="22"/>
                <w:lang w:val="en-GB"/>
              </w:rPr>
            </w:pPr>
            <w:r w:rsidRPr="003A7799">
              <w:rPr>
                <w:rFonts w:ascii="Times New Roman" w:hAnsi="Times New Roman"/>
                <w:sz w:val="22"/>
                <w:szCs w:val="22"/>
                <w:lang w:val="en-GB"/>
              </w:rPr>
              <w:t>The entire interior of the patient area is made so that all joints are sealed and act as a single compact unit, and can be dismantled if necessary. White interior design and all panels with thermal and acoustic insulation without cold bridges</w:t>
            </w:r>
            <w:r w:rsidRPr="00B72850">
              <w:rPr>
                <w:rFonts w:ascii="Times New Roman" w:hAnsi="Times New Roman"/>
                <w:color w:val="FF0000"/>
                <w:sz w:val="22"/>
                <w:szCs w:val="22"/>
                <w:lang w:val="en-GB"/>
              </w:rPr>
              <w:t>.</w:t>
            </w:r>
          </w:p>
          <w:p w14:paraId="7B636A92" w14:textId="6DD83CF7" w:rsidR="00B72850" w:rsidRPr="003A7799" w:rsidRDefault="00B72850" w:rsidP="00905F57">
            <w:pPr>
              <w:rPr>
                <w:rFonts w:ascii="Times New Roman" w:hAnsi="Times New Roman"/>
                <w:b/>
                <w:bCs/>
                <w:sz w:val="22"/>
                <w:szCs w:val="22"/>
                <w:lang w:val="en-GB"/>
              </w:rPr>
            </w:pPr>
            <w:r w:rsidRPr="003A7799">
              <w:rPr>
                <w:rFonts w:ascii="Times New Roman" w:hAnsi="Times New Roman"/>
                <w:b/>
                <w:bCs/>
                <w:sz w:val="22"/>
                <w:szCs w:val="22"/>
                <w:lang w:val="en-GB"/>
              </w:rPr>
              <w:lastRenderedPageBreak/>
              <w:t xml:space="preserve">Electronic installation  </w:t>
            </w:r>
          </w:p>
          <w:p w14:paraId="50BF8837" w14:textId="77777777" w:rsidR="00E0240C" w:rsidRPr="003A7799" w:rsidRDefault="00B72850" w:rsidP="00905F57">
            <w:pPr>
              <w:rPr>
                <w:rFonts w:ascii="Times New Roman" w:hAnsi="Times New Roman"/>
                <w:sz w:val="22"/>
                <w:szCs w:val="22"/>
                <w:lang w:val="en"/>
              </w:rPr>
            </w:pPr>
            <w:r w:rsidRPr="003A7799">
              <w:rPr>
                <w:rFonts w:ascii="Times New Roman" w:hAnsi="Times New Roman"/>
                <w:sz w:val="22"/>
                <w:szCs w:val="22"/>
                <w:lang w:val="en"/>
              </w:rPr>
              <w:t>- The main line from the battery has a main fuse and a switch that interrupts the supply to the patient area if necessary.</w:t>
            </w:r>
          </w:p>
          <w:p w14:paraId="1EC4843D" w14:textId="77777777" w:rsidR="00E0240C" w:rsidRPr="003A7799" w:rsidRDefault="00E0240C" w:rsidP="00905F57">
            <w:pPr>
              <w:rPr>
                <w:rFonts w:ascii="Times New Roman" w:hAnsi="Times New Roman"/>
                <w:sz w:val="22"/>
                <w:szCs w:val="22"/>
                <w:lang w:val="en"/>
              </w:rPr>
            </w:pPr>
            <w:r w:rsidRPr="003A7799">
              <w:rPr>
                <w:rFonts w:ascii="Times New Roman" w:hAnsi="Times New Roman"/>
                <w:sz w:val="22"/>
                <w:szCs w:val="22"/>
                <w:lang w:val="en"/>
              </w:rPr>
              <w:t>-</w:t>
            </w:r>
            <w:r w:rsidR="00B72850" w:rsidRPr="003A7799">
              <w:rPr>
                <w:rFonts w:ascii="Times New Roman" w:hAnsi="Times New Roman"/>
                <w:sz w:val="22"/>
                <w:szCs w:val="22"/>
                <w:lang w:val="en"/>
              </w:rPr>
              <w:t xml:space="preserve"> In the patient area, in the electrical box, there is a fuse housing from which the installation is distributed to each consumer.</w:t>
            </w:r>
          </w:p>
          <w:p w14:paraId="67601164" w14:textId="77777777" w:rsidR="00E0240C" w:rsidRPr="003A7799" w:rsidRDefault="00E0240C" w:rsidP="00905F57">
            <w:pPr>
              <w:rPr>
                <w:rFonts w:ascii="Times New Roman" w:hAnsi="Times New Roman"/>
                <w:sz w:val="22"/>
                <w:szCs w:val="22"/>
                <w:lang w:val="en"/>
              </w:rPr>
            </w:pPr>
            <w:r w:rsidRPr="003A7799">
              <w:rPr>
                <w:rFonts w:ascii="Times New Roman" w:hAnsi="Times New Roman"/>
                <w:sz w:val="22"/>
                <w:szCs w:val="22"/>
                <w:lang w:val="en"/>
              </w:rPr>
              <w:t>-</w:t>
            </w:r>
            <w:r w:rsidR="00B72850" w:rsidRPr="003A7799">
              <w:rPr>
                <w:rFonts w:ascii="Times New Roman" w:hAnsi="Times New Roman"/>
                <w:sz w:val="22"/>
                <w:szCs w:val="22"/>
                <w:lang w:val="en"/>
              </w:rPr>
              <w:t xml:space="preserve"> The fuse housing should have LED signal lights that indicate a blown fuse. Each connection and consumer, in addition to the main fuse, is provided with a separate fuse easily accessible on the dashboard. 3 12V power sockets are installed on the cabinet. </w:t>
            </w:r>
          </w:p>
          <w:p w14:paraId="1B294EFB" w14:textId="77777777" w:rsidR="00E0240C" w:rsidRPr="003A7799" w:rsidRDefault="00E0240C" w:rsidP="00905F57">
            <w:pPr>
              <w:rPr>
                <w:rFonts w:ascii="Times New Roman" w:hAnsi="Times New Roman"/>
                <w:sz w:val="22"/>
                <w:szCs w:val="22"/>
                <w:lang w:val="en"/>
              </w:rPr>
            </w:pPr>
            <w:r w:rsidRPr="003A7799">
              <w:rPr>
                <w:rFonts w:ascii="Times New Roman" w:hAnsi="Times New Roman"/>
                <w:sz w:val="22"/>
                <w:szCs w:val="22"/>
                <w:lang w:val="en"/>
              </w:rPr>
              <w:t xml:space="preserve">- </w:t>
            </w:r>
            <w:r w:rsidR="00B72850" w:rsidRPr="003A7799">
              <w:rPr>
                <w:rFonts w:ascii="Times New Roman" w:hAnsi="Times New Roman"/>
                <w:sz w:val="22"/>
                <w:szCs w:val="22"/>
                <w:lang w:val="en"/>
              </w:rPr>
              <w:t xml:space="preserve">External connector with two direct sockets in the vehicle, converter for charging the battery and devices, engine start </w:t>
            </w:r>
            <w:proofErr w:type="gramStart"/>
            <w:r w:rsidR="00B72850" w:rsidRPr="003A7799">
              <w:rPr>
                <w:rFonts w:ascii="Times New Roman" w:hAnsi="Times New Roman"/>
                <w:sz w:val="22"/>
                <w:szCs w:val="22"/>
                <w:lang w:val="en"/>
              </w:rPr>
              <w:t>lock</w:t>
            </w:r>
            <w:proofErr w:type="gramEnd"/>
            <w:r w:rsidR="00B72850" w:rsidRPr="003A7799">
              <w:rPr>
                <w:rFonts w:ascii="Times New Roman" w:hAnsi="Times New Roman"/>
                <w:sz w:val="22"/>
                <w:szCs w:val="22"/>
                <w:lang w:val="en"/>
              </w:rPr>
              <w:t xml:space="preserve"> when charging with 220V, protection against overcharging and discharging. </w:t>
            </w:r>
          </w:p>
          <w:p w14:paraId="7D75B5ED" w14:textId="7BBB4BBF" w:rsidR="00B72850" w:rsidRPr="003A7799" w:rsidRDefault="00E0240C" w:rsidP="00905F57">
            <w:pPr>
              <w:rPr>
                <w:rFonts w:ascii="Times New Roman" w:hAnsi="Times New Roman"/>
                <w:sz w:val="22"/>
                <w:szCs w:val="22"/>
                <w:lang w:val="en"/>
              </w:rPr>
            </w:pPr>
            <w:r w:rsidRPr="003A7799">
              <w:rPr>
                <w:rFonts w:ascii="Times New Roman" w:hAnsi="Times New Roman"/>
                <w:sz w:val="22"/>
                <w:szCs w:val="22"/>
                <w:lang w:val="en"/>
              </w:rPr>
              <w:t xml:space="preserve">- </w:t>
            </w:r>
            <w:r w:rsidR="00B72850" w:rsidRPr="003A7799">
              <w:rPr>
                <w:rFonts w:ascii="Times New Roman" w:hAnsi="Times New Roman"/>
                <w:sz w:val="22"/>
                <w:szCs w:val="22"/>
                <w:lang w:val="en"/>
              </w:rPr>
              <w:t>220V socket connected directly to a regular converter.</w:t>
            </w:r>
          </w:p>
          <w:p w14:paraId="377D3043" w14:textId="5384D40C" w:rsidR="00E0240C" w:rsidRPr="003A7799" w:rsidRDefault="00E0240C" w:rsidP="00905F57">
            <w:pPr>
              <w:rPr>
                <w:rFonts w:ascii="Times New Roman" w:hAnsi="Times New Roman"/>
                <w:b/>
                <w:bCs/>
                <w:sz w:val="22"/>
                <w:szCs w:val="22"/>
                <w:lang w:val="en"/>
              </w:rPr>
            </w:pPr>
            <w:r w:rsidRPr="003A7799">
              <w:rPr>
                <w:rFonts w:ascii="Times New Roman" w:hAnsi="Times New Roman"/>
                <w:b/>
                <w:bCs/>
                <w:sz w:val="22"/>
                <w:szCs w:val="22"/>
                <w:lang w:val="en"/>
              </w:rPr>
              <w:t>Vehicle consumer management system</w:t>
            </w:r>
          </w:p>
          <w:p w14:paraId="4B0A5206" w14:textId="2C18F55D" w:rsidR="00E0240C" w:rsidRPr="003A7799" w:rsidRDefault="00E0240C" w:rsidP="00905F57">
            <w:pPr>
              <w:rPr>
                <w:rFonts w:ascii="Times New Roman" w:hAnsi="Times New Roman"/>
                <w:sz w:val="22"/>
                <w:szCs w:val="22"/>
                <w:lang w:val="en"/>
              </w:rPr>
            </w:pPr>
            <w:r w:rsidRPr="003A7799">
              <w:rPr>
                <w:rFonts w:ascii="Times New Roman" w:hAnsi="Times New Roman"/>
                <w:sz w:val="22"/>
                <w:szCs w:val="22"/>
                <w:lang w:val="en"/>
              </w:rPr>
              <w:t>- It consists of a control panel in the patient area. The system allows medical staff to independently operate lighting, air conditioning, heating, ventilation, etc.</w:t>
            </w:r>
          </w:p>
          <w:p w14:paraId="4212F19F" w14:textId="38335FAE" w:rsidR="00E0240C" w:rsidRPr="003A7799" w:rsidRDefault="00E0240C" w:rsidP="00905F57">
            <w:pPr>
              <w:rPr>
                <w:rFonts w:ascii="Times New Roman" w:hAnsi="Times New Roman"/>
                <w:b/>
                <w:bCs/>
                <w:sz w:val="22"/>
                <w:szCs w:val="22"/>
                <w:lang w:val="en"/>
              </w:rPr>
            </w:pPr>
            <w:r w:rsidRPr="003A7799">
              <w:rPr>
                <w:rFonts w:ascii="Times New Roman" w:hAnsi="Times New Roman"/>
                <w:b/>
                <w:bCs/>
                <w:sz w:val="22"/>
                <w:szCs w:val="22"/>
                <w:lang w:val="en"/>
              </w:rPr>
              <w:lastRenderedPageBreak/>
              <w:t>Two-way roof fan</w:t>
            </w:r>
          </w:p>
          <w:p w14:paraId="6D1D3C29" w14:textId="1A83E254" w:rsidR="00E0240C" w:rsidRPr="003A7799" w:rsidRDefault="00E0240C" w:rsidP="00905F57">
            <w:pPr>
              <w:rPr>
                <w:rFonts w:ascii="Times New Roman" w:hAnsi="Times New Roman"/>
                <w:sz w:val="22"/>
                <w:szCs w:val="22"/>
                <w:lang w:val="en"/>
              </w:rPr>
            </w:pPr>
            <w:r w:rsidRPr="003A7799">
              <w:rPr>
                <w:rFonts w:ascii="Times New Roman" w:hAnsi="Times New Roman"/>
                <w:sz w:val="22"/>
                <w:szCs w:val="22"/>
                <w:lang w:val="en"/>
              </w:rPr>
              <w:t>- Heating of the patient area with a 2-speed hot heater connected to the vehicle system.</w:t>
            </w:r>
          </w:p>
          <w:p w14:paraId="64DC80BC" w14:textId="42302EF9" w:rsidR="00E0240C" w:rsidRPr="003A7799" w:rsidRDefault="00E0240C" w:rsidP="00905F57">
            <w:pPr>
              <w:rPr>
                <w:rFonts w:ascii="Times New Roman" w:hAnsi="Times New Roman"/>
                <w:sz w:val="22"/>
                <w:szCs w:val="22"/>
                <w:lang w:val="en"/>
              </w:rPr>
            </w:pPr>
            <w:r w:rsidRPr="003A7799">
              <w:rPr>
                <w:rFonts w:ascii="Times New Roman" w:hAnsi="Times New Roman"/>
                <w:sz w:val="22"/>
                <w:szCs w:val="22"/>
                <w:lang w:val="en"/>
              </w:rPr>
              <w:t xml:space="preserve">- Additional independent diesel heater of min. </w:t>
            </w:r>
            <w:r w:rsidR="004126D6" w:rsidRPr="004126D6">
              <w:rPr>
                <w:rFonts w:ascii="Times New Roman" w:hAnsi="Times New Roman"/>
                <w:sz w:val="22"/>
                <w:szCs w:val="22"/>
                <w:lang w:val="en"/>
              </w:rPr>
              <w:t>2</w:t>
            </w:r>
            <w:r w:rsidRPr="004126D6">
              <w:rPr>
                <w:rFonts w:ascii="Times New Roman" w:hAnsi="Times New Roman"/>
                <w:sz w:val="22"/>
                <w:szCs w:val="22"/>
                <w:lang w:val="en"/>
              </w:rPr>
              <w:t>KW</w:t>
            </w:r>
            <w:r w:rsidRPr="003A7799">
              <w:rPr>
                <w:rFonts w:ascii="Times New Roman" w:hAnsi="Times New Roman"/>
                <w:sz w:val="22"/>
                <w:szCs w:val="22"/>
                <w:lang w:val="en"/>
              </w:rPr>
              <w:t xml:space="preserve"> that uses fuel from the tank and operates independently of the engine</w:t>
            </w:r>
          </w:p>
          <w:p w14:paraId="77B0D4CA" w14:textId="77777777" w:rsidR="00E0240C" w:rsidRPr="003A7799" w:rsidRDefault="00E0240C" w:rsidP="00905F57">
            <w:pPr>
              <w:rPr>
                <w:rFonts w:ascii="Times New Roman" w:hAnsi="Times New Roman"/>
                <w:sz w:val="22"/>
                <w:szCs w:val="22"/>
                <w:lang w:val="en"/>
              </w:rPr>
            </w:pPr>
            <w:r w:rsidRPr="003A7799">
              <w:rPr>
                <w:rFonts w:ascii="Times New Roman" w:hAnsi="Times New Roman"/>
                <w:b/>
                <w:bCs/>
                <w:sz w:val="22"/>
                <w:szCs w:val="22"/>
                <w:lang w:val="en"/>
              </w:rPr>
              <w:t xml:space="preserve">Air </w:t>
            </w:r>
            <w:r w:rsidRPr="003A7799">
              <w:rPr>
                <w:rFonts w:ascii="Times New Roman" w:hAnsi="Times New Roman"/>
                <w:sz w:val="22"/>
                <w:szCs w:val="22"/>
                <w:lang w:val="en"/>
              </w:rPr>
              <w:t xml:space="preserve">conditioning of the patient area, either with a separate air conditioner, or by upgrading the basic air conditioner. </w:t>
            </w:r>
          </w:p>
          <w:p w14:paraId="745B31C3" w14:textId="77777777" w:rsidR="00E0240C" w:rsidRPr="003A7799" w:rsidRDefault="00E0240C" w:rsidP="00905F57">
            <w:pPr>
              <w:rPr>
                <w:rFonts w:ascii="Times New Roman" w:hAnsi="Times New Roman"/>
                <w:sz w:val="22"/>
                <w:szCs w:val="22"/>
                <w:lang w:val="en"/>
              </w:rPr>
            </w:pPr>
            <w:r w:rsidRPr="003A7799">
              <w:rPr>
                <w:rFonts w:ascii="Times New Roman" w:hAnsi="Times New Roman"/>
                <w:sz w:val="22"/>
                <w:szCs w:val="22"/>
                <w:lang w:val="en"/>
              </w:rPr>
              <w:t xml:space="preserve">- In the polyester ceiling light, targeted independent lights are installed in the area above the stretcher, which allows targeted lighting of the patient's entire body. Neon or LED lighting is installed along the entire length of the vehicle. All lights are switched on independently from the control panel in the patient area. </w:t>
            </w:r>
          </w:p>
          <w:p w14:paraId="0F7D105A" w14:textId="0D692E33" w:rsidR="00E0240C" w:rsidRPr="007C1945" w:rsidRDefault="00E0240C" w:rsidP="00905F57">
            <w:pPr>
              <w:rPr>
                <w:rFonts w:ascii="Times New Roman" w:hAnsi="Times New Roman"/>
                <w:sz w:val="22"/>
                <w:szCs w:val="22"/>
                <w:lang w:val="en"/>
              </w:rPr>
            </w:pPr>
            <w:r w:rsidRPr="007C1945">
              <w:rPr>
                <w:rFonts w:ascii="Times New Roman" w:hAnsi="Times New Roman"/>
                <w:b/>
                <w:bCs/>
                <w:sz w:val="22"/>
                <w:szCs w:val="22"/>
                <w:lang w:val="en"/>
              </w:rPr>
              <w:t>Seats</w:t>
            </w:r>
            <w:r w:rsidR="00892CE9" w:rsidRPr="007C1945">
              <w:rPr>
                <w:rFonts w:ascii="Times New Roman" w:hAnsi="Times New Roman"/>
                <w:b/>
                <w:bCs/>
                <w:sz w:val="22"/>
                <w:szCs w:val="22"/>
                <w:lang w:val="en"/>
              </w:rPr>
              <w:t xml:space="preserve"> in </w:t>
            </w:r>
            <w:r w:rsidR="007C1945" w:rsidRPr="007C1945">
              <w:rPr>
                <w:rFonts w:ascii="Times New Roman" w:hAnsi="Times New Roman"/>
                <w:b/>
                <w:bCs/>
                <w:sz w:val="22"/>
                <w:szCs w:val="22"/>
                <w:lang w:val="en"/>
              </w:rPr>
              <w:t>patients’</w:t>
            </w:r>
            <w:r w:rsidR="00892CE9" w:rsidRPr="007C1945">
              <w:rPr>
                <w:rFonts w:ascii="Times New Roman" w:hAnsi="Times New Roman"/>
                <w:b/>
                <w:bCs/>
                <w:sz w:val="22"/>
                <w:szCs w:val="22"/>
                <w:lang w:val="en"/>
              </w:rPr>
              <w:t xml:space="preserve"> area</w:t>
            </w:r>
            <w:r w:rsidRPr="007C1945">
              <w:rPr>
                <w:rFonts w:ascii="Times New Roman" w:hAnsi="Times New Roman"/>
                <w:b/>
                <w:bCs/>
                <w:sz w:val="22"/>
                <w:szCs w:val="22"/>
                <w:lang w:val="en"/>
              </w:rPr>
              <w:t>:</w:t>
            </w:r>
            <w:r w:rsidRPr="007C1945">
              <w:rPr>
                <w:rFonts w:ascii="Times New Roman" w:hAnsi="Times New Roman"/>
                <w:sz w:val="22"/>
                <w:szCs w:val="22"/>
                <w:lang w:val="en"/>
              </w:rPr>
              <w:t xml:space="preserve"> One seat in the direction of travel by the side doors and one seat on the partition by the patient's head. All seats have 3-point seat belts. </w:t>
            </w:r>
            <w:r w:rsidRPr="007C1945">
              <w:rPr>
                <w:rFonts w:ascii="Times New Roman" w:hAnsi="Times New Roman"/>
                <w:b/>
                <w:bCs/>
                <w:sz w:val="22"/>
                <w:szCs w:val="22"/>
                <w:lang w:val="en"/>
              </w:rPr>
              <w:t>Handrails</w:t>
            </w:r>
            <w:r w:rsidRPr="007C1945">
              <w:rPr>
                <w:rFonts w:ascii="Times New Roman" w:hAnsi="Times New Roman"/>
                <w:sz w:val="22"/>
                <w:szCs w:val="22"/>
                <w:lang w:val="en"/>
              </w:rPr>
              <w:t>: Handrails on the side and rear doors fixed to the body. Additional equipment: PP apparatus, waste bin.</w:t>
            </w:r>
          </w:p>
          <w:p w14:paraId="1931827B" w14:textId="7973325B" w:rsidR="00892CE9" w:rsidRPr="007C1945" w:rsidRDefault="00892CE9" w:rsidP="00905F57">
            <w:pPr>
              <w:rPr>
                <w:rFonts w:ascii="Times New Roman" w:hAnsi="Times New Roman"/>
                <w:sz w:val="22"/>
                <w:szCs w:val="22"/>
                <w:lang w:val="en"/>
              </w:rPr>
            </w:pPr>
            <w:r w:rsidRPr="007C1945">
              <w:rPr>
                <w:rFonts w:ascii="Times New Roman" w:hAnsi="Times New Roman"/>
                <w:sz w:val="22"/>
                <w:szCs w:val="22"/>
                <w:lang w:val="en"/>
              </w:rPr>
              <w:t xml:space="preserve">Other </w:t>
            </w:r>
            <w:r w:rsidR="007C1945" w:rsidRPr="007C1945">
              <w:rPr>
                <w:rFonts w:ascii="Times New Roman" w:hAnsi="Times New Roman"/>
                <w:sz w:val="22"/>
                <w:szCs w:val="22"/>
                <w:lang w:val="en"/>
              </w:rPr>
              <w:t>equipment:</w:t>
            </w:r>
            <w:r w:rsidRPr="007C1945">
              <w:rPr>
                <w:rFonts w:ascii="Times New Roman" w:hAnsi="Times New Roman"/>
                <w:sz w:val="22"/>
                <w:szCs w:val="22"/>
                <w:lang w:val="en"/>
              </w:rPr>
              <w:t xml:space="preserve"> </w:t>
            </w:r>
          </w:p>
          <w:p w14:paraId="3862AA7D" w14:textId="0878A274" w:rsidR="00892CE9" w:rsidRPr="007C1945" w:rsidRDefault="00892CE9" w:rsidP="00905F57">
            <w:pPr>
              <w:rPr>
                <w:rFonts w:ascii="Times New Roman" w:hAnsi="Times New Roman"/>
                <w:sz w:val="22"/>
                <w:szCs w:val="22"/>
                <w:lang w:val="en"/>
              </w:rPr>
            </w:pPr>
            <w:r w:rsidRPr="00892CE9">
              <w:rPr>
                <w:rFonts w:ascii="Times New Roman" w:hAnsi="Times New Roman"/>
                <w:sz w:val="22"/>
                <w:szCs w:val="22"/>
                <w:lang w:val="en"/>
              </w:rPr>
              <w:t xml:space="preserve"> </w:t>
            </w:r>
            <w:r w:rsidRPr="007C1945">
              <w:rPr>
                <w:rFonts w:ascii="Times New Roman" w:hAnsi="Times New Roman"/>
                <w:b/>
                <w:bCs/>
                <w:sz w:val="22"/>
                <w:szCs w:val="22"/>
                <w:lang w:val="en"/>
              </w:rPr>
              <w:t>Oxygen installation</w:t>
            </w:r>
            <w:r w:rsidRPr="007C1945">
              <w:rPr>
                <w:rFonts w:ascii="Times New Roman" w:hAnsi="Times New Roman"/>
                <w:sz w:val="22"/>
                <w:szCs w:val="22"/>
                <w:lang w:val="en"/>
              </w:rPr>
              <w:t xml:space="preserve"> Two supporting structures with fixtures for 2 10l oxygen bottles in the left </w:t>
            </w:r>
            <w:r w:rsidRPr="007C1945">
              <w:rPr>
                <w:rFonts w:ascii="Times New Roman" w:hAnsi="Times New Roman"/>
                <w:sz w:val="22"/>
                <w:szCs w:val="22"/>
                <w:lang w:val="en"/>
              </w:rPr>
              <w:lastRenderedPageBreak/>
              <w:t>box with a sliding glass of minimum dimensions 1200mm x 300mm with sliding opening up and down which allows for an insight into the pressure in the bottles and easy bottle replacement without moving the stretcher.</w:t>
            </w:r>
          </w:p>
          <w:p w14:paraId="1614C18A" w14:textId="15D4316B" w:rsidR="00892CE9" w:rsidRPr="007C1945" w:rsidRDefault="00892CE9" w:rsidP="00905F57">
            <w:pPr>
              <w:rPr>
                <w:rFonts w:ascii="Times New Roman" w:hAnsi="Times New Roman"/>
                <w:sz w:val="22"/>
                <w:szCs w:val="22"/>
                <w:lang w:val="en"/>
              </w:rPr>
            </w:pPr>
            <w:r w:rsidRPr="007C1945">
              <w:rPr>
                <w:rFonts w:ascii="Times New Roman" w:hAnsi="Times New Roman"/>
                <w:sz w:val="22"/>
                <w:szCs w:val="22"/>
                <w:lang w:val="en"/>
              </w:rPr>
              <w:t xml:space="preserve">- Two DIN sockets in the upper zone </w:t>
            </w:r>
          </w:p>
          <w:p w14:paraId="7E6AAA1F" w14:textId="77777777" w:rsidR="00892CE9" w:rsidRPr="007C1945" w:rsidRDefault="00892CE9" w:rsidP="00905F57">
            <w:pPr>
              <w:rPr>
                <w:rFonts w:ascii="Times New Roman" w:hAnsi="Times New Roman"/>
                <w:sz w:val="22"/>
                <w:szCs w:val="22"/>
                <w:lang w:val="en"/>
              </w:rPr>
            </w:pPr>
            <w:r w:rsidRPr="007C1945">
              <w:rPr>
                <w:rFonts w:ascii="Times New Roman" w:hAnsi="Times New Roman"/>
                <w:sz w:val="22"/>
                <w:szCs w:val="22"/>
                <w:lang w:val="en"/>
              </w:rPr>
              <w:t xml:space="preserve">- Pressure reducer </w:t>
            </w:r>
          </w:p>
          <w:p w14:paraId="6619140B" w14:textId="77777777" w:rsidR="00892CE9" w:rsidRPr="007C1945" w:rsidRDefault="00892CE9" w:rsidP="00905F57">
            <w:pPr>
              <w:rPr>
                <w:rFonts w:ascii="Times New Roman" w:hAnsi="Times New Roman"/>
                <w:sz w:val="22"/>
                <w:szCs w:val="22"/>
                <w:lang w:val="en"/>
              </w:rPr>
            </w:pPr>
            <w:r w:rsidRPr="007C1945">
              <w:rPr>
                <w:rFonts w:ascii="Times New Roman" w:hAnsi="Times New Roman"/>
                <w:sz w:val="22"/>
                <w:szCs w:val="22"/>
                <w:lang w:val="en"/>
              </w:rPr>
              <w:t>- Flowmeter with the possibility of adjusting the flow from a minimum of 0-30l</w:t>
            </w:r>
          </w:p>
          <w:p w14:paraId="3501A45F" w14:textId="77777777" w:rsidR="00892CE9" w:rsidRPr="007C1945" w:rsidRDefault="00892CE9" w:rsidP="00905F57">
            <w:pPr>
              <w:rPr>
                <w:rFonts w:ascii="Times New Roman" w:hAnsi="Times New Roman"/>
                <w:sz w:val="22"/>
                <w:szCs w:val="22"/>
                <w:lang w:val="en"/>
              </w:rPr>
            </w:pPr>
            <w:r w:rsidRPr="007C1945">
              <w:rPr>
                <w:rFonts w:ascii="Times New Roman" w:hAnsi="Times New Roman"/>
                <w:b/>
                <w:bCs/>
                <w:sz w:val="22"/>
                <w:szCs w:val="22"/>
                <w:lang w:val="en"/>
              </w:rPr>
              <w:t>Automatic medical folding stretcher with fixators and loading ramp</w:t>
            </w:r>
            <w:r w:rsidRPr="007C1945">
              <w:rPr>
                <w:rFonts w:ascii="Times New Roman" w:hAnsi="Times New Roman"/>
                <w:sz w:val="22"/>
                <w:szCs w:val="22"/>
                <w:lang w:val="en"/>
              </w:rPr>
              <w:t xml:space="preserve"> </w:t>
            </w:r>
          </w:p>
          <w:p w14:paraId="34DB9F92" w14:textId="60BF925B" w:rsidR="00892CE9" w:rsidRPr="00B5635B" w:rsidRDefault="00892CE9" w:rsidP="00905F57">
            <w:pPr>
              <w:rPr>
                <w:rFonts w:ascii="Times New Roman" w:hAnsi="Times New Roman"/>
                <w:sz w:val="22"/>
                <w:szCs w:val="22"/>
                <w:lang w:val="en"/>
              </w:rPr>
            </w:pPr>
            <w:r w:rsidRPr="00B5635B">
              <w:rPr>
                <w:rFonts w:ascii="Times New Roman" w:hAnsi="Times New Roman"/>
                <w:sz w:val="22"/>
                <w:szCs w:val="22"/>
                <w:lang w:val="en"/>
              </w:rPr>
              <w:t xml:space="preserve">One-piece stretcher on wheels, self-loading type, with anatomical mattress and straps for patient fixation. Stretcher dimensions: length max. 1955 mm; width max. 590 mm; height with wheels extended max. 850 mm Adjustment of the back and foot parts of the stretcher Made of aluminum Foldable telescopic handle for placing infusion solution. Minimum 4 telescopic handles for easier handling. Wheels with a diameter of min. 200mm with the possibility of locking Load capacity min. 250 Kg. The stretcher has side stops that fold at an angle of 180 degrees and fold horizontally. 10G certified. Easy loading of the stretcher into the vehicle with factory fasteners and a folding ramp that locks the stretcher in place when lifted, and </w:t>
            </w:r>
            <w:r w:rsidRPr="00B5635B">
              <w:rPr>
                <w:rFonts w:ascii="Times New Roman" w:hAnsi="Times New Roman"/>
                <w:sz w:val="22"/>
                <w:szCs w:val="22"/>
                <w:lang w:val="en"/>
              </w:rPr>
              <w:lastRenderedPageBreak/>
              <w:t>releases the stretcher when lowered without using a special command.</w:t>
            </w:r>
          </w:p>
          <w:p w14:paraId="64E1AAE8" w14:textId="4DDA5936" w:rsidR="00892CE9" w:rsidRPr="00B5635B" w:rsidRDefault="00892CE9" w:rsidP="00905F57">
            <w:pPr>
              <w:rPr>
                <w:rFonts w:ascii="Times New Roman" w:hAnsi="Times New Roman"/>
                <w:sz w:val="22"/>
                <w:szCs w:val="22"/>
                <w:lang w:val="en"/>
              </w:rPr>
            </w:pPr>
            <w:r w:rsidRPr="00B5635B">
              <w:rPr>
                <w:rFonts w:ascii="Times New Roman" w:hAnsi="Times New Roman"/>
                <w:b/>
                <w:bCs/>
                <w:sz w:val="22"/>
                <w:szCs w:val="22"/>
                <w:lang w:val="en"/>
              </w:rPr>
              <w:t>Cardiology chair</w:t>
            </w:r>
            <w:r w:rsidRPr="00B5635B">
              <w:rPr>
                <w:rFonts w:ascii="Times New Roman" w:hAnsi="Times New Roman"/>
                <w:sz w:val="22"/>
                <w:szCs w:val="22"/>
                <w:lang w:val="en"/>
              </w:rPr>
              <w:t>: Patient chair made of aluminum. It has a minimum of 4 wheels and 6 handles, of which at least 2 are telescopic Minimum dimensions of the unfolded chair: depth 700mm, width 500mm, height 900mm Minimum load capacity 150kg Maximum weight 9kg It has a foldable footrest with fixation straps</w:t>
            </w:r>
            <w:r w:rsidR="00055CD2" w:rsidRPr="00B5635B">
              <w:rPr>
                <w:rFonts w:ascii="Times New Roman" w:hAnsi="Times New Roman"/>
                <w:sz w:val="22"/>
                <w:szCs w:val="22"/>
                <w:lang w:val="en"/>
              </w:rPr>
              <w:t xml:space="preserve">. </w:t>
            </w:r>
          </w:p>
          <w:p w14:paraId="4B20FA3D" w14:textId="77777777" w:rsidR="00905F57" w:rsidRPr="00905F57" w:rsidRDefault="00905F57" w:rsidP="00905F57">
            <w:pPr>
              <w:rPr>
                <w:rFonts w:ascii="Times New Roman" w:hAnsi="Times New Roman"/>
                <w:sz w:val="22"/>
                <w:szCs w:val="22"/>
                <w:lang w:val="en-GB"/>
              </w:rPr>
            </w:pPr>
            <w:r w:rsidRPr="00B5635B">
              <w:rPr>
                <w:rFonts w:ascii="Times New Roman" w:hAnsi="Times New Roman"/>
                <w:bCs/>
                <w:sz w:val="22"/>
                <w:szCs w:val="22"/>
                <w:lang w:val="en-GB"/>
              </w:rPr>
              <w:t xml:space="preserve">- fire extinguisher and trash can </w:t>
            </w:r>
          </w:p>
        </w:tc>
        <w:tc>
          <w:tcPr>
            <w:tcW w:w="4252" w:type="dxa"/>
            <w:tcBorders>
              <w:top w:val="single" w:sz="4" w:space="0" w:color="auto"/>
              <w:left w:val="single" w:sz="4" w:space="0" w:color="auto"/>
              <w:bottom w:val="single" w:sz="4" w:space="0" w:color="auto"/>
              <w:right w:val="single" w:sz="4" w:space="0" w:color="auto"/>
            </w:tcBorders>
          </w:tcPr>
          <w:p w14:paraId="4B2CE5E1" w14:textId="77777777" w:rsidR="00905F57" w:rsidRPr="00905F57" w:rsidRDefault="00905F57" w:rsidP="00905F57">
            <w:pPr>
              <w:rPr>
                <w:rFonts w:ascii="Times New Roman" w:hAnsi="Times New Roman"/>
                <w:b/>
                <w:sz w:val="22"/>
                <w:szCs w:val="22"/>
                <w:lang w:val="en-GB"/>
              </w:rPr>
            </w:pPr>
          </w:p>
        </w:tc>
        <w:tc>
          <w:tcPr>
            <w:tcW w:w="2834" w:type="dxa"/>
            <w:tcBorders>
              <w:top w:val="single" w:sz="4" w:space="0" w:color="auto"/>
              <w:left w:val="single" w:sz="4" w:space="0" w:color="auto"/>
              <w:bottom w:val="single" w:sz="4" w:space="0" w:color="auto"/>
              <w:right w:val="single" w:sz="4" w:space="0" w:color="auto"/>
            </w:tcBorders>
          </w:tcPr>
          <w:p w14:paraId="147BBBE9" w14:textId="77777777" w:rsidR="00905F57" w:rsidRPr="00905F57" w:rsidRDefault="00905F57" w:rsidP="00905F57">
            <w:pPr>
              <w:rPr>
                <w:rFonts w:ascii="Times New Roman" w:hAnsi="Times New Roman"/>
                <w:b/>
                <w:sz w:val="22"/>
                <w:szCs w:val="22"/>
                <w:lang w:val="en-GB"/>
              </w:rPr>
            </w:pPr>
          </w:p>
        </w:tc>
        <w:tc>
          <w:tcPr>
            <w:tcW w:w="1983" w:type="dxa"/>
            <w:tcBorders>
              <w:top w:val="single" w:sz="4" w:space="0" w:color="auto"/>
              <w:left w:val="single" w:sz="4" w:space="0" w:color="auto"/>
              <w:bottom w:val="single" w:sz="4" w:space="0" w:color="auto"/>
              <w:right w:val="single" w:sz="4" w:space="0" w:color="auto"/>
            </w:tcBorders>
          </w:tcPr>
          <w:p w14:paraId="69E4A4F2" w14:textId="77777777" w:rsidR="00905F57" w:rsidRPr="00905F57" w:rsidRDefault="00905F57" w:rsidP="00905F57">
            <w:pPr>
              <w:rPr>
                <w:rFonts w:ascii="Times New Roman" w:hAnsi="Times New Roman"/>
                <w:b/>
                <w:sz w:val="22"/>
                <w:szCs w:val="22"/>
                <w:lang w:val="en-GB"/>
              </w:rPr>
            </w:pPr>
          </w:p>
        </w:tc>
      </w:tr>
      <w:tr w:rsidR="00905F57" w:rsidRPr="00905F57" w14:paraId="01AA7610" w14:textId="77777777" w:rsidTr="002C3132">
        <w:tc>
          <w:tcPr>
            <w:tcW w:w="1134" w:type="dxa"/>
            <w:tcBorders>
              <w:top w:val="single" w:sz="4" w:space="0" w:color="auto"/>
              <w:left w:val="single" w:sz="4" w:space="0" w:color="auto"/>
              <w:bottom w:val="single" w:sz="4" w:space="0" w:color="auto"/>
              <w:right w:val="single" w:sz="4" w:space="0" w:color="auto"/>
            </w:tcBorders>
            <w:vAlign w:val="center"/>
            <w:hideMark/>
          </w:tcPr>
          <w:p w14:paraId="170FC673" w14:textId="77777777" w:rsidR="00905F57" w:rsidRPr="00905F57" w:rsidRDefault="00905F57" w:rsidP="00905F57">
            <w:pPr>
              <w:rPr>
                <w:rFonts w:ascii="Times New Roman" w:hAnsi="Times New Roman"/>
                <w:b/>
                <w:sz w:val="22"/>
                <w:szCs w:val="22"/>
                <w:lang w:val="en-GB"/>
              </w:rPr>
            </w:pPr>
            <w:r w:rsidRPr="00905F57">
              <w:rPr>
                <w:rFonts w:ascii="Times New Roman" w:hAnsi="Times New Roman"/>
                <w:b/>
                <w:sz w:val="22"/>
                <w:szCs w:val="22"/>
                <w:lang w:val="en-GB"/>
              </w:rPr>
              <w:lastRenderedPageBreak/>
              <w:t xml:space="preserve">1.1 </w:t>
            </w:r>
          </w:p>
        </w:tc>
        <w:tc>
          <w:tcPr>
            <w:tcW w:w="4677" w:type="dxa"/>
            <w:tcBorders>
              <w:top w:val="single" w:sz="4" w:space="0" w:color="auto"/>
              <w:left w:val="single" w:sz="4" w:space="0" w:color="auto"/>
              <w:bottom w:val="single" w:sz="4" w:space="0" w:color="auto"/>
              <w:right w:val="single" w:sz="4" w:space="0" w:color="auto"/>
            </w:tcBorders>
            <w:vAlign w:val="center"/>
          </w:tcPr>
          <w:p w14:paraId="533CD5AF" w14:textId="4973BEDD" w:rsidR="00905F57" w:rsidRPr="00B5635B" w:rsidRDefault="00905F57" w:rsidP="00905F57">
            <w:pPr>
              <w:rPr>
                <w:rFonts w:ascii="Times New Roman" w:hAnsi="Times New Roman"/>
                <w:b/>
                <w:bCs/>
                <w:sz w:val="22"/>
                <w:szCs w:val="22"/>
                <w:lang w:val="en-GB"/>
              </w:rPr>
            </w:pPr>
            <w:r w:rsidRPr="00B5635B">
              <w:rPr>
                <w:rFonts w:ascii="Times New Roman" w:hAnsi="Times New Roman"/>
                <w:b/>
                <w:bCs/>
                <w:sz w:val="22"/>
                <w:szCs w:val="22"/>
                <w:lang w:val="en-GB"/>
              </w:rPr>
              <w:t>Defibrillator (</w:t>
            </w:r>
            <w:r w:rsidR="00055CD2" w:rsidRPr="00B5635B">
              <w:rPr>
                <w:rFonts w:ascii="Times New Roman" w:hAnsi="Times New Roman"/>
                <w:b/>
                <w:bCs/>
                <w:sz w:val="22"/>
                <w:szCs w:val="22"/>
                <w:lang w:val="en-GB"/>
              </w:rPr>
              <w:t>1</w:t>
            </w:r>
            <w:r w:rsidRPr="00B5635B">
              <w:rPr>
                <w:rFonts w:ascii="Times New Roman" w:hAnsi="Times New Roman"/>
                <w:b/>
                <w:bCs/>
                <w:sz w:val="22"/>
                <w:szCs w:val="22"/>
                <w:lang w:val="en-GB"/>
              </w:rPr>
              <w:t xml:space="preserve"> pcs): </w:t>
            </w:r>
          </w:p>
          <w:p w14:paraId="5FDE8558" w14:textId="77777777" w:rsidR="00905F57" w:rsidRPr="00B5635B" w:rsidRDefault="00905F57" w:rsidP="00905F57">
            <w:pPr>
              <w:rPr>
                <w:rFonts w:ascii="Times New Roman" w:hAnsi="Times New Roman"/>
                <w:b/>
                <w:sz w:val="22"/>
                <w:szCs w:val="22"/>
                <w:lang w:val="en-GB"/>
              </w:rPr>
            </w:pPr>
            <w:r w:rsidRPr="00B5635B">
              <w:rPr>
                <w:rFonts w:ascii="Times New Roman" w:hAnsi="Times New Roman"/>
                <w:b/>
                <w:sz w:val="22"/>
                <w:szCs w:val="22"/>
                <w:lang w:val="en-GB"/>
              </w:rPr>
              <w:t>General requirements:</w:t>
            </w:r>
          </w:p>
          <w:p w14:paraId="75604ACD" w14:textId="77777777" w:rsidR="00103DDE" w:rsidRPr="00B5635B" w:rsidRDefault="00905F57" w:rsidP="00103DDE">
            <w:pPr>
              <w:rPr>
                <w:rFonts w:ascii="Times New Roman" w:hAnsi="Times New Roman"/>
                <w:bCs/>
                <w:sz w:val="22"/>
                <w:szCs w:val="22"/>
                <w:lang w:val="en-GB"/>
              </w:rPr>
            </w:pPr>
            <w:r w:rsidRPr="00B5635B">
              <w:rPr>
                <w:rFonts w:ascii="Times New Roman" w:hAnsi="Times New Roman"/>
                <w:bCs/>
                <w:sz w:val="22"/>
                <w:szCs w:val="22"/>
                <w:lang w:val="en-GB"/>
              </w:rPr>
              <w:t xml:space="preserve">- </w:t>
            </w:r>
            <w:r w:rsidR="0077165D" w:rsidRPr="00B5635B">
              <w:rPr>
                <w:rFonts w:ascii="Times New Roman" w:hAnsi="Times New Roman"/>
                <w:bCs/>
                <w:sz w:val="22"/>
                <w:szCs w:val="22"/>
                <w:lang w:val="en-GB"/>
              </w:rPr>
              <w:t>portable</w:t>
            </w:r>
            <w:r w:rsidRPr="00B5635B">
              <w:rPr>
                <w:rFonts w:ascii="Times New Roman" w:hAnsi="Times New Roman"/>
                <w:bCs/>
                <w:sz w:val="22"/>
                <w:szCs w:val="22"/>
                <w:lang w:val="en-GB"/>
              </w:rPr>
              <w:t xml:space="preserve"> biphasic defibrillator/monitor with pedals and pads</w:t>
            </w:r>
          </w:p>
          <w:p w14:paraId="770960BA" w14:textId="09EA1CD2" w:rsidR="00103DDE" w:rsidRPr="00B5635B" w:rsidRDefault="00103DDE" w:rsidP="00103DDE">
            <w:pPr>
              <w:rPr>
                <w:rFonts w:ascii="Times New Roman" w:hAnsi="Times New Roman"/>
                <w:bCs/>
                <w:sz w:val="22"/>
                <w:szCs w:val="22"/>
                <w:lang w:val="en-GB"/>
              </w:rPr>
            </w:pPr>
            <w:r w:rsidRPr="00B5635B">
              <w:rPr>
                <w:rFonts w:ascii="Times New Roman" w:hAnsi="Times New Roman"/>
                <w:bCs/>
                <w:sz w:val="22"/>
                <w:szCs w:val="22"/>
                <w:lang w:val="en-GB"/>
              </w:rPr>
              <w:t xml:space="preserve">- the device meets EN 1789 standard or equivalent </w:t>
            </w:r>
          </w:p>
          <w:p w14:paraId="36F0FC0B" w14:textId="0AF5C9E7" w:rsidR="00103DDE" w:rsidRPr="00B5635B" w:rsidRDefault="00103DDE" w:rsidP="00103DDE">
            <w:pPr>
              <w:rPr>
                <w:rFonts w:ascii="Times New Roman" w:hAnsi="Times New Roman"/>
                <w:bCs/>
                <w:sz w:val="22"/>
                <w:szCs w:val="22"/>
                <w:lang w:val="en-GB"/>
              </w:rPr>
            </w:pPr>
            <w:r w:rsidRPr="00B5635B">
              <w:rPr>
                <w:rFonts w:ascii="Times New Roman" w:hAnsi="Times New Roman"/>
                <w:bCs/>
                <w:sz w:val="22"/>
                <w:szCs w:val="22"/>
                <w:lang w:val="en-GB"/>
              </w:rPr>
              <w:t>- device operable on AC 220V</w:t>
            </w:r>
          </w:p>
          <w:p w14:paraId="560210A1" w14:textId="69864F97" w:rsidR="00103DDE" w:rsidRPr="00B5635B" w:rsidRDefault="00103DDE" w:rsidP="00103DDE">
            <w:pPr>
              <w:rPr>
                <w:rFonts w:ascii="Times New Roman" w:hAnsi="Times New Roman"/>
                <w:bCs/>
                <w:sz w:val="22"/>
                <w:szCs w:val="22"/>
                <w:lang w:val="en-GB"/>
              </w:rPr>
            </w:pPr>
            <w:r w:rsidRPr="00B5635B">
              <w:rPr>
                <w:rFonts w:ascii="Times New Roman" w:hAnsi="Times New Roman"/>
                <w:bCs/>
                <w:sz w:val="22"/>
                <w:szCs w:val="22"/>
                <w:lang w:val="en-GB"/>
              </w:rPr>
              <w:t xml:space="preserve">- </w:t>
            </w:r>
            <w:r w:rsidR="00B5635B" w:rsidRPr="00B5635B">
              <w:rPr>
                <w:rFonts w:ascii="Times New Roman" w:hAnsi="Times New Roman"/>
                <w:bCs/>
                <w:sz w:val="22"/>
                <w:szCs w:val="22"/>
                <w:lang w:val="en-GB"/>
              </w:rPr>
              <w:t>t</w:t>
            </w:r>
            <w:r w:rsidRPr="00B5635B">
              <w:rPr>
                <w:rFonts w:ascii="Times New Roman" w:hAnsi="Times New Roman"/>
                <w:bCs/>
                <w:sz w:val="22"/>
                <w:szCs w:val="22"/>
                <w:lang w:val="en-GB"/>
              </w:rPr>
              <w:t>he device should have integrated two sizes of external defibrillation paddles (for children and adults)</w:t>
            </w:r>
          </w:p>
          <w:p w14:paraId="2844DA24" w14:textId="199C9451" w:rsidR="00103DDE" w:rsidRPr="002C0333" w:rsidRDefault="00103DDE" w:rsidP="00103DDE">
            <w:pPr>
              <w:rPr>
                <w:rFonts w:ascii="Times New Roman" w:hAnsi="Times New Roman"/>
                <w:bCs/>
                <w:color w:val="FF0000"/>
                <w:sz w:val="22"/>
                <w:szCs w:val="22"/>
                <w:lang w:val="en-GB"/>
              </w:rPr>
            </w:pPr>
            <w:r w:rsidRPr="00B5635B">
              <w:rPr>
                <w:rFonts w:ascii="Times New Roman" w:hAnsi="Times New Roman"/>
                <w:bCs/>
                <w:sz w:val="22"/>
                <w:szCs w:val="22"/>
                <w:lang w:val="en-GB"/>
              </w:rPr>
              <w:t xml:space="preserve">- hock delivery control on both the external defibrillation electrodes and the device Energy charging control on both the device and the external defibrillation electrodes Print control on </w:t>
            </w:r>
            <w:r w:rsidRPr="00DD670E">
              <w:rPr>
                <w:rFonts w:ascii="Times New Roman" w:hAnsi="Times New Roman"/>
                <w:bCs/>
                <w:sz w:val="22"/>
                <w:szCs w:val="22"/>
                <w:lang w:val="en-GB"/>
              </w:rPr>
              <w:lastRenderedPageBreak/>
              <w:t>both the device and the external defibrillation electrodes</w:t>
            </w:r>
          </w:p>
          <w:p w14:paraId="74714EE6" w14:textId="588CE91A" w:rsidR="00103DDE" w:rsidRPr="00DD670E" w:rsidRDefault="00103DDE" w:rsidP="00103DDE">
            <w:pPr>
              <w:rPr>
                <w:rFonts w:ascii="Times New Roman" w:hAnsi="Times New Roman"/>
                <w:bCs/>
                <w:sz w:val="22"/>
                <w:szCs w:val="22"/>
                <w:lang w:val="en-GB"/>
              </w:rPr>
            </w:pPr>
            <w:r w:rsidRPr="00DD670E">
              <w:rPr>
                <w:rFonts w:ascii="Times New Roman" w:hAnsi="Times New Roman"/>
                <w:bCs/>
                <w:sz w:val="22"/>
                <w:szCs w:val="22"/>
                <w:lang w:val="en-GB"/>
              </w:rPr>
              <w:t>- battery-powered charging time maximum 8 seconds up to 360 J and 6 seconds up to 200 J</w:t>
            </w:r>
          </w:p>
          <w:p w14:paraId="39ECB3C2" w14:textId="4FBB792A" w:rsidR="00103DDE" w:rsidRPr="00DD670E" w:rsidRDefault="00103DDE" w:rsidP="00103DDE">
            <w:pPr>
              <w:rPr>
                <w:rFonts w:ascii="Times New Roman" w:hAnsi="Times New Roman"/>
                <w:bCs/>
                <w:sz w:val="22"/>
                <w:szCs w:val="22"/>
                <w:lang w:val="en-GB"/>
              </w:rPr>
            </w:pPr>
            <w:r w:rsidRPr="00DD670E">
              <w:rPr>
                <w:rFonts w:ascii="Times New Roman" w:hAnsi="Times New Roman"/>
                <w:bCs/>
                <w:sz w:val="22"/>
                <w:szCs w:val="22"/>
                <w:lang w:val="en-GB"/>
              </w:rPr>
              <w:t xml:space="preserve">- </w:t>
            </w:r>
            <w:r w:rsidR="00DD670E" w:rsidRPr="00DD670E">
              <w:rPr>
                <w:rFonts w:ascii="Times New Roman" w:hAnsi="Times New Roman"/>
                <w:bCs/>
                <w:sz w:val="22"/>
                <w:szCs w:val="22"/>
                <w:lang w:val="en-GB"/>
              </w:rPr>
              <w:t>a</w:t>
            </w:r>
            <w:r w:rsidRPr="00DD670E">
              <w:rPr>
                <w:rFonts w:ascii="Times New Roman" w:hAnsi="Times New Roman"/>
                <w:bCs/>
                <w:sz w:val="22"/>
                <w:szCs w:val="22"/>
                <w:lang w:val="en-GB"/>
              </w:rPr>
              <w:t>utomatic self-test of the defibrillator's correctness when turned on and during operation. Audio and visual interface in Serbian</w:t>
            </w:r>
          </w:p>
          <w:p w14:paraId="48B8EA06" w14:textId="6A19B9EC" w:rsidR="00103DDE" w:rsidRPr="00DD670E" w:rsidRDefault="00103DDE" w:rsidP="00103DDE">
            <w:pPr>
              <w:rPr>
                <w:rFonts w:ascii="Times New Roman" w:hAnsi="Times New Roman"/>
                <w:bCs/>
                <w:sz w:val="22"/>
                <w:szCs w:val="22"/>
                <w:lang w:val="en-GB"/>
              </w:rPr>
            </w:pPr>
            <w:r w:rsidRPr="00DD670E">
              <w:rPr>
                <w:rFonts w:ascii="Times New Roman" w:hAnsi="Times New Roman"/>
                <w:bCs/>
                <w:sz w:val="22"/>
                <w:szCs w:val="22"/>
                <w:lang w:val="en-GB"/>
              </w:rPr>
              <w:t xml:space="preserve">- possibility of 12-channel ECG monitoring (I, II, III, </w:t>
            </w:r>
            <w:proofErr w:type="spellStart"/>
            <w:r w:rsidRPr="00DD670E">
              <w:rPr>
                <w:rFonts w:ascii="Times New Roman" w:hAnsi="Times New Roman"/>
                <w:bCs/>
                <w:sz w:val="22"/>
                <w:szCs w:val="22"/>
                <w:lang w:val="en-GB"/>
              </w:rPr>
              <w:t>aVF</w:t>
            </w:r>
            <w:proofErr w:type="spellEnd"/>
            <w:r w:rsidRPr="00DD670E">
              <w:rPr>
                <w:rFonts w:ascii="Times New Roman" w:hAnsi="Times New Roman"/>
                <w:bCs/>
                <w:sz w:val="22"/>
                <w:szCs w:val="22"/>
                <w:lang w:val="en-GB"/>
              </w:rPr>
              <w:t xml:space="preserve">, </w:t>
            </w:r>
            <w:proofErr w:type="spellStart"/>
            <w:r w:rsidRPr="00DD670E">
              <w:rPr>
                <w:rFonts w:ascii="Times New Roman" w:hAnsi="Times New Roman"/>
                <w:bCs/>
                <w:sz w:val="22"/>
                <w:szCs w:val="22"/>
                <w:lang w:val="en-GB"/>
              </w:rPr>
              <w:t>aVL</w:t>
            </w:r>
            <w:proofErr w:type="spellEnd"/>
            <w:r w:rsidRPr="00DD670E">
              <w:rPr>
                <w:rFonts w:ascii="Times New Roman" w:hAnsi="Times New Roman"/>
                <w:bCs/>
                <w:sz w:val="22"/>
                <w:szCs w:val="22"/>
                <w:lang w:val="en-GB"/>
              </w:rPr>
              <w:t xml:space="preserve">, </w:t>
            </w:r>
            <w:proofErr w:type="spellStart"/>
            <w:r w:rsidRPr="00DD670E">
              <w:rPr>
                <w:rFonts w:ascii="Times New Roman" w:hAnsi="Times New Roman"/>
                <w:bCs/>
                <w:sz w:val="22"/>
                <w:szCs w:val="22"/>
                <w:lang w:val="en-GB"/>
              </w:rPr>
              <w:t>aVR</w:t>
            </w:r>
            <w:proofErr w:type="spellEnd"/>
            <w:r w:rsidRPr="00DD670E">
              <w:rPr>
                <w:rFonts w:ascii="Times New Roman" w:hAnsi="Times New Roman"/>
                <w:bCs/>
                <w:sz w:val="22"/>
                <w:szCs w:val="22"/>
                <w:lang w:val="en-GB"/>
              </w:rPr>
              <w:t xml:space="preserve"> and V1, V2, V3, V4, V5, V6), HR Battery capacity: minimum 150 discharges at an energy of 360J</w:t>
            </w:r>
          </w:p>
          <w:p w14:paraId="78F6CC22" w14:textId="6ED05A9E" w:rsidR="00103DDE" w:rsidRPr="00DD670E" w:rsidRDefault="00103DDE" w:rsidP="00103DDE">
            <w:pPr>
              <w:rPr>
                <w:rFonts w:ascii="Times New Roman" w:hAnsi="Times New Roman"/>
                <w:bCs/>
                <w:sz w:val="22"/>
                <w:szCs w:val="22"/>
                <w:lang w:val="en-GB"/>
              </w:rPr>
            </w:pPr>
            <w:r w:rsidRPr="00DD670E">
              <w:rPr>
                <w:rFonts w:ascii="Times New Roman" w:hAnsi="Times New Roman"/>
                <w:bCs/>
                <w:sz w:val="22"/>
                <w:szCs w:val="22"/>
                <w:lang w:val="en-GB"/>
              </w:rPr>
              <w:t>- upgradeability</w:t>
            </w:r>
          </w:p>
          <w:p w14:paraId="2F021A08" w14:textId="647A624A" w:rsidR="00103DDE" w:rsidRPr="00DD670E" w:rsidRDefault="00103DDE" w:rsidP="00103DDE">
            <w:pPr>
              <w:rPr>
                <w:rFonts w:ascii="Times New Roman" w:hAnsi="Times New Roman"/>
                <w:bCs/>
                <w:sz w:val="22"/>
                <w:szCs w:val="22"/>
                <w:lang w:val="en-GB"/>
              </w:rPr>
            </w:pPr>
            <w:r w:rsidRPr="00DD670E">
              <w:rPr>
                <w:rFonts w:ascii="Times New Roman" w:hAnsi="Times New Roman"/>
                <w:bCs/>
                <w:sz w:val="22"/>
                <w:szCs w:val="22"/>
                <w:lang w:val="en-GB"/>
              </w:rPr>
              <w:t>- the device must have an integrated AED module</w:t>
            </w:r>
          </w:p>
          <w:p w14:paraId="6A482B1F" w14:textId="77777777" w:rsidR="00103DDE" w:rsidRPr="00DD670E" w:rsidRDefault="00103DDE" w:rsidP="00103DDE">
            <w:pPr>
              <w:rPr>
                <w:rFonts w:ascii="Times New Roman" w:hAnsi="Times New Roman"/>
                <w:bCs/>
                <w:sz w:val="22"/>
                <w:szCs w:val="22"/>
                <w:lang w:val="en-GB"/>
              </w:rPr>
            </w:pPr>
            <w:r w:rsidRPr="00DD670E">
              <w:rPr>
                <w:rFonts w:ascii="Times New Roman" w:hAnsi="Times New Roman"/>
                <w:bCs/>
                <w:sz w:val="22"/>
                <w:szCs w:val="22"/>
                <w:lang w:val="en-GB"/>
              </w:rPr>
              <w:t>- operation of the device on batteries (NiMH) and AC mains (230V, 50Hz), with a battery charge indicator on the device</w:t>
            </w:r>
          </w:p>
          <w:p w14:paraId="5DF318F1" w14:textId="2F321E01" w:rsidR="00103DDE" w:rsidRPr="00DD670E" w:rsidRDefault="00103DDE" w:rsidP="00103DDE">
            <w:pPr>
              <w:rPr>
                <w:rFonts w:ascii="Times New Roman" w:hAnsi="Times New Roman"/>
                <w:bCs/>
                <w:sz w:val="22"/>
                <w:szCs w:val="22"/>
                <w:lang w:val="en-GB"/>
              </w:rPr>
            </w:pPr>
            <w:r w:rsidRPr="00DD670E">
              <w:rPr>
                <w:rFonts w:ascii="Times New Roman" w:hAnsi="Times New Roman"/>
                <w:bCs/>
                <w:sz w:val="22"/>
                <w:szCs w:val="22"/>
                <w:lang w:val="en-GB"/>
              </w:rPr>
              <w:t>- the device must have a printer</w:t>
            </w:r>
          </w:p>
          <w:p w14:paraId="5210B47C" w14:textId="66241766" w:rsidR="00103DDE" w:rsidRPr="00DD670E" w:rsidRDefault="00103DDE" w:rsidP="00103DDE">
            <w:pPr>
              <w:rPr>
                <w:rFonts w:ascii="Times New Roman" w:hAnsi="Times New Roman"/>
                <w:bCs/>
                <w:sz w:val="22"/>
                <w:szCs w:val="22"/>
                <w:lang w:val="en-GB"/>
              </w:rPr>
            </w:pPr>
            <w:r w:rsidRPr="00DD670E">
              <w:rPr>
                <w:rFonts w:ascii="Times New Roman" w:hAnsi="Times New Roman"/>
                <w:bCs/>
                <w:sz w:val="22"/>
                <w:szCs w:val="22"/>
                <w:lang w:val="en-GB"/>
              </w:rPr>
              <w:t xml:space="preserve">- </w:t>
            </w:r>
            <w:r w:rsidR="00DD670E" w:rsidRPr="00DD670E">
              <w:rPr>
                <w:rFonts w:ascii="Times New Roman" w:hAnsi="Times New Roman"/>
                <w:bCs/>
                <w:sz w:val="22"/>
                <w:szCs w:val="22"/>
                <w:lang w:val="en-GB"/>
              </w:rPr>
              <w:t>t</w:t>
            </w:r>
            <w:r w:rsidRPr="00DD670E">
              <w:rPr>
                <w:rFonts w:ascii="Times New Roman" w:hAnsi="Times New Roman"/>
                <w:bCs/>
                <w:sz w:val="22"/>
                <w:szCs w:val="22"/>
                <w:lang w:val="en-GB"/>
              </w:rPr>
              <w:t>he device must have an integrated external non-invasive pacemaker with "fixed" and "on demand" operating modes</w:t>
            </w:r>
          </w:p>
          <w:p w14:paraId="65E8D834" w14:textId="2643FDEF" w:rsidR="00103DDE" w:rsidRPr="00DD670E" w:rsidRDefault="00103DDE" w:rsidP="00103DDE">
            <w:pPr>
              <w:rPr>
                <w:rFonts w:ascii="Times New Roman" w:hAnsi="Times New Roman"/>
                <w:bCs/>
                <w:sz w:val="22"/>
                <w:szCs w:val="22"/>
                <w:lang w:val="en-GB"/>
              </w:rPr>
            </w:pPr>
            <w:r w:rsidRPr="00DD670E">
              <w:rPr>
                <w:rFonts w:ascii="Times New Roman" w:hAnsi="Times New Roman"/>
                <w:bCs/>
                <w:sz w:val="22"/>
                <w:szCs w:val="22"/>
                <w:lang w:val="en-GB"/>
              </w:rPr>
              <w:t>- acing amplitude from 0 to 200 mA, frequency from 30 to 180 ppm Minimum 210 minutes of monitoring on battery power Battery charging time maximum 3 hours</w:t>
            </w:r>
          </w:p>
          <w:p w14:paraId="30BB36F5" w14:textId="19C3B45B" w:rsidR="00103DDE" w:rsidRPr="00DD670E" w:rsidRDefault="00103DDE" w:rsidP="00103DDE">
            <w:pPr>
              <w:rPr>
                <w:rFonts w:ascii="Times New Roman" w:hAnsi="Times New Roman"/>
                <w:bCs/>
                <w:sz w:val="22"/>
                <w:szCs w:val="22"/>
                <w:lang w:val="en-GB"/>
              </w:rPr>
            </w:pPr>
            <w:r w:rsidRPr="00DD670E">
              <w:rPr>
                <w:rFonts w:ascii="Times New Roman" w:hAnsi="Times New Roman"/>
                <w:bCs/>
                <w:sz w:val="22"/>
                <w:szCs w:val="22"/>
                <w:lang w:val="en-GB"/>
              </w:rPr>
              <w:lastRenderedPageBreak/>
              <w:t>- possibility of operation at temperatures from 0ºC to 45ºC</w:t>
            </w:r>
          </w:p>
          <w:p w14:paraId="19381658" w14:textId="619AED91" w:rsidR="00103DDE" w:rsidRPr="00DD670E" w:rsidRDefault="00103DDE" w:rsidP="00103DDE">
            <w:pPr>
              <w:rPr>
                <w:rFonts w:ascii="Times New Roman" w:hAnsi="Times New Roman"/>
                <w:bCs/>
                <w:sz w:val="22"/>
                <w:szCs w:val="22"/>
                <w:lang w:val="en-GB"/>
              </w:rPr>
            </w:pPr>
            <w:r w:rsidRPr="00DD670E">
              <w:rPr>
                <w:rFonts w:ascii="Times New Roman" w:hAnsi="Times New Roman"/>
                <w:bCs/>
                <w:sz w:val="22"/>
                <w:szCs w:val="22"/>
                <w:lang w:val="en-GB"/>
              </w:rPr>
              <w:t>- NIBP measurement range for systolic pressure: 40-260 mmHg, for diastolic 20-200 mmHg</w:t>
            </w:r>
          </w:p>
          <w:p w14:paraId="6CBD8A38" w14:textId="5BF104BF" w:rsidR="00103DDE" w:rsidRPr="00DD670E" w:rsidRDefault="00103DDE" w:rsidP="00103DDE">
            <w:pPr>
              <w:rPr>
                <w:rFonts w:ascii="Times New Roman" w:hAnsi="Times New Roman"/>
                <w:bCs/>
                <w:sz w:val="22"/>
                <w:szCs w:val="22"/>
                <w:lang w:val="en-GB"/>
              </w:rPr>
            </w:pPr>
            <w:r w:rsidRPr="00DD670E">
              <w:rPr>
                <w:rFonts w:ascii="Times New Roman" w:hAnsi="Times New Roman"/>
                <w:bCs/>
                <w:sz w:val="22"/>
                <w:szCs w:val="22"/>
                <w:lang w:val="en-GB"/>
              </w:rPr>
              <w:t>- compact flash memory card for recording at least 100 events with corresponding ECG trace and sound recording</w:t>
            </w:r>
          </w:p>
          <w:p w14:paraId="3E6C7384" w14:textId="76C294B7" w:rsidR="00103DDE" w:rsidRPr="00DD670E" w:rsidRDefault="00103DDE" w:rsidP="00103DDE">
            <w:pPr>
              <w:rPr>
                <w:rFonts w:ascii="Times New Roman" w:hAnsi="Times New Roman"/>
                <w:bCs/>
                <w:sz w:val="22"/>
                <w:szCs w:val="22"/>
                <w:lang w:val="en-GB"/>
              </w:rPr>
            </w:pPr>
            <w:r w:rsidRPr="00DD670E">
              <w:rPr>
                <w:rFonts w:ascii="Times New Roman" w:hAnsi="Times New Roman"/>
                <w:bCs/>
                <w:sz w:val="22"/>
                <w:szCs w:val="22"/>
                <w:lang w:val="en-GB"/>
              </w:rPr>
              <w:t>- integrated internal memory (without expansion with memory cards) for storing at least 24h of monitored parameters</w:t>
            </w:r>
          </w:p>
          <w:p w14:paraId="61985B74" w14:textId="4124FECA" w:rsidR="00103DDE" w:rsidRPr="00DD670E" w:rsidRDefault="00103DDE" w:rsidP="00103DDE">
            <w:pPr>
              <w:rPr>
                <w:rFonts w:ascii="Times New Roman" w:hAnsi="Times New Roman"/>
                <w:bCs/>
                <w:sz w:val="22"/>
                <w:szCs w:val="22"/>
                <w:lang w:val="en-GB"/>
              </w:rPr>
            </w:pPr>
            <w:r w:rsidRPr="00DD670E">
              <w:rPr>
                <w:rFonts w:ascii="Times New Roman" w:hAnsi="Times New Roman"/>
                <w:bCs/>
                <w:sz w:val="22"/>
                <w:szCs w:val="22"/>
                <w:lang w:val="en-GB"/>
              </w:rPr>
              <w:t>-the device must have a module for SpO2 measurement in the range of 0 to 100%, accuracy ≤</w:t>
            </w:r>
            <w:r w:rsidR="00DD670E" w:rsidRPr="00DD670E">
              <w:rPr>
                <w:rFonts w:ascii="Times New Roman" w:hAnsi="Times New Roman"/>
                <w:bCs/>
                <w:sz w:val="22"/>
                <w:szCs w:val="22"/>
                <w:lang w:val="en-GB"/>
              </w:rPr>
              <w:t xml:space="preserve"> </w:t>
            </w:r>
            <w:r w:rsidRPr="00DD670E">
              <w:rPr>
                <w:rFonts w:ascii="Times New Roman" w:hAnsi="Times New Roman"/>
                <w:bCs/>
                <w:sz w:val="22"/>
                <w:szCs w:val="22"/>
                <w:lang w:val="en-GB"/>
              </w:rPr>
              <w:t>2%, with a pulse measurement range of 25 to 240 ppm</w:t>
            </w:r>
          </w:p>
          <w:p w14:paraId="2CF95C70" w14:textId="578F1184" w:rsidR="00103DDE" w:rsidRPr="00DD670E" w:rsidRDefault="00103DDE" w:rsidP="00103DDE">
            <w:pPr>
              <w:rPr>
                <w:rFonts w:ascii="Times New Roman" w:hAnsi="Times New Roman"/>
                <w:bCs/>
                <w:sz w:val="22"/>
                <w:szCs w:val="22"/>
                <w:lang w:val="en-GB"/>
              </w:rPr>
            </w:pPr>
            <w:r w:rsidRPr="00DD670E">
              <w:rPr>
                <w:rFonts w:ascii="Times New Roman" w:hAnsi="Times New Roman"/>
                <w:bCs/>
                <w:sz w:val="22"/>
                <w:szCs w:val="22"/>
                <w:lang w:val="en-GB"/>
              </w:rPr>
              <w:t>- the device must have the ability to be upgraded via plug</w:t>
            </w:r>
            <w:r w:rsidR="00DD670E" w:rsidRPr="00DD670E">
              <w:rPr>
                <w:rFonts w:ascii="Times New Roman" w:hAnsi="Times New Roman"/>
                <w:bCs/>
                <w:sz w:val="22"/>
                <w:szCs w:val="22"/>
                <w:lang w:val="en-GB"/>
              </w:rPr>
              <w:t xml:space="preserve"> </w:t>
            </w:r>
            <w:r w:rsidRPr="00DD670E">
              <w:rPr>
                <w:rFonts w:ascii="Times New Roman" w:hAnsi="Times New Roman"/>
                <w:bCs/>
                <w:sz w:val="22"/>
                <w:szCs w:val="22"/>
                <w:lang w:val="en-GB"/>
              </w:rPr>
              <w:t>&amp;</w:t>
            </w:r>
            <w:r w:rsidR="00DD670E" w:rsidRPr="00DD670E">
              <w:rPr>
                <w:rFonts w:ascii="Times New Roman" w:hAnsi="Times New Roman"/>
                <w:bCs/>
                <w:sz w:val="22"/>
                <w:szCs w:val="22"/>
                <w:lang w:val="en-GB"/>
              </w:rPr>
              <w:t xml:space="preserve"> </w:t>
            </w:r>
            <w:r w:rsidRPr="00DD670E">
              <w:rPr>
                <w:rFonts w:ascii="Times New Roman" w:hAnsi="Times New Roman"/>
                <w:bCs/>
                <w:sz w:val="22"/>
                <w:szCs w:val="22"/>
                <w:lang w:val="en-GB"/>
              </w:rPr>
              <w:t>play module EtCO2 measurement in the range of 0 to 99 mmHg</w:t>
            </w:r>
          </w:p>
          <w:p w14:paraId="755C12B8" w14:textId="269FDF21" w:rsidR="00103DDE" w:rsidRPr="00DD670E" w:rsidRDefault="00103DDE" w:rsidP="00103DDE">
            <w:pPr>
              <w:rPr>
                <w:rFonts w:ascii="Times New Roman" w:hAnsi="Times New Roman"/>
                <w:bCs/>
                <w:sz w:val="22"/>
                <w:szCs w:val="22"/>
                <w:lang w:val="en-GB"/>
              </w:rPr>
            </w:pPr>
            <w:r w:rsidRPr="00DD670E">
              <w:rPr>
                <w:rFonts w:ascii="Times New Roman" w:hAnsi="Times New Roman"/>
                <w:bCs/>
                <w:sz w:val="22"/>
                <w:szCs w:val="22"/>
                <w:lang w:val="en-GB"/>
              </w:rPr>
              <w:t>- the accuracy of EtCO2 measurement for the range of 0 to 38 mmHg must be at least ±</w:t>
            </w:r>
            <w:r w:rsidR="00DD670E" w:rsidRPr="00DD670E">
              <w:rPr>
                <w:rFonts w:ascii="Times New Roman" w:hAnsi="Times New Roman"/>
                <w:bCs/>
                <w:sz w:val="22"/>
                <w:szCs w:val="22"/>
                <w:lang w:val="en-GB"/>
              </w:rPr>
              <w:t xml:space="preserve"> </w:t>
            </w:r>
            <w:r w:rsidRPr="00DD670E">
              <w:rPr>
                <w:rFonts w:ascii="Times New Roman" w:hAnsi="Times New Roman"/>
                <w:bCs/>
                <w:sz w:val="22"/>
                <w:szCs w:val="22"/>
                <w:lang w:val="en-GB"/>
              </w:rPr>
              <w:t>2 mmHg ECG amplitude adjustment: 2.5; 5; 10; 20; 40 mm/mV and automatic</w:t>
            </w:r>
          </w:p>
          <w:p w14:paraId="12C7857F" w14:textId="5C8DF166" w:rsidR="00103DDE" w:rsidRPr="00DD670E" w:rsidRDefault="00103DDE" w:rsidP="00905F57">
            <w:pPr>
              <w:rPr>
                <w:rFonts w:ascii="Times New Roman" w:hAnsi="Times New Roman"/>
                <w:bCs/>
                <w:sz w:val="22"/>
                <w:szCs w:val="22"/>
                <w:lang w:val="en-GB"/>
              </w:rPr>
            </w:pPr>
            <w:r w:rsidRPr="00DD670E">
              <w:rPr>
                <w:rFonts w:ascii="Times New Roman" w:hAnsi="Times New Roman"/>
                <w:bCs/>
                <w:sz w:val="22"/>
                <w:szCs w:val="22"/>
                <w:lang w:val="en-GB"/>
              </w:rPr>
              <w:t>-visual indication of compression rate when performing CPR in three levels Protection level minimum IP44</w:t>
            </w:r>
          </w:p>
          <w:p w14:paraId="1DFAA3BE" w14:textId="47B5CA05" w:rsidR="00905F57" w:rsidRPr="00905F57" w:rsidRDefault="00103DDE" w:rsidP="00103DDE">
            <w:pPr>
              <w:rPr>
                <w:rFonts w:ascii="Times New Roman" w:hAnsi="Times New Roman"/>
                <w:bCs/>
                <w:color w:val="FF0000"/>
                <w:sz w:val="22"/>
                <w:szCs w:val="22"/>
                <w:lang w:val="en-GB"/>
              </w:rPr>
            </w:pPr>
            <w:r w:rsidRPr="00DD670E">
              <w:rPr>
                <w:rFonts w:ascii="Times New Roman" w:hAnsi="Times New Roman"/>
                <w:bCs/>
                <w:sz w:val="22"/>
                <w:szCs w:val="22"/>
                <w:lang w:val="en-GB"/>
              </w:rPr>
              <w:lastRenderedPageBreak/>
              <w:t xml:space="preserve">- </w:t>
            </w:r>
            <w:r w:rsidR="00DD670E" w:rsidRPr="00DD670E">
              <w:rPr>
                <w:rFonts w:ascii="Times New Roman" w:hAnsi="Times New Roman"/>
                <w:bCs/>
                <w:sz w:val="22"/>
                <w:szCs w:val="22"/>
                <w:lang w:val="en-GB"/>
              </w:rPr>
              <w:t xml:space="preserve">minimum </w:t>
            </w:r>
            <w:r w:rsidRPr="00DD670E">
              <w:rPr>
                <w:rFonts w:ascii="Times New Roman" w:hAnsi="Times New Roman"/>
                <w:bCs/>
                <w:sz w:val="22"/>
                <w:szCs w:val="22"/>
                <w:lang w:val="en"/>
              </w:rPr>
              <w:t>8.4-inch diagonal screen with high resolution of 800x600</w:t>
            </w:r>
          </w:p>
        </w:tc>
        <w:tc>
          <w:tcPr>
            <w:tcW w:w="4252" w:type="dxa"/>
            <w:tcBorders>
              <w:top w:val="single" w:sz="4" w:space="0" w:color="auto"/>
              <w:left w:val="single" w:sz="4" w:space="0" w:color="auto"/>
              <w:bottom w:val="single" w:sz="4" w:space="0" w:color="auto"/>
              <w:right w:val="single" w:sz="4" w:space="0" w:color="auto"/>
            </w:tcBorders>
          </w:tcPr>
          <w:p w14:paraId="336872A3" w14:textId="77777777" w:rsidR="00905F57" w:rsidRPr="00905F57" w:rsidRDefault="00905F57" w:rsidP="00905F57">
            <w:pPr>
              <w:rPr>
                <w:rFonts w:ascii="Times New Roman" w:hAnsi="Times New Roman"/>
                <w:b/>
                <w:sz w:val="22"/>
                <w:szCs w:val="22"/>
                <w:lang w:val="en-GB"/>
              </w:rPr>
            </w:pPr>
          </w:p>
        </w:tc>
        <w:tc>
          <w:tcPr>
            <w:tcW w:w="2834" w:type="dxa"/>
            <w:tcBorders>
              <w:top w:val="single" w:sz="4" w:space="0" w:color="auto"/>
              <w:left w:val="single" w:sz="4" w:space="0" w:color="auto"/>
              <w:bottom w:val="single" w:sz="4" w:space="0" w:color="auto"/>
              <w:right w:val="single" w:sz="4" w:space="0" w:color="auto"/>
            </w:tcBorders>
          </w:tcPr>
          <w:p w14:paraId="49029D0C" w14:textId="77777777" w:rsidR="00905F57" w:rsidRPr="00905F57" w:rsidRDefault="00905F57" w:rsidP="00905F57">
            <w:pPr>
              <w:rPr>
                <w:rFonts w:ascii="Times New Roman" w:hAnsi="Times New Roman"/>
                <w:b/>
                <w:sz w:val="22"/>
                <w:szCs w:val="22"/>
                <w:lang w:val="en-GB"/>
              </w:rPr>
            </w:pPr>
          </w:p>
        </w:tc>
        <w:tc>
          <w:tcPr>
            <w:tcW w:w="1983" w:type="dxa"/>
            <w:tcBorders>
              <w:top w:val="single" w:sz="4" w:space="0" w:color="auto"/>
              <w:left w:val="single" w:sz="4" w:space="0" w:color="auto"/>
              <w:bottom w:val="single" w:sz="4" w:space="0" w:color="auto"/>
              <w:right w:val="single" w:sz="4" w:space="0" w:color="auto"/>
            </w:tcBorders>
          </w:tcPr>
          <w:p w14:paraId="044FBA4B" w14:textId="77777777" w:rsidR="00905F57" w:rsidRPr="00905F57" w:rsidRDefault="00905F57" w:rsidP="00905F57">
            <w:pPr>
              <w:rPr>
                <w:rFonts w:ascii="Times New Roman" w:hAnsi="Times New Roman"/>
                <w:b/>
                <w:sz w:val="22"/>
                <w:szCs w:val="22"/>
                <w:lang w:val="en-GB"/>
              </w:rPr>
            </w:pPr>
          </w:p>
        </w:tc>
      </w:tr>
      <w:tr w:rsidR="00905F57" w:rsidRPr="00905F57" w14:paraId="1F5EE4D0" w14:textId="77777777" w:rsidTr="002C3132">
        <w:tc>
          <w:tcPr>
            <w:tcW w:w="1134" w:type="dxa"/>
            <w:tcBorders>
              <w:top w:val="single" w:sz="4" w:space="0" w:color="auto"/>
              <w:left w:val="single" w:sz="4" w:space="0" w:color="auto"/>
              <w:bottom w:val="single" w:sz="4" w:space="0" w:color="auto"/>
              <w:right w:val="single" w:sz="4" w:space="0" w:color="auto"/>
            </w:tcBorders>
            <w:vAlign w:val="center"/>
            <w:hideMark/>
          </w:tcPr>
          <w:p w14:paraId="037FFABD" w14:textId="473920A8" w:rsidR="00905F57" w:rsidRPr="00905F57" w:rsidRDefault="00905F57" w:rsidP="00905F57">
            <w:pPr>
              <w:rPr>
                <w:rFonts w:ascii="Times New Roman" w:hAnsi="Times New Roman"/>
                <w:b/>
                <w:sz w:val="22"/>
                <w:szCs w:val="22"/>
                <w:lang w:val="en-GB"/>
              </w:rPr>
            </w:pPr>
            <w:r w:rsidRPr="00905F57">
              <w:rPr>
                <w:rFonts w:ascii="Times New Roman" w:hAnsi="Times New Roman"/>
                <w:b/>
                <w:sz w:val="22"/>
                <w:szCs w:val="22"/>
                <w:lang w:val="en-GB"/>
              </w:rPr>
              <w:lastRenderedPageBreak/>
              <w:t>1.</w:t>
            </w:r>
            <w:r w:rsidR="00A3297C">
              <w:rPr>
                <w:rFonts w:ascii="Times New Roman" w:hAnsi="Times New Roman"/>
                <w:b/>
                <w:sz w:val="22"/>
                <w:szCs w:val="22"/>
                <w:lang w:val="en-GB"/>
              </w:rPr>
              <w:t>2</w:t>
            </w:r>
          </w:p>
        </w:tc>
        <w:tc>
          <w:tcPr>
            <w:tcW w:w="4677" w:type="dxa"/>
            <w:tcBorders>
              <w:top w:val="single" w:sz="4" w:space="0" w:color="auto"/>
              <w:left w:val="single" w:sz="4" w:space="0" w:color="auto"/>
              <w:bottom w:val="single" w:sz="4" w:space="0" w:color="auto"/>
              <w:right w:val="single" w:sz="4" w:space="0" w:color="auto"/>
            </w:tcBorders>
            <w:vAlign w:val="center"/>
            <w:hideMark/>
          </w:tcPr>
          <w:p w14:paraId="73A06CBA" w14:textId="12810195" w:rsidR="00833695" w:rsidRPr="00DD670E" w:rsidRDefault="00DD2551" w:rsidP="00833695">
            <w:pPr>
              <w:rPr>
                <w:rFonts w:ascii="Times New Roman" w:hAnsi="Times New Roman"/>
                <w:bCs/>
                <w:sz w:val="22"/>
                <w:szCs w:val="22"/>
                <w:lang w:val="en-GB"/>
              </w:rPr>
            </w:pPr>
            <w:bookmarkStart w:id="3" w:name="_Hlk222432580"/>
            <w:r w:rsidRPr="00214467">
              <w:rPr>
                <w:rFonts w:ascii="Times New Roman" w:hAnsi="Times New Roman"/>
                <w:b/>
                <w:sz w:val="22"/>
              </w:rPr>
              <w:t>Transport respirator</w:t>
            </w:r>
            <w:r w:rsidRPr="00DD670E">
              <w:rPr>
                <w:rFonts w:ascii="Times New Roman" w:hAnsi="Times New Roman"/>
                <w:bCs/>
                <w:sz w:val="22"/>
                <w:szCs w:val="22"/>
                <w:lang w:val="en-GB"/>
              </w:rPr>
              <w:t xml:space="preserve"> </w:t>
            </w:r>
            <w:r w:rsidR="00833695" w:rsidRPr="00DD670E">
              <w:rPr>
                <w:rFonts w:ascii="Times New Roman" w:hAnsi="Times New Roman"/>
                <w:bCs/>
                <w:sz w:val="22"/>
                <w:szCs w:val="22"/>
                <w:lang w:val="en-GB"/>
              </w:rPr>
              <w:t>(</w:t>
            </w:r>
            <w:r w:rsidR="006E64D9" w:rsidRPr="00DD670E">
              <w:rPr>
                <w:rFonts w:ascii="Times New Roman" w:hAnsi="Times New Roman"/>
                <w:bCs/>
                <w:sz w:val="22"/>
                <w:szCs w:val="22"/>
                <w:lang w:val="en-GB"/>
              </w:rPr>
              <w:t>1</w:t>
            </w:r>
            <w:r w:rsidR="00833695" w:rsidRPr="00DD670E">
              <w:rPr>
                <w:rFonts w:ascii="Times New Roman" w:hAnsi="Times New Roman"/>
                <w:bCs/>
                <w:sz w:val="22"/>
                <w:szCs w:val="22"/>
                <w:lang w:val="en-GB"/>
              </w:rPr>
              <w:t xml:space="preserve"> pcs.):</w:t>
            </w:r>
          </w:p>
          <w:bookmarkEnd w:id="3"/>
          <w:p w14:paraId="306DCD96" w14:textId="77777777" w:rsidR="00833695"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Color screen at least 4.3” </w:t>
            </w:r>
          </w:p>
          <w:p w14:paraId="3CDF5F9B" w14:textId="60E6650D" w:rsidR="00833695"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Weight maximum 2.</w:t>
            </w:r>
            <w:r w:rsidR="00DD670E" w:rsidRPr="00DD670E">
              <w:rPr>
                <w:rFonts w:ascii="Times New Roman" w:hAnsi="Times New Roman"/>
                <w:bCs/>
                <w:lang w:val="en"/>
              </w:rPr>
              <w:t>5</w:t>
            </w:r>
            <w:r w:rsidRPr="00DD670E">
              <w:rPr>
                <w:rFonts w:ascii="Times New Roman" w:hAnsi="Times New Roman"/>
                <w:bCs/>
                <w:lang w:val="en"/>
              </w:rPr>
              <w:t xml:space="preserve">kg </w:t>
            </w:r>
          </w:p>
          <w:p w14:paraId="677C608B" w14:textId="77777777" w:rsidR="00833695"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Dimensions approximately 206x137x130mm +-5% </w:t>
            </w:r>
          </w:p>
          <w:p w14:paraId="2DC1DC19" w14:textId="77777777" w:rsidR="00833695"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Internal battery capacity minimum 7.5 hours </w:t>
            </w:r>
          </w:p>
          <w:p w14:paraId="256F351C" w14:textId="77777777" w:rsidR="00833695"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Operating modes: Volumetric (volume controlled), pressure controlled and spontaneous breathing controlled </w:t>
            </w:r>
          </w:p>
          <w:p w14:paraId="0166FE8B" w14:textId="77777777" w:rsidR="00833695"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Spontaneous ventilation mode: CPAP+ASB, with pressure support ASB available for non-invasive ventilation (NIV) </w:t>
            </w:r>
          </w:p>
          <w:p w14:paraId="34E1C5E2" w14:textId="77777777" w:rsidR="00833695"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 Inspiratory O2 concentration can be varied between 21% and 100% via O2 supply Gas types can be set for oxygen concentrator (O2 93%) and for medical oxygen </w:t>
            </w:r>
          </w:p>
          <w:p w14:paraId="05D6E8FA" w14:textId="77777777" w:rsidR="00833695"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The mechanical ventilator is driven by a turbine </w:t>
            </w:r>
          </w:p>
          <w:p w14:paraId="0E411A47" w14:textId="7299C585" w:rsidR="006E64D9"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Replaceable hygienic inlet filter protects the device from viral and bacterial contamination </w:t>
            </w:r>
          </w:p>
          <w:p w14:paraId="53E5D684" w14:textId="77777777" w:rsidR="006E64D9"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The device is equipped with a Bluetooth interface </w:t>
            </w:r>
          </w:p>
          <w:p w14:paraId="07925295" w14:textId="77777777" w:rsidR="006E64D9"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The device has an SD card slot </w:t>
            </w:r>
            <w:proofErr w:type="gramStart"/>
            <w:r w:rsidRPr="00DD670E">
              <w:rPr>
                <w:rFonts w:ascii="Times New Roman" w:hAnsi="Times New Roman"/>
                <w:bCs/>
                <w:lang w:val="en"/>
              </w:rPr>
              <w:t>The</w:t>
            </w:r>
            <w:proofErr w:type="gramEnd"/>
            <w:r w:rsidRPr="00DD670E">
              <w:rPr>
                <w:rFonts w:ascii="Times New Roman" w:hAnsi="Times New Roman"/>
                <w:bCs/>
                <w:lang w:val="en"/>
              </w:rPr>
              <w:t xml:space="preserve"> device has protection against dust and water according to the standard at least IP54 </w:t>
            </w:r>
          </w:p>
          <w:p w14:paraId="532B3843" w14:textId="77777777" w:rsidR="006E64D9"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lastRenderedPageBreak/>
              <w:t xml:space="preserve">The device meets at least the following standards: EN 60601-1, EN 60601-1-2, EN 60601-1-6, EN 60601-1-8, EN 60601-1-12, EN 62366-1, EN 1789, EN 13718-1, EN 794-3, ISO 10651-3, ISO 10993-1, RTCA DO-160 G, MIL-STD 810 G </w:t>
            </w:r>
          </w:p>
          <w:p w14:paraId="546CAEED" w14:textId="77777777" w:rsidR="006E64D9"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The device operating temperature is at least -20 °C to +50 °C </w:t>
            </w:r>
          </w:p>
          <w:p w14:paraId="03B3F4D6" w14:textId="77777777" w:rsidR="006E64D9"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Ambient pressure compensation Maximum inspiratory flow rate minimum 150l/min </w:t>
            </w:r>
          </w:p>
          <w:p w14:paraId="6C5C19AA" w14:textId="77777777" w:rsidR="006E64D9"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Start ventilation by entering patient height from minimum 50 – 250cm </w:t>
            </w:r>
          </w:p>
          <w:p w14:paraId="64B8C9A3" w14:textId="77777777" w:rsidR="006E64D9"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Volume controlled operating modes: IPPV, SIMV, manual mode </w:t>
            </w:r>
          </w:p>
          <w:p w14:paraId="10F66D84" w14:textId="77777777" w:rsidR="006E64D9"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Pressure controlled operating modes: PCV, </w:t>
            </w:r>
            <w:proofErr w:type="spellStart"/>
            <w:r w:rsidRPr="00DD670E">
              <w:rPr>
                <w:rFonts w:ascii="Times New Roman" w:hAnsi="Times New Roman"/>
                <w:bCs/>
                <w:lang w:val="en"/>
              </w:rPr>
              <w:t>aPCV</w:t>
            </w:r>
            <w:proofErr w:type="spellEnd"/>
            <w:r w:rsidRPr="00DD670E">
              <w:rPr>
                <w:rFonts w:ascii="Times New Roman" w:hAnsi="Times New Roman"/>
                <w:bCs/>
                <w:lang w:val="en"/>
              </w:rPr>
              <w:t xml:space="preserve">, </w:t>
            </w:r>
            <w:proofErr w:type="spellStart"/>
            <w:r w:rsidRPr="00DD670E">
              <w:rPr>
                <w:rFonts w:ascii="Times New Roman" w:hAnsi="Times New Roman"/>
                <w:bCs/>
                <w:lang w:val="en"/>
              </w:rPr>
              <w:t>BiLevel</w:t>
            </w:r>
            <w:proofErr w:type="spellEnd"/>
            <w:r w:rsidRPr="00DD670E">
              <w:rPr>
                <w:rFonts w:ascii="Times New Roman" w:hAnsi="Times New Roman"/>
                <w:bCs/>
                <w:lang w:val="en"/>
              </w:rPr>
              <w:t xml:space="preserve"> + ASB, PRVC + ASB</w:t>
            </w:r>
          </w:p>
          <w:p w14:paraId="5EEF05CA" w14:textId="77777777" w:rsidR="006E64D9"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Spontaneous breathing controlled operating modes: CPAP, CPAP+ASB </w:t>
            </w:r>
          </w:p>
          <w:p w14:paraId="1EFFC67D" w14:textId="77777777" w:rsidR="006E64D9"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Emergency modes: Ventilation for neonate, child and adult Inspiratory oxygen concentration from 21% to 100% </w:t>
            </w:r>
          </w:p>
          <w:p w14:paraId="08E24021" w14:textId="26C2BDCF" w:rsidR="006E64D9"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Respiratory frequency from </w:t>
            </w:r>
            <w:r w:rsidR="00845AE1">
              <w:rPr>
                <w:rFonts w:ascii="Times New Roman" w:hAnsi="Times New Roman"/>
                <w:bCs/>
                <w:lang w:val="en"/>
              </w:rPr>
              <w:t>0</w:t>
            </w:r>
            <w:r w:rsidRPr="00DD670E">
              <w:rPr>
                <w:rFonts w:ascii="Times New Roman" w:hAnsi="Times New Roman"/>
                <w:bCs/>
                <w:lang w:val="en"/>
              </w:rPr>
              <w:t xml:space="preserve"> to</w:t>
            </w:r>
            <w:r w:rsidR="006E64D9" w:rsidRPr="00DD670E">
              <w:rPr>
                <w:rFonts w:ascii="Times New Roman" w:hAnsi="Times New Roman"/>
                <w:bCs/>
                <w:lang w:val="en"/>
              </w:rPr>
              <w:t xml:space="preserve"> 40 </w:t>
            </w:r>
            <w:r w:rsidR="00845AE1" w:rsidRPr="00643097">
              <w:rPr>
                <w:rFonts w:ascii="Times New Roman" w:hAnsi="Times New Roman"/>
                <w:b/>
                <w:lang w:val="en"/>
              </w:rPr>
              <w:t>("Deviations from the specified parameters,</w:t>
            </w:r>
            <w:r w:rsidR="00845AE1">
              <w:rPr>
                <w:rFonts w:ascii="Times New Roman" w:hAnsi="Times New Roman"/>
                <w:b/>
                <w:lang w:val="en"/>
              </w:rPr>
              <w:t xml:space="preserve"> </w:t>
            </w:r>
            <w:r w:rsidR="00845AE1" w:rsidRPr="00643097">
              <w:rPr>
                <w:rFonts w:ascii="Times New Roman" w:hAnsi="Times New Roman"/>
                <w:b/>
                <w:lang w:val="en"/>
              </w:rPr>
              <w:t>are allowed within a margin of plus or minus 5.")</w:t>
            </w:r>
          </w:p>
          <w:p w14:paraId="613C24ED" w14:textId="77777777" w:rsidR="006E64D9"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 PEEP from 0 to 20 mbar </w:t>
            </w:r>
          </w:p>
          <w:p w14:paraId="450F0DD7" w14:textId="77777777" w:rsidR="006E64D9"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Inspiratory trigger 1-15l/min Expiratory trigger 5-80% of maximum flow </w:t>
            </w:r>
          </w:p>
          <w:p w14:paraId="356361DC" w14:textId="77777777" w:rsidR="006E64D9"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lastRenderedPageBreak/>
              <w:t xml:space="preserve">Can be carried by handle or shoulder strap Portable system can be wall-mounted with certification for fixation on 10G </w:t>
            </w:r>
          </w:p>
          <w:p w14:paraId="7028A421" w14:textId="77777777" w:rsidR="006E64D9"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The portable system is housed in a protective PVC-coated bag with reflective strips. </w:t>
            </w:r>
          </w:p>
          <w:p w14:paraId="1F13F2B3" w14:textId="40AE0CAA" w:rsidR="00833695" w:rsidRPr="00A3297C" w:rsidRDefault="00833695" w:rsidP="00833695">
            <w:pPr>
              <w:pStyle w:val="ListParagraph"/>
              <w:numPr>
                <w:ilvl w:val="0"/>
                <w:numId w:val="44"/>
              </w:numPr>
              <w:ind w:left="271" w:hanging="180"/>
              <w:rPr>
                <w:rFonts w:ascii="Times New Roman" w:hAnsi="Times New Roman"/>
                <w:b/>
                <w:bCs/>
                <w:color w:val="FF0000"/>
                <w:lang w:val="en-GB"/>
              </w:rPr>
            </w:pPr>
            <w:r w:rsidRPr="00DD670E">
              <w:rPr>
                <w:rFonts w:ascii="Times New Roman" w:hAnsi="Times New Roman"/>
                <w:bCs/>
                <w:lang w:val="en"/>
              </w:rPr>
              <w:t>The device is supplied with a factory docking station for wall fixation in the restroom</w:t>
            </w:r>
            <w:r w:rsidRPr="00A3297C">
              <w:rPr>
                <w:rFonts w:ascii="Times New Roman" w:hAnsi="Times New Roman"/>
                <w:bCs/>
                <w:color w:val="FF0000"/>
                <w:lang w:val="en"/>
              </w:rPr>
              <w:t>.</w:t>
            </w:r>
          </w:p>
          <w:p w14:paraId="28AE0333" w14:textId="77777777" w:rsidR="00833695" w:rsidRPr="00A3297C" w:rsidRDefault="00833695" w:rsidP="00905F57">
            <w:pPr>
              <w:rPr>
                <w:rFonts w:ascii="Times New Roman" w:hAnsi="Times New Roman"/>
                <w:b/>
                <w:bCs/>
                <w:color w:val="FF0000"/>
                <w:sz w:val="22"/>
                <w:szCs w:val="22"/>
                <w:lang w:val="en-GB"/>
              </w:rPr>
            </w:pPr>
          </w:p>
          <w:p w14:paraId="6B8D2CA0" w14:textId="0D1A5173" w:rsidR="00905F57" w:rsidRPr="00A3297C" w:rsidRDefault="00905F57" w:rsidP="00905F57">
            <w:pPr>
              <w:rPr>
                <w:rFonts w:ascii="Times New Roman" w:hAnsi="Times New Roman"/>
                <w:b/>
                <w:color w:val="FF0000"/>
                <w:sz w:val="22"/>
                <w:szCs w:val="22"/>
                <w:lang w:val="en-GB"/>
              </w:rPr>
            </w:pPr>
          </w:p>
        </w:tc>
        <w:tc>
          <w:tcPr>
            <w:tcW w:w="4252" w:type="dxa"/>
            <w:tcBorders>
              <w:top w:val="single" w:sz="4" w:space="0" w:color="auto"/>
              <w:left w:val="single" w:sz="4" w:space="0" w:color="auto"/>
              <w:bottom w:val="single" w:sz="4" w:space="0" w:color="auto"/>
              <w:right w:val="single" w:sz="4" w:space="0" w:color="auto"/>
            </w:tcBorders>
          </w:tcPr>
          <w:p w14:paraId="21F5D656" w14:textId="77777777" w:rsidR="00905F57" w:rsidRPr="00905F57" w:rsidRDefault="00905F57" w:rsidP="00905F57">
            <w:pPr>
              <w:rPr>
                <w:rFonts w:ascii="Times New Roman" w:hAnsi="Times New Roman"/>
                <w:b/>
                <w:sz w:val="22"/>
                <w:szCs w:val="22"/>
                <w:lang w:val="en-GB"/>
              </w:rPr>
            </w:pPr>
          </w:p>
        </w:tc>
        <w:tc>
          <w:tcPr>
            <w:tcW w:w="2834" w:type="dxa"/>
            <w:tcBorders>
              <w:top w:val="single" w:sz="4" w:space="0" w:color="auto"/>
              <w:left w:val="single" w:sz="4" w:space="0" w:color="auto"/>
              <w:bottom w:val="single" w:sz="4" w:space="0" w:color="auto"/>
              <w:right w:val="single" w:sz="4" w:space="0" w:color="auto"/>
            </w:tcBorders>
          </w:tcPr>
          <w:p w14:paraId="6F2C5D68" w14:textId="77777777" w:rsidR="00905F57" w:rsidRPr="00905F57" w:rsidRDefault="00905F57" w:rsidP="00905F57">
            <w:pPr>
              <w:rPr>
                <w:rFonts w:ascii="Times New Roman" w:hAnsi="Times New Roman"/>
                <w:b/>
                <w:sz w:val="22"/>
                <w:szCs w:val="22"/>
                <w:lang w:val="en-GB"/>
              </w:rPr>
            </w:pPr>
          </w:p>
        </w:tc>
        <w:tc>
          <w:tcPr>
            <w:tcW w:w="1983" w:type="dxa"/>
            <w:tcBorders>
              <w:top w:val="single" w:sz="4" w:space="0" w:color="auto"/>
              <w:left w:val="single" w:sz="4" w:space="0" w:color="auto"/>
              <w:bottom w:val="single" w:sz="4" w:space="0" w:color="auto"/>
              <w:right w:val="single" w:sz="4" w:space="0" w:color="auto"/>
            </w:tcBorders>
          </w:tcPr>
          <w:p w14:paraId="14085984" w14:textId="77777777" w:rsidR="00905F57" w:rsidRPr="00905F57" w:rsidRDefault="00905F57" w:rsidP="00905F57">
            <w:pPr>
              <w:rPr>
                <w:rFonts w:ascii="Times New Roman" w:hAnsi="Times New Roman"/>
                <w:b/>
                <w:sz w:val="22"/>
                <w:szCs w:val="22"/>
                <w:lang w:val="en-GB"/>
              </w:rPr>
            </w:pPr>
          </w:p>
        </w:tc>
      </w:tr>
      <w:tr w:rsidR="00905F57" w:rsidRPr="00905F57" w14:paraId="0110E869" w14:textId="77777777" w:rsidTr="002C3132">
        <w:tc>
          <w:tcPr>
            <w:tcW w:w="1134" w:type="dxa"/>
            <w:tcBorders>
              <w:top w:val="single" w:sz="4" w:space="0" w:color="auto"/>
              <w:left w:val="single" w:sz="4" w:space="0" w:color="auto"/>
              <w:bottom w:val="single" w:sz="4" w:space="0" w:color="auto"/>
              <w:right w:val="single" w:sz="4" w:space="0" w:color="auto"/>
            </w:tcBorders>
            <w:vAlign w:val="center"/>
            <w:hideMark/>
          </w:tcPr>
          <w:p w14:paraId="167CBA76" w14:textId="77777777" w:rsidR="00905F57" w:rsidRPr="00905F57" w:rsidRDefault="00905F57" w:rsidP="00905F57">
            <w:pPr>
              <w:rPr>
                <w:rFonts w:ascii="Times New Roman" w:hAnsi="Times New Roman"/>
                <w:b/>
                <w:sz w:val="22"/>
                <w:szCs w:val="22"/>
                <w:lang w:val="en-GB"/>
              </w:rPr>
            </w:pPr>
            <w:r w:rsidRPr="00905F57">
              <w:rPr>
                <w:rFonts w:ascii="Times New Roman" w:hAnsi="Times New Roman"/>
                <w:b/>
                <w:sz w:val="22"/>
                <w:szCs w:val="22"/>
                <w:lang w:val="en-GB"/>
              </w:rPr>
              <w:lastRenderedPageBreak/>
              <w:t>1.3</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C7445E3" w14:textId="76429A69" w:rsidR="00A3297C" w:rsidRPr="00325ADB" w:rsidRDefault="00A3297C" w:rsidP="00905F57">
            <w:pPr>
              <w:rPr>
                <w:rFonts w:ascii="Times New Roman" w:hAnsi="Times New Roman"/>
                <w:b/>
                <w:bCs/>
                <w:sz w:val="22"/>
                <w:szCs w:val="22"/>
                <w:lang w:val="sr-Latn-RS"/>
              </w:rPr>
            </w:pPr>
            <w:r w:rsidRPr="00325ADB">
              <w:rPr>
                <w:rFonts w:ascii="Times New Roman" w:hAnsi="Times New Roman"/>
                <w:b/>
                <w:bCs/>
                <w:sz w:val="22"/>
                <w:szCs w:val="22"/>
                <w:lang w:val="en-GB"/>
              </w:rPr>
              <w:t xml:space="preserve">Mechanical chest compression device </w:t>
            </w:r>
            <w:r w:rsidR="00633D82" w:rsidRPr="00325ADB">
              <w:rPr>
                <w:rFonts w:ascii="Times New Roman" w:hAnsi="Times New Roman"/>
                <w:b/>
                <w:bCs/>
                <w:sz w:val="22"/>
                <w:szCs w:val="22"/>
                <w:lang w:val="en-GB"/>
              </w:rPr>
              <w:t>(1 pcs.):</w:t>
            </w:r>
          </w:p>
          <w:p w14:paraId="1A8BE389" w14:textId="77777777" w:rsidR="00A3297C" w:rsidRPr="00325ADB" w:rsidRDefault="00A3297C" w:rsidP="00A3297C">
            <w:pPr>
              <w:pStyle w:val="ListParagraph"/>
              <w:numPr>
                <w:ilvl w:val="0"/>
                <w:numId w:val="44"/>
              </w:numPr>
              <w:ind w:left="361" w:hanging="270"/>
              <w:rPr>
                <w:rFonts w:ascii="Times New Roman" w:hAnsi="Times New Roman"/>
                <w:lang w:val="en-GB"/>
              </w:rPr>
            </w:pPr>
            <w:r w:rsidRPr="00325ADB">
              <w:rPr>
                <w:rFonts w:ascii="Times New Roman" w:hAnsi="Times New Roman"/>
                <w:lang w:val="en-GB"/>
              </w:rPr>
              <w:t xml:space="preserve">A device for chest compression during resuscitation </w:t>
            </w:r>
          </w:p>
          <w:p w14:paraId="63452ACD" w14:textId="77777777" w:rsidR="00A3297C" w:rsidRPr="00325ADB" w:rsidRDefault="00A3297C" w:rsidP="00A3297C">
            <w:pPr>
              <w:pStyle w:val="ListParagraph"/>
              <w:numPr>
                <w:ilvl w:val="0"/>
                <w:numId w:val="44"/>
              </w:numPr>
              <w:ind w:left="361" w:hanging="270"/>
              <w:rPr>
                <w:rFonts w:ascii="Times New Roman" w:hAnsi="Times New Roman"/>
                <w:lang w:val="en-GB"/>
              </w:rPr>
            </w:pPr>
            <w:r w:rsidRPr="00325ADB">
              <w:rPr>
                <w:rFonts w:ascii="Times New Roman" w:hAnsi="Times New Roman"/>
                <w:lang w:val="en-GB"/>
              </w:rPr>
              <w:t xml:space="preserve">Possibility of autonomous battery operation for at least 90 minutes </w:t>
            </w:r>
          </w:p>
          <w:p w14:paraId="4E60B3C1" w14:textId="77777777" w:rsidR="00A3297C" w:rsidRPr="00325ADB" w:rsidRDefault="00A3297C" w:rsidP="00A3297C">
            <w:pPr>
              <w:pStyle w:val="ListParagraph"/>
              <w:numPr>
                <w:ilvl w:val="0"/>
                <w:numId w:val="44"/>
              </w:numPr>
              <w:ind w:left="361" w:hanging="270"/>
              <w:rPr>
                <w:rFonts w:ascii="Times New Roman" w:hAnsi="Times New Roman"/>
                <w:lang w:val="en-GB"/>
              </w:rPr>
            </w:pPr>
            <w:r w:rsidRPr="00325ADB">
              <w:rPr>
                <w:rFonts w:ascii="Times New Roman" w:hAnsi="Times New Roman"/>
                <w:lang w:val="en-GB"/>
              </w:rPr>
              <w:t xml:space="preserve">At least 3 operating modes (continuous, 30:2, 15:2) </w:t>
            </w:r>
          </w:p>
          <w:p w14:paraId="25D253C8" w14:textId="77777777" w:rsidR="00A3297C" w:rsidRPr="00325ADB" w:rsidRDefault="00A3297C" w:rsidP="00A3297C">
            <w:pPr>
              <w:pStyle w:val="ListParagraph"/>
              <w:numPr>
                <w:ilvl w:val="0"/>
                <w:numId w:val="44"/>
              </w:numPr>
              <w:ind w:left="361" w:hanging="270"/>
              <w:rPr>
                <w:rFonts w:ascii="Times New Roman" w:hAnsi="Times New Roman"/>
                <w:lang w:val="en-GB"/>
              </w:rPr>
            </w:pPr>
            <w:r w:rsidRPr="00325ADB">
              <w:rPr>
                <w:rFonts w:ascii="Times New Roman" w:hAnsi="Times New Roman"/>
                <w:lang w:val="en-GB"/>
              </w:rPr>
              <w:t xml:space="preserve">Ability to select compression depth from 30 mm to 53 mm in 1 mm increments </w:t>
            </w:r>
          </w:p>
          <w:p w14:paraId="3A3BDAB5" w14:textId="77777777" w:rsidR="00A3297C" w:rsidRPr="00325ADB" w:rsidRDefault="00A3297C" w:rsidP="00A3297C">
            <w:pPr>
              <w:pStyle w:val="ListParagraph"/>
              <w:numPr>
                <w:ilvl w:val="0"/>
                <w:numId w:val="44"/>
              </w:numPr>
              <w:ind w:left="361" w:hanging="270"/>
              <w:rPr>
                <w:rFonts w:ascii="Times New Roman" w:hAnsi="Times New Roman"/>
                <w:lang w:val="en-GB"/>
              </w:rPr>
            </w:pPr>
            <w:r w:rsidRPr="00325ADB">
              <w:rPr>
                <w:rFonts w:ascii="Times New Roman" w:hAnsi="Times New Roman"/>
                <w:lang w:val="en-GB"/>
              </w:rPr>
              <w:t xml:space="preserve">With a compression rate of 110 per minute, with a rigid connection between the device and the plate on which the patient is placed </w:t>
            </w:r>
          </w:p>
          <w:p w14:paraId="1CAE0957" w14:textId="10E4F29B" w:rsidR="00905F57" w:rsidRPr="00325ADB" w:rsidRDefault="00A3297C" w:rsidP="00A3297C">
            <w:pPr>
              <w:pStyle w:val="ListParagraph"/>
              <w:numPr>
                <w:ilvl w:val="0"/>
                <w:numId w:val="44"/>
              </w:numPr>
              <w:ind w:left="361" w:hanging="270"/>
              <w:rPr>
                <w:rFonts w:ascii="Times New Roman" w:hAnsi="Times New Roman"/>
                <w:lang w:val="en-GB"/>
              </w:rPr>
            </w:pPr>
            <w:r w:rsidRPr="00325ADB">
              <w:rPr>
                <w:rFonts w:ascii="Times New Roman" w:hAnsi="Times New Roman"/>
                <w:lang w:val="en-GB"/>
              </w:rPr>
              <w:t>Integrated system for continuous capnometry (EtCO2) together with a sensor.</w:t>
            </w:r>
            <w:r w:rsidR="00905F57" w:rsidRPr="00325ADB">
              <w:rPr>
                <w:rFonts w:ascii="Times New Roman" w:hAnsi="Times New Roman"/>
                <w:lang w:val="en-GB"/>
              </w:rPr>
              <w:t xml:space="preserve"> </w:t>
            </w:r>
          </w:p>
        </w:tc>
        <w:tc>
          <w:tcPr>
            <w:tcW w:w="4252" w:type="dxa"/>
            <w:tcBorders>
              <w:top w:val="single" w:sz="4" w:space="0" w:color="auto"/>
              <w:left w:val="single" w:sz="4" w:space="0" w:color="auto"/>
              <w:bottom w:val="single" w:sz="4" w:space="0" w:color="auto"/>
              <w:right w:val="single" w:sz="4" w:space="0" w:color="auto"/>
            </w:tcBorders>
          </w:tcPr>
          <w:p w14:paraId="5BA8FFFB" w14:textId="77777777" w:rsidR="00905F57" w:rsidRPr="00905F57" w:rsidRDefault="00905F57" w:rsidP="00905F57">
            <w:pPr>
              <w:rPr>
                <w:rFonts w:ascii="Times New Roman" w:hAnsi="Times New Roman"/>
                <w:b/>
                <w:sz w:val="22"/>
                <w:szCs w:val="22"/>
                <w:lang w:val="en-GB"/>
              </w:rPr>
            </w:pPr>
          </w:p>
        </w:tc>
        <w:tc>
          <w:tcPr>
            <w:tcW w:w="2834" w:type="dxa"/>
            <w:tcBorders>
              <w:top w:val="single" w:sz="4" w:space="0" w:color="auto"/>
              <w:left w:val="single" w:sz="4" w:space="0" w:color="auto"/>
              <w:bottom w:val="single" w:sz="4" w:space="0" w:color="auto"/>
              <w:right w:val="single" w:sz="4" w:space="0" w:color="auto"/>
            </w:tcBorders>
          </w:tcPr>
          <w:p w14:paraId="7D7134EB" w14:textId="77777777" w:rsidR="00905F57" w:rsidRPr="00905F57" w:rsidRDefault="00905F57" w:rsidP="00905F57">
            <w:pPr>
              <w:rPr>
                <w:rFonts w:ascii="Times New Roman" w:hAnsi="Times New Roman"/>
                <w:b/>
                <w:sz w:val="22"/>
                <w:szCs w:val="22"/>
                <w:lang w:val="en-GB"/>
              </w:rPr>
            </w:pPr>
          </w:p>
        </w:tc>
        <w:tc>
          <w:tcPr>
            <w:tcW w:w="1983" w:type="dxa"/>
            <w:tcBorders>
              <w:top w:val="single" w:sz="4" w:space="0" w:color="auto"/>
              <w:left w:val="single" w:sz="4" w:space="0" w:color="auto"/>
              <w:bottom w:val="single" w:sz="4" w:space="0" w:color="auto"/>
              <w:right w:val="single" w:sz="4" w:space="0" w:color="auto"/>
            </w:tcBorders>
          </w:tcPr>
          <w:p w14:paraId="7B081B6C" w14:textId="77777777" w:rsidR="00905F57" w:rsidRPr="00905F57" w:rsidRDefault="00905F57" w:rsidP="00905F57">
            <w:pPr>
              <w:rPr>
                <w:rFonts w:ascii="Times New Roman" w:hAnsi="Times New Roman"/>
                <w:b/>
                <w:sz w:val="22"/>
                <w:szCs w:val="22"/>
                <w:lang w:val="en-GB"/>
              </w:rPr>
            </w:pPr>
          </w:p>
        </w:tc>
      </w:tr>
      <w:tr w:rsidR="00905F57" w:rsidRPr="00905F57" w14:paraId="44937CEB" w14:textId="77777777" w:rsidTr="002C3132">
        <w:tc>
          <w:tcPr>
            <w:tcW w:w="1134" w:type="dxa"/>
            <w:tcBorders>
              <w:top w:val="single" w:sz="4" w:space="0" w:color="auto"/>
              <w:left w:val="single" w:sz="4" w:space="0" w:color="auto"/>
              <w:bottom w:val="single" w:sz="4" w:space="0" w:color="auto"/>
              <w:right w:val="single" w:sz="4" w:space="0" w:color="auto"/>
            </w:tcBorders>
            <w:hideMark/>
          </w:tcPr>
          <w:p w14:paraId="00B0C676" w14:textId="77777777" w:rsidR="00905F57" w:rsidRPr="00A70760" w:rsidRDefault="00905F57" w:rsidP="00905F57">
            <w:pPr>
              <w:rPr>
                <w:rFonts w:ascii="Times New Roman" w:hAnsi="Times New Roman"/>
                <w:b/>
                <w:sz w:val="22"/>
                <w:szCs w:val="22"/>
                <w:lang w:val="en-GB"/>
              </w:rPr>
            </w:pPr>
            <w:r w:rsidRPr="00A70760">
              <w:rPr>
                <w:rFonts w:ascii="Times New Roman" w:hAnsi="Times New Roman"/>
                <w:b/>
                <w:sz w:val="22"/>
                <w:szCs w:val="22"/>
                <w:lang w:val="en-GB"/>
              </w:rPr>
              <w:t>1.4</w:t>
            </w:r>
          </w:p>
        </w:tc>
        <w:tc>
          <w:tcPr>
            <w:tcW w:w="4677" w:type="dxa"/>
            <w:tcBorders>
              <w:top w:val="single" w:sz="4" w:space="0" w:color="auto"/>
              <w:left w:val="single" w:sz="4" w:space="0" w:color="auto"/>
              <w:bottom w:val="single" w:sz="4" w:space="0" w:color="auto"/>
              <w:right w:val="single" w:sz="4" w:space="0" w:color="auto"/>
            </w:tcBorders>
            <w:vAlign w:val="center"/>
            <w:hideMark/>
          </w:tcPr>
          <w:p w14:paraId="07B5E884" w14:textId="4EC199B3" w:rsidR="00833695" w:rsidRPr="00A70760" w:rsidRDefault="00905F57" w:rsidP="00833695">
            <w:pPr>
              <w:rPr>
                <w:rFonts w:ascii="Times New Roman" w:hAnsi="Times New Roman"/>
                <w:b/>
                <w:bCs/>
                <w:sz w:val="22"/>
                <w:szCs w:val="22"/>
                <w:lang w:val="en-GB"/>
              </w:rPr>
            </w:pPr>
            <w:r w:rsidRPr="00A70760">
              <w:rPr>
                <w:rFonts w:ascii="Times New Roman" w:hAnsi="Times New Roman"/>
                <w:sz w:val="22"/>
                <w:szCs w:val="22"/>
                <w:lang w:val="en-GB"/>
              </w:rPr>
              <w:t xml:space="preserve"> </w:t>
            </w:r>
            <w:r w:rsidR="00DD2551">
              <w:rPr>
                <w:rFonts w:ascii="Times New Roman" w:hAnsi="Times New Roman"/>
                <w:b/>
                <w:sz w:val="22"/>
              </w:rPr>
              <w:t>Transport aspirator</w:t>
            </w:r>
            <w:r w:rsidR="00DD2551" w:rsidRPr="00A70760">
              <w:rPr>
                <w:rFonts w:ascii="Times New Roman" w:hAnsi="Times New Roman"/>
                <w:b/>
                <w:bCs/>
                <w:sz w:val="22"/>
                <w:szCs w:val="22"/>
                <w:lang w:val="en-GB"/>
              </w:rPr>
              <w:t xml:space="preserve"> </w:t>
            </w:r>
            <w:r w:rsidR="00833695" w:rsidRPr="00A70760">
              <w:rPr>
                <w:rFonts w:ascii="Times New Roman" w:hAnsi="Times New Roman"/>
                <w:b/>
                <w:bCs/>
                <w:sz w:val="22"/>
                <w:szCs w:val="22"/>
                <w:lang w:val="en-GB"/>
              </w:rPr>
              <w:t>(</w:t>
            </w:r>
            <w:r w:rsidR="00633D82" w:rsidRPr="00A70760">
              <w:rPr>
                <w:rFonts w:ascii="Times New Roman" w:hAnsi="Times New Roman"/>
                <w:b/>
                <w:bCs/>
                <w:sz w:val="22"/>
                <w:szCs w:val="22"/>
                <w:lang w:val="en-GB"/>
              </w:rPr>
              <w:t>1</w:t>
            </w:r>
            <w:r w:rsidR="00833695" w:rsidRPr="00A70760">
              <w:rPr>
                <w:rFonts w:ascii="Times New Roman" w:hAnsi="Times New Roman"/>
                <w:b/>
                <w:bCs/>
                <w:sz w:val="22"/>
                <w:szCs w:val="22"/>
                <w:lang w:val="en-GB"/>
              </w:rPr>
              <w:t xml:space="preserve"> pcs.): </w:t>
            </w:r>
          </w:p>
          <w:p w14:paraId="4845F498" w14:textId="0D1CC20D" w:rsidR="00E262B2" w:rsidRPr="00A70760" w:rsidRDefault="00E262B2" w:rsidP="00E262B2">
            <w:pPr>
              <w:rPr>
                <w:rFonts w:ascii="Times New Roman" w:hAnsi="Times New Roman"/>
                <w:sz w:val="22"/>
                <w:szCs w:val="22"/>
                <w:lang w:val="en-GB"/>
              </w:rPr>
            </w:pPr>
            <w:r w:rsidRPr="00A70760">
              <w:rPr>
                <w:rFonts w:ascii="Times New Roman" w:hAnsi="Times New Roman"/>
                <w:sz w:val="22"/>
                <w:szCs w:val="22"/>
                <w:lang w:val="en-GB"/>
              </w:rPr>
              <w:lastRenderedPageBreak/>
              <w:t>- Electrically powered suction device for field and transport use, using high vacuum, with high flow.</w:t>
            </w:r>
          </w:p>
          <w:p w14:paraId="3EC5371F" w14:textId="77777777" w:rsidR="00E262B2" w:rsidRPr="00A70760" w:rsidRDefault="00E262B2" w:rsidP="00E262B2">
            <w:pPr>
              <w:rPr>
                <w:rFonts w:ascii="Times New Roman" w:hAnsi="Times New Roman"/>
                <w:sz w:val="22"/>
                <w:szCs w:val="22"/>
                <w:lang w:val="en-GB"/>
              </w:rPr>
            </w:pPr>
            <w:r w:rsidRPr="00A70760">
              <w:rPr>
                <w:rFonts w:ascii="Times New Roman" w:hAnsi="Times New Roman"/>
                <w:sz w:val="22"/>
                <w:szCs w:val="22"/>
                <w:lang w:val="en-GB"/>
              </w:rPr>
              <w:t>Designed for use in emergency vehicles according to IEC 60601-1-12 and according to ISO10079-1.</w:t>
            </w:r>
          </w:p>
          <w:p w14:paraId="2EE07A2D" w14:textId="77777777" w:rsidR="00E262B2" w:rsidRPr="00A70760" w:rsidRDefault="00E262B2" w:rsidP="00E262B2">
            <w:pPr>
              <w:rPr>
                <w:rFonts w:ascii="Times New Roman" w:hAnsi="Times New Roman"/>
                <w:sz w:val="22"/>
                <w:szCs w:val="22"/>
                <w:lang w:val="en-GB"/>
              </w:rPr>
            </w:pPr>
            <w:r w:rsidRPr="00A70760">
              <w:rPr>
                <w:rFonts w:ascii="Times New Roman" w:hAnsi="Times New Roman"/>
                <w:sz w:val="22"/>
                <w:szCs w:val="22"/>
                <w:lang w:val="en-GB"/>
              </w:rPr>
              <w:t>Size up to 350 mm x 350 mm x 200 mm</w:t>
            </w:r>
          </w:p>
          <w:p w14:paraId="74BBE8FC" w14:textId="77777777" w:rsidR="00E262B2" w:rsidRPr="00A70760" w:rsidRDefault="00E262B2" w:rsidP="00E262B2">
            <w:pPr>
              <w:rPr>
                <w:rFonts w:ascii="Times New Roman" w:hAnsi="Times New Roman"/>
                <w:sz w:val="22"/>
                <w:szCs w:val="22"/>
                <w:lang w:val="en-GB"/>
              </w:rPr>
            </w:pPr>
            <w:r w:rsidRPr="00A70760">
              <w:rPr>
                <w:rFonts w:ascii="Times New Roman" w:hAnsi="Times New Roman"/>
                <w:sz w:val="22"/>
                <w:szCs w:val="22"/>
                <w:lang w:val="en-GB"/>
              </w:rPr>
              <w:t>Weight up to 4 kg (with battery)</w:t>
            </w:r>
          </w:p>
          <w:p w14:paraId="67E6072D" w14:textId="77777777" w:rsidR="00E262B2" w:rsidRPr="00A70760" w:rsidRDefault="00E262B2" w:rsidP="00E262B2">
            <w:pPr>
              <w:rPr>
                <w:rFonts w:ascii="Times New Roman" w:hAnsi="Times New Roman"/>
                <w:sz w:val="22"/>
                <w:szCs w:val="22"/>
                <w:lang w:val="en-GB"/>
              </w:rPr>
            </w:pPr>
            <w:r w:rsidRPr="00A70760">
              <w:rPr>
                <w:rFonts w:ascii="Times New Roman" w:hAnsi="Times New Roman"/>
                <w:sz w:val="22"/>
                <w:szCs w:val="22"/>
                <w:lang w:val="en-GB"/>
              </w:rPr>
              <w:t>Reusable canister capacity 1000 ml Vacuum indicator accuracy ±5% of full scale</w:t>
            </w:r>
          </w:p>
          <w:p w14:paraId="7EAE3E75" w14:textId="77777777" w:rsidR="00E262B2" w:rsidRPr="00A70760" w:rsidRDefault="00E262B2" w:rsidP="00E262B2">
            <w:pPr>
              <w:rPr>
                <w:rFonts w:ascii="Times New Roman" w:hAnsi="Times New Roman"/>
                <w:sz w:val="22"/>
                <w:szCs w:val="22"/>
                <w:lang w:val="en-GB"/>
              </w:rPr>
            </w:pPr>
            <w:r w:rsidRPr="00A70760">
              <w:rPr>
                <w:rFonts w:ascii="Times New Roman" w:hAnsi="Times New Roman"/>
                <w:sz w:val="22"/>
                <w:szCs w:val="22"/>
                <w:lang w:val="en-GB"/>
              </w:rPr>
              <w:t>Suction patient hose (non-sterile) with an internal diameter of min 8 mm and a length of min 1.5 m</w:t>
            </w:r>
          </w:p>
          <w:p w14:paraId="7D9F0B08" w14:textId="77777777" w:rsidR="00E262B2" w:rsidRPr="00A70760" w:rsidRDefault="00E262B2" w:rsidP="00E262B2">
            <w:pPr>
              <w:rPr>
                <w:rFonts w:ascii="Times New Roman" w:hAnsi="Times New Roman"/>
                <w:sz w:val="22"/>
                <w:szCs w:val="22"/>
                <w:lang w:val="en-GB"/>
              </w:rPr>
            </w:pPr>
            <w:r w:rsidRPr="00A70760">
              <w:rPr>
                <w:rFonts w:ascii="Times New Roman" w:hAnsi="Times New Roman"/>
                <w:sz w:val="22"/>
                <w:szCs w:val="22"/>
                <w:lang w:val="en-GB"/>
              </w:rPr>
              <w:t>Operating temperature from 0-40 degrees Celsius</w:t>
            </w:r>
          </w:p>
          <w:p w14:paraId="59772DE9" w14:textId="77777777" w:rsidR="00E262B2" w:rsidRPr="00A70760" w:rsidRDefault="00E262B2" w:rsidP="00E262B2">
            <w:pPr>
              <w:rPr>
                <w:rFonts w:ascii="Times New Roman" w:hAnsi="Times New Roman"/>
                <w:sz w:val="22"/>
                <w:szCs w:val="22"/>
                <w:lang w:val="en-GB"/>
              </w:rPr>
            </w:pPr>
            <w:r w:rsidRPr="00A70760">
              <w:rPr>
                <w:rFonts w:ascii="Times New Roman" w:hAnsi="Times New Roman"/>
                <w:sz w:val="22"/>
                <w:szCs w:val="22"/>
                <w:lang w:val="en-GB"/>
              </w:rPr>
              <w:t>Operation/charging on AC 100-240 VAC, 50-60 Hz Operation/charging on DC 12-28 VDC</w:t>
            </w:r>
          </w:p>
          <w:p w14:paraId="4C293529" w14:textId="77777777" w:rsidR="00E262B2" w:rsidRPr="00A70760" w:rsidRDefault="00E262B2" w:rsidP="00E262B2">
            <w:pPr>
              <w:rPr>
                <w:rFonts w:ascii="Times New Roman" w:hAnsi="Times New Roman"/>
                <w:sz w:val="22"/>
                <w:szCs w:val="22"/>
                <w:lang w:val="en-GB"/>
              </w:rPr>
            </w:pPr>
            <w:r w:rsidRPr="00A70760">
              <w:rPr>
                <w:rFonts w:ascii="Times New Roman" w:hAnsi="Times New Roman"/>
                <w:sz w:val="22"/>
                <w:szCs w:val="22"/>
                <w:lang w:val="en-GB"/>
              </w:rPr>
              <w:t>Battery 12VDC 2 Ah, NiMH, Rechargeable</w:t>
            </w:r>
          </w:p>
          <w:p w14:paraId="074FF4B0" w14:textId="0A14F691" w:rsidR="00E262B2" w:rsidRPr="00A70760" w:rsidRDefault="00E262B2" w:rsidP="00E262B2">
            <w:pPr>
              <w:rPr>
                <w:rFonts w:ascii="Times New Roman" w:hAnsi="Times New Roman"/>
                <w:sz w:val="22"/>
                <w:szCs w:val="22"/>
                <w:lang w:val="en-GB"/>
              </w:rPr>
            </w:pPr>
            <w:r w:rsidRPr="00A70760">
              <w:rPr>
                <w:rFonts w:ascii="Times New Roman" w:hAnsi="Times New Roman"/>
                <w:sz w:val="22"/>
                <w:szCs w:val="22"/>
                <w:lang w:val="en-GB"/>
              </w:rPr>
              <w:t>Battery charging time 4 hours to full charge</w:t>
            </w:r>
          </w:p>
          <w:p w14:paraId="216AAF19" w14:textId="77777777" w:rsidR="00E262B2" w:rsidRPr="00A70760" w:rsidRDefault="00E262B2" w:rsidP="00E262B2">
            <w:pPr>
              <w:rPr>
                <w:rFonts w:ascii="Times New Roman" w:hAnsi="Times New Roman"/>
                <w:sz w:val="22"/>
                <w:szCs w:val="22"/>
                <w:lang w:val="en-GB"/>
              </w:rPr>
            </w:pPr>
            <w:r w:rsidRPr="00A70760">
              <w:rPr>
                <w:rFonts w:ascii="Times New Roman" w:hAnsi="Times New Roman"/>
                <w:sz w:val="22"/>
                <w:szCs w:val="22"/>
                <w:lang w:val="en-GB"/>
              </w:rPr>
              <w:t>At 500 and more mmHg flow greater than 25 l/min Maximum vacuum: ˃500 mmHg (66.5 kPa)</w:t>
            </w:r>
          </w:p>
          <w:p w14:paraId="14CC1D8A" w14:textId="77777777" w:rsidR="00E262B2" w:rsidRPr="00A70760" w:rsidRDefault="00E262B2" w:rsidP="00E262B2">
            <w:pPr>
              <w:rPr>
                <w:rFonts w:ascii="Times New Roman" w:hAnsi="Times New Roman"/>
                <w:sz w:val="22"/>
                <w:szCs w:val="22"/>
                <w:lang w:val="en-GB"/>
              </w:rPr>
            </w:pPr>
            <w:r w:rsidRPr="00A70760">
              <w:rPr>
                <w:rFonts w:ascii="Times New Roman" w:hAnsi="Times New Roman"/>
                <w:sz w:val="22"/>
                <w:szCs w:val="22"/>
                <w:lang w:val="en-GB"/>
              </w:rPr>
              <w:t>Vacuum range: 80-500+ mmHg (11-66.5 kPa) Vacuum indicator accuracy: ±5% of full scale</w:t>
            </w:r>
          </w:p>
          <w:p w14:paraId="7595E73C" w14:textId="77777777" w:rsidR="00E262B2" w:rsidRPr="00A70760" w:rsidRDefault="00E262B2" w:rsidP="00E262B2">
            <w:pPr>
              <w:rPr>
                <w:rFonts w:ascii="Times New Roman" w:hAnsi="Times New Roman"/>
                <w:sz w:val="22"/>
                <w:szCs w:val="22"/>
                <w:lang w:val="en-GB"/>
              </w:rPr>
            </w:pPr>
            <w:r w:rsidRPr="00A70760">
              <w:rPr>
                <w:rFonts w:ascii="Times New Roman" w:hAnsi="Times New Roman"/>
                <w:sz w:val="22"/>
                <w:szCs w:val="22"/>
                <w:lang w:val="en-GB"/>
              </w:rPr>
              <w:lastRenderedPageBreak/>
              <w:t>Approximate battery operating time (free airflow) at various vacuum settings (±10%): at maximum load. minimum 40 minutes</w:t>
            </w:r>
          </w:p>
          <w:p w14:paraId="0AC2505B" w14:textId="6143DEBB" w:rsidR="00E262B2" w:rsidRPr="00A70760" w:rsidRDefault="00E262B2" w:rsidP="00E262B2">
            <w:pPr>
              <w:rPr>
                <w:rFonts w:ascii="Times New Roman" w:hAnsi="Times New Roman"/>
                <w:sz w:val="22"/>
                <w:szCs w:val="22"/>
                <w:lang w:val="en-GB"/>
              </w:rPr>
            </w:pPr>
            <w:r w:rsidRPr="00A70760">
              <w:rPr>
                <w:rFonts w:ascii="Times New Roman" w:hAnsi="Times New Roman"/>
                <w:sz w:val="22"/>
                <w:szCs w:val="22"/>
                <w:lang w:val="en-GB"/>
              </w:rPr>
              <w:t>Approximate noise level (free airflow) at various vacuum settings: maximum up to 58 dBA</w:t>
            </w:r>
          </w:p>
          <w:p w14:paraId="5B917764" w14:textId="77777777" w:rsidR="00E262B2" w:rsidRPr="00A70760" w:rsidRDefault="00E262B2" w:rsidP="00E262B2">
            <w:pPr>
              <w:rPr>
                <w:rFonts w:ascii="Times New Roman" w:hAnsi="Times New Roman"/>
                <w:sz w:val="22"/>
                <w:szCs w:val="22"/>
                <w:lang w:val="en-GB"/>
              </w:rPr>
            </w:pPr>
            <w:r w:rsidRPr="00A70760">
              <w:rPr>
                <w:rFonts w:ascii="Times New Roman" w:hAnsi="Times New Roman"/>
                <w:sz w:val="22"/>
                <w:szCs w:val="22"/>
                <w:lang w:val="en-GB"/>
              </w:rPr>
              <w:t>Display as vacuum strength indicator</w:t>
            </w:r>
          </w:p>
          <w:p w14:paraId="5847411B" w14:textId="769E2A57" w:rsidR="00905F57" w:rsidRPr="00A70760" w:rsidRDefault="00E262B2" w:rsidP="00E262B2">
            <w:pPr>
              <w:rPr>
                <w:rFonts w:ascii="Times New Roman" w:hAnsi="Times New Roman"/>
                <w:bCs/>
                <w:sz w:val="22"/>
                <w:szCs w:val="22"/>
                <w:lang w:val="en-GB"/>
              </w:rPr>
            </w:pPr>
            <w:r w:rsidRPr="00A70760">
              <w:rPr>
                <w:rFonts w:ascii="Times New Roman" w:hAnsi="Times New Roman"/>
                <w:sz w:val="22"/>
                <w:szCs w:val="22"/>
                <w:lang w:val="en-GB"/>
              </w:rPr>
              <w:t>Filter efficiency is 99.97% down to 0.3µm particle size</w:t>
            </w:r>
          </w:p>
        </w:tc>
        <w:tc>
          <w:tcPr>
            <w:tcW w:w="4252" w:type="dxa"/>
            <w:tcBorders>
              <w:top w:val="single" w:sz="4" w:space="0" w:color="auto"/>
              <w:left w:val="single" w:sz="4" w:space="0" w:color="auto"/>
              <w:bottom w:val="single" w:sz="4" w:space="0" w:color="auto"/>
              <w:right w:val="single" w:sz="4" w:space="0" w:color="auto"/>
            </w:tcBorders>
          </w:tcPr>
          <w:p w14:paraId="40998A11" w14:textId="77777777" w:rsidR="00905F57" w:rsidRPr="00905F57" w:rsidRDefault="00905F57" w:rsidP="00905F57">
            <w:pPr>
              <w:rPr>
                <w:rFonts w:ascii="Times New Roman" w:hAnsi="Times New Roman"/>
                <w:b/>
                <w:sz w:val="22"/>
                <w:szCs w:val="22"/>
                <w:lang w:val="en-GB"/>
              </w:rPr>
            </w:pPr>
          </w:p>
        </w:tc>
        <w:tc>
          <w:tcPr>
            <w:tcW w:w="2834" w:type="dxa"/>
            <w:tcBorders>
              <w:top w:val="single" w:sz="4" w:space="0" w:color="auto"/>
              <w:left w:val="single" w:sz="4" w:space="0" w:color="auto"/>
              <w:bottom w:val="single" w:sz="4" w:space="0" w:color="auto"/>
              <w:right w:val="single" w:sz="4" w:space="0" w:color="auto"/>
            </w:tcBorders>
          </w:tcPr>
          <w:p w14:paraId="5D527F2C" w14:textId="77777777" w:rsidR="00905F57" w:rsidRPr="00905F57" w:rsidRDefault="00905F57" w:rsidP="00905F57">
            <w:pPr>
              <w:rPr>
                <w:rFonts w:ascii="Times New Roman" w:hAnsi="Times New Roman"/>
                <w:b/>
                <w:sz w:val="22"/>
                <w:szCs w:val="22"/>
                <w:lang w:val="en-GB"/>
              </w:rPr>
            </w:pPr>
          </w:p>
        </w:tc>
        <w:tc>
          <w:tcPr>
            <w:tcW w:w="1983" w:type="dxa"/>
            <w:tcBorders>
              <w:top w:val="single" w:sz="4" w:space="0" w:color="auto"/>
              <w:left w:val="single" w:sz="4" w:space="0" w:color="auto"/>
              <w:bottom w:val="single" w:sz="4" w:space="0" w:color="auto"/>
              <w:right w:val="single" w:sz="4" w:space="0" w:color="auto"/>
            </w:tcBorders>
          </w:tcPr>
          <w:p w14:paraId="40E5A263" w14:textId="77777777" w:rsidR="00905F57" w:rsidRPr="00905F57" w:rsidRDefault="00905F57" w:rsidP="00905F57">
            <w:pPr>
              <w:rPr>
                <w:rFonts w:ascii="Times New Roman" w:hAnsi="Times New Roman"/>
                <w:b/>
                <w:sz w:val="22"/>
                <w:szCs w:val="22"/>
                <w:lang w:val="en-GB"/>
              </w:rPr>
            </w:pPr>
          </w:p>
        </w:tc>
      </w:tr>
      <w:tr w:rsidR="00905F57" w:rsidRPr="00905F57" w14:paraId="78E093D8" w14:textId="77777777" w:rsidTr="002C3132">
        <w:tc>
          <w:tcPr>
            <w:tcW w:w="1134" w:type="dxa"/>
            <w:tcBorders>
              <w:top w:val="single" w:sz="4" w:space="0" w:color="auto"/>
              <w:left w:val="single" w:sz="4" w:space="0" w:color="auto"/>
              <w:bottom w:val="single" w:sz="4" w:space="0" w:color="auto"/>
              <w:right w:val="single" w:sz="4" w:space="0" w:color="auto"/>
            </w:tcBorders>
            <w:hideMark/>
          </w:tcPr>
          <w:p w14:paraId="692C0BC0" w14:textId="77777777" w:rsidR="00905F57" w:rsidRPr="00905F57" w:rsidRDefault="00905F57" w:rsidP="00905F57">
            <w:pPr>
              <w:rPr>
                <w:rFonts w:ascii="Times New Roman" w:hAnsi="Times New Roman"/>
                <w:b/>
                <w:sz w:val="22"/>
                <w:szCs w:val="22"/>
                <w:lang w:val="en-GB"/>
              </w:rPr>
            </w:pPr>
            <w:r w:rsidRPr="00905F57">
              <w:rPr>
                <w:rFonts w:ascii="Times New Roman" w:hAnsi="Times New Roman"/>
                <w:b/>
                <w:sz w:val="22"/>
                <w:szCs w:val="22"/>
                <w:lang w:val="en-GB"/>
              </w:rPr>
              <w:lastRenderedPageBreak/>
              <w:t>1.5</w:t>
            </w:r>
          </w:p>
        </w:tc>
        <w:tc>
          <w:tcPr>
            <w:tcW w:w="4677" w:type="dxa"/>
            <w:tcBorders>
              <w:top w:val="single" w:sz="4" w:space="0" w:color="auto"/>
              <w:left w:val="single" w:sz="4" w:space="0" w:color="auto"/>
              <w:bottom w:val="single" w:sz="4" w:space="0" w:color="auto"/>
              <w:right w:val="single" w:sz="4" w:space="0" w:color="auto"/>
            </w:tcBorders>
            <w:vAlign w:val="center"/>
            <w:hideMark/>
          </w:tcPr>
          <w:p w14:paraId="59CBB06C" w14:textId="21B1AE4F" w:rsidR="00905F57" w:rsidRPr="00C242C8" w:rsidRDefault="00E262B2" w:rsidP="00905F57">
            <w:pPr>
              <w:rPr>
                <w:rFonts w:ascii="Times New Roman" w:hAnsi="Times New Roman"/>
                <w:bCs/>
                <w:sz w:val="22"/>
                <w:szCs w:val="22"/>
                <w:lang w:val="en-GB"/>
              </w:rPr>
            </w:pPr>
            <w:r w:rsidRPr="00C242C8">
              <w:rPr>
                <w:rFonts w:ascii="Times New Roman" w:hAnsi="Times New Roman"/>
                <w:b/>
                <w:sz w:val="22"/>
                <w:szCs w:val="22"/>
                <w:lang w:val="en-GB"/>
              </w:rPr>
              <w:t>EKG</w:t>
            </w:r>
            <w:r w:rsidR="00905F57" w:rsidRPr="00C242C8">
              <w:rPr>
                <w:rFonts w:ascii="Times New Roman" w:hAnsi="Times New Roman"/>
                <w:bCs/>
                <w:sz w:val="22"/>
                <w:szCs w:val="22"/>
                <w:lang w:val="en-GB"/>
              </w:rPr>
              <w:t xml:space="preserve"> (</w:t>
            </w:r>
            <w:r w:rsidRPr="00C242C8">
              <w:rPr>
                <w:rFonts w:ascii="Times New Roman" w:hAnsi="Times New Roman"/>
                <w:bCs/>
                <w:sz w:val="22"/>
                <w:szCs w:val="22"/>
                <w:lang w:val="en-GB"/>
              </w:rPr>
              <w:t>1</w:t>
            </w:r>
            <w:r w:rsidR="00905F57" w:rsidRPr="00C242C8">
              <w:rPr>
                <w:rFonts w:ascii="Times New Roman" w:hAnsi="Times New Roman"/>
                <w:bCs/>
                <w:sz w:val="22"/>
                <w:szCs w:val="22"/>
                <w:lang w:val="en-GB"/>
              </w:rPr>
              <w:t xml:space="preserve"> pcs.)</w:t>
            </w:r>
          </w:p>
          <w:p w14:paraId="5CC759DA" w14:textId="31898E17" w:rsidR="00051CAD" w:rsidRPr="00C242C8" w:rsidRDefault="00051CAD" w:rsidP="00051CAD">
            <w:pPr>
              <w:spacing w:before="0" w:after="0"/>
              <w:rPr>
                <w:rFonts w:ascii="Times New Roman" w:hAnsi="Times New Roman"/>
                <w:bCs/>
                <w:sz w:val="22"/>
                <w:szCs w:val="22"/>
                <w:lang w:val="en"/>
              </w:rPr>
            </w:pPr>
            <w:r w:rsidRPr="00C242C8">
              <w:rPr>
                <w:rFonts w:ascii="Times New Roman" w:hAnsi="Times New Roman"/>
                <w:bCs/>
                <w:sz w:val="22"/>
                <w:szCs w:val="22"/>
                <w:lang w:val="en"/>
              </w:rPr>
              <w:t>Touch screen with a diagonal of at least 4.3 inches Integrated three-channel printer with a width of at least 80 mm.</w:t>
            </w:r>
            <w:r w:rsidR="00C242C8" w:rsidRPr="00C242C8">
              <w:rPr>
                <w:rFonts w:ascii="Times New Roman" w:hAnsi="Times New Roman"/>
                <w:bCs/>
                <w:sz w:val="22"/>
                <w:szCs w:val="22"/>
                <w:lang w:val="en"/>
              </w:rPr>
              <w:t xml:space="preserve"> </w:t>
            </w:r>
            <w:r w:rsidRPr="00C242C8">
              <w:rPr>
                <w:rFonts w:ascii="Times New Roman" w:hAnsi="Times New Roman"/>
                <w:bCs/>
                <w:sz w:val="22"/>
                <w:szCs w:val="22"/>
                <w:lang w:val="en"/>
              </w:rPr>
              <w:t>The device supports direct printing via an external printer.</w:t>
            </w:r>
          </w:p>
          <w:p w14:paraId="365BA53E" w14:textId="77777777" w:rsidR="00051CAD" w:rsidRPr="00C242C8" w:rsidRDefault="00051CAD" w:rsidP="00051CAD">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The device has the function of real-time sampling, pre-sampling and conditional sampling </w:t>
            </w:r>
          </w:p>
          <w:p w14:paraId="2BC7F388" w14:textId="77777777" w:rsidR="00051CAD" w:rsidRPr="00C242C8" w:rsidRDefault="00051CAD" w:rsidP="00051CAD">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Simple design with six rubber function keys </w:t>
            </w:r>
          </w:p>
          <w:p w14:paraId="2B8CB365" w14:textId="77777777" w:rsidR="00051CAD" w:rsidRPr="00C242C8" w:rsidRDefault="00051CAD" w:rsidP="00051CAD">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HR measurement range: 30-300 bpm </w:t>
            </w:r>
          </w:p>
          <w:p w14:paraId="37A728DC" w14:textId="77777777" w:rsidR="00051CAD" w:rsidRPr="00C242C8" w:rsidRDefault="00051CAD" w:rsidP="00051CAD">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ECG filter: 25, 35, 45 Hz </w:t>
            </w:r>
          </w:p>
          <w:p w14:paraId="380BFD00" w14:textId="77777777" w:rsidR="00051CAD" w:rsidRPr="00C242C8" w:rsidRDefault="00051CAD" w:rsidP="00051CAD">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Low-pass filter: 75, 100, 150 Hz </w:t>
            </w:r>
          </w:p>
          <w:p w14:paraId="7243E62D" w14:textId="77777777" w:rsidR="00051CAD" w:rsidRPr="00C242C8" w:rsidRDefault="00051CAD" w:rsidP="00051CAD">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Sensitivity adjustment: 2.5, 5, 10, 20 mm/mV </w:t>
            </w:r>
          </w:p>
          <w:p w14:paraId="4F1BABF0" w14:textId="051CD370" w:rsidR="00051CAD" w:rsidRPr="00C242C8" w:rsidRDefault="00051CAD" w:rsidP="00051CAD">
            <w:pPr>
              <w:spacing w:before="0" w:after="0"/>
              <w:rPr>
                <w:rFonts w:ascii="Times New Roman" w:hAnsi="Times New Roman"/>
                <w:bCs/>
                <w:sz w:val="22"/>
                <w:szCs w:val="22"/>
                <w:lang w:val="en"/>
              </w:rPr>
            </w:pPr>
            <w:r w:rsidRPr="00C242C8">
              <w:rPr>
                <w:rFonts w:ascii="Times New Roman" w:hAnsi="Times New Roman"/>
                <w:bCs/>
                <w:sz w:val="22"/>
                <w:szCs w:val="22"/>
                <w:lang w:val="en"/>
              </w:rPr>
              <w:t>The device has the function of measuring the following ECG parameters: P time limit, PR interphase, QRS time limit, QT interphase,</w:t>
            </w:r>
            <w:r w:rsidR="00C242C8" w:rsidRPr="00C242C8">
              <w:rPr>
                <w:rFonts w:ascii="Times New Roman" w:hAnsi="Times New Roman"/>
                <w:bCs/>
                <w:sz w:val="22"/>
                <w:szCs w:val="22"/>
                <w:lang w:val="en"/>
              </w:rPr>
              <w:t xml:space="preserve"> </w:t>
            </w:r>
            <w:r w:rsidRPr="00C242C8">
              <w:rPr>
                <w:rFonts w:ascii="Times New Roman" w:hAnsi="Times New Roman"/>
                <w:bCs/>
                <w:sz w:val="22"/>
                <w:szCs w:val="22"/>
                <w:lang w:val="en"/>
              </w:rPr>
              <w:t xml:space="preserve">QTC interphase, RV5swing, SV1swing, RV6swing, SV2swing, RV5+SV1swing, P axis, QRS </w:t>
            </w:r>
            <w:proofErr w:type="gramStart"/>
            <w:r w:rsidRPr="00C242C8">
              <w:rPr>
                <w:rFonts w:ascii="Times New Roman" w:hAnsi="Times New Roman"/>
                <w:bCs/>
                <w:sz w:val="22"/>
                <w:szCs w:val="22"/>
                <w:lang w:val="en"/>
              </w:rPr>
              <w:t>axis ,</w:t>
            </w:r>
            <w:proofErr w:type="gramEnd"/>
            <w:r w:rsidRPr="00C242C8">
              <w:rPr>
                <w:rFonts w:ascii="Times New Roman" w:hAnsi="Times New Roman"/>
                <w:bCs/>
                <w:sz w:val="22"/>
                <w:szCs w:val="22"/>
                <w:lang w:val="en"/>
              </w:rPr>
              <w:t xml:space="preserve"> T axis </w:t>
            </w:r>
          </w:p>
          <w:p w14:paraId="5B1E1ED3" w14:textId="77777777" w:rsidR="00051CAD" w:rsidRPr="00C242C8" w:rsidRDefault="00051CAD" w:rsidP="00051CAD">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Diagnostic analysis of at least 140 types Defibrillation resistant up to 5000V/360J </w:t>
            </w:r>
          </w:p>
          <w:p w14:paraId="3E138BBD" w14:textId="77777777" w:rsidR="00051CAD" w:rsidRPr="00C242C8" w:rsidRDefault="00051CAD" w:rsidP="00051CAD">
            <w:pPr>
              <w:spacing w:before="0" w:after="0"/>
              <w:rPr>
                <w:rFonts w:ascii="Times New Roman" w:hAnsi="Times New Roman"/>
                <w:bCs/>
                <w:sz w:val="22"/>
                <w:szCs w:val="22"/>
                <w:lang w:val="en"/>
              </w:rPr>
            </w:pPr>
            <w:r w:rsidRPr="00C242C8">
              <w:rPr>
                <w:rFonts w:ascii="Times New Roman" w:hAnsi="Times New Roman"/>
                <w:bCs/>
                <w:sz w:val="22"/>
                <w:szCs w:val="22"/>
                <w:lang w:val="en"/>
              </w:rPr>
              <w:lastRenderedPageBreak/>
              <w:t xml:space="preserve">Time required to recover baseline after lead change: ≤ 1 second </w:t>
            </w:r>
          </w:p>
          <w:p w14:paraId="7349B98D" w14:textId="77777777" w:rsidR="00051CAD" w:rsidRPr="00C242C8" w:rsidRDefault="00051CAD" w:rsidP="00051CAD">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Data storage method: U-disk and built-in memory Battery power supply: Rechargeable Lithium-ion battery with a capacity of at least 4 hours of continuous operation </w:t>
            </w:r>
          </w:p>
          <w:p w14:paraId="75E8FE68" w14:textId="232F26C1" w:rsidR="00905F57" w:rsidRPr="00051CAD" w:rsidRDefault="00051CAD" w:rsidP="00051CAD">
            <w:pPr>
              <w:spacing w:before="0" w:after="0"/>
              <w:rPr>
                <w:rFonts w:ascii="Times New Roman" w:hAnsi="Times New Roman"/>
                <w:bCs/>
                <w:sz w:val="22"/>
                <w:szCs w:val="22"/>
                <w:lang w:val="en"/>
              </w:rPr>
            </w:pPr>
            <w:r w:rsidRPr="00C242C8">
              <w:rPr>
                <w:rFonts w:ascii="Times New Roman" w:hAnsi="Times New Roman"/>
                <w:bCs/>
                <w:sz w:val="22"/>
                <w:szCs w:val="22"/>
                <w:lang w:val="en"/>
              </w:rPr>
              <w:t>Device weight</w:t>
            </w:r>
            <w:r w:rsidR="00C242C8" w:rsidRPr="00C242C8">
              <w:rPr>
                <w:rFonts w:ascii="Times New Roman" w:hAnsi="Times New Roman"/>
                <w:bCs/>
                <w:sz w:val="22"/>
                <w:szCs w:val="22"/>
                <w:lang w:val="en"/>
              </w:rPr>
              <w:t xml:space="preserve"> maximum</w:t>
            </w:r>
            <w:r w:rsidRPr="00C242C8">
              <w:rPr>
                <w:rFonts w:ascii="Times New Roman" w:hAnsi="Times New Roman"/>
                <w:bCs/>
                <w:sz w:val="22"/>
                <w:szCs w:val="22"/>
                <w:lang w:val="en"/>
              </w:rPr>
              <w:t xml:space="preserve">:  </w:t>
            </w:r>
            <w:r w:rsidR="00C242C8" w:rsidRPr="00C242C8">
              <w:rPr>
                <w:rFonts w:ascii="Times New Roman" w:hAnsi="Times New Roman"/>
                <w:bCs/>
                <w:sz w:val="22"/>
                <w:szCs w:val="22"/>
                <w:lang w:val="en"/>
              </w:rPr>
              <w:t>2</w:t>
            </w:r>
            <w:r w:rsidRPr="00C242C8">
              <w:rPr>
                <w:rFonts w:ascii="Times New Roman" w:hAnsi="Times New Roman"/>
                <w:bCs/>
                <w:sz w:val="22"/>
                <w:szCs w:val="22"/>
                <w:lang w:val="en"/>
              </w:rPr>
              <w:t xml:space="preserve"> kg</w:t>
            </w:r>
          </w:p>
        </w:tc>
        <w:tc>
          <w:tcPr>
            <w:tcW w:w="4252" w:type="dxa"/>
            <w:tcBorders>
              <w:top w:val="single" w:sz="4" w:space="0" w:color="auto"/>
              <w:left w:val="single" w:sz="4" w:space="0" w:color="auto"/>
              <w:bottom w:val="single" w:sz="4" w:space="0" w:color="auto"/>
              <w:right w:val="single" w:sz="4" w:space="0" w:color="auto"/>
            </w:tcBorders>
          </w:tcPr>
          <w:p w14:paraId="0674DCE3" w14:textId="77777777" w:rsidR="00905F57" w:rsidRPr="00905F57" w:rsidRDefault="00905F57" w:rsidP="00905F57">
            <w:pPr>
              <w:rPr>
                <w:rFonts w:ascii="Times New Roman" w:hAnsi="Times New Roman"/>
                <w:b/>
                <w:sz w:val="22"/>
                <w:szCs w:val="22"/>
                <w:lang w:val="en-GB"/>
              </w:rPr>
            </w:pPr>
          </w:p>
        </w:tc>
        <w:tc>
          <w:tcPr>
            <w:tcW w:w="2834" w:type="dxa"/>
            <w:tcBorders>
              <w:top w:val="single" w:sz="4" w:space="0" w:color="auto"/>
              <w:left w:val="single" w:sz="4" w:space="0" w:color="auto"/>
              <w:bottom w:val="single" w:sz="4" w:space="0" w:color="auto"/>
              <w:right w:val="single" w:sz="4" w:space="0" w:color="auto"/>
            </w:tcBorders>
          </w:tcPr>
          <w:p w14:paraId="4C4AA2BE" w14:textId="77777777" w:rsidR="00905F57" w:rsidRPr="00905F57" w:rsidRDefault="00905F57" w:rsidP="00905F57">
            <w:pPr>
              <w:rPr>
                <w:rFonts w:ascii="Times New Roman" w:hAnsi="Times New Roman"/>
                <w:b/>
                <w:sz w:val="22"/>
                <w:szCs w:val="22"/>
                <w:lang w:val="en-GB"/>
              </w:rPr>
            </w:pPr>
          </w:p>
        </w:tc>
        <w:tc>
          <w:tcPr>
            <w:tcW w:w="1983" w:type="dxa"/>
            <w:tcBorders>
              <w:top w:val="single" w:sz="4" w:space="0" w:color="auto"/>
              <w:left w:val="single" w:sz="4" w:space="0" w:color="auto"/>
              <w:bottom w:val="single" w:sz="4" w:space="0" w:color="auto"/>
              <w:right w:val="single" w:sz="4" w:space="0" w:color="auto"/>
            </w:tcBorders>
          </w:tcPr>
          <w:p w14:paraId="6652284A" w14:textId="77777777" w:rsidR="00905F57" w:rsidRPr="00905F57" w:rsidRDefault="00905F57" w:rsidP="00905F57">
            <w:pPr>
              <w:rPr>
                <w:rFonts w:ascii="Times New Roman" w:hAnsi="Times New Roman"/>
                <w:b/>
                <w:sz w:val="22"/>
                <w:szCs w:val="22"/>
                <w:lang w:val="en-GB"/>
              </w:rPr>
            </w:pPr>
          </w:p>
        </w:tc>
      </w:tr>
      <w:tr w:rsidR="00905F57" w:rsidRPr="00905F57" w14:paraId="2BC0BB96" w14:textId="77777777" w:rsidTr="002C3132">
        <w:tc>
          <w:tcPr>
            <w:tcW w:w="1134" w:type="dxa"/>
            <w:tcBorders>
              <w:top w:val="single" w:sz="4" w:space="0" w:color="auto"/>
              <w:left w:val="single" w:sz="4" w:space="0" w:color="auto"/>
              <w:bottom w:val="single" w:sz="4" w:space="0" w:color="auto"/>
              <w:right w:val="single" w:sz="4" w:space="0" w:color="auto"/>
            </w:tcBorders>
            <w:hideMark/>
          </w:tcPr>
          <w:p w14:paraId="5A94B410" w14:textId="77777777" w:rsidR="00905F57" w:rsidRPr="00905F57" w:rsidRDefault="00905F57" w:rsidP="00905F57">
            <w:pPr>
              <w:rPr>
                <w:rFonts w:ascii="Times New Roman" w:hAnsi="Times New Roman"/>
                <w:b/>
                <w:sz w:val="22"/>
                <w:szCs w:val="22"/>
                <w:lang w:val="en-GB"/>
              </w:rPr>
            </w:pPr>
            <w:r w:rsidRPr="00905F57">
              <w:rPr>
                <w:rFonts w:ascii="Times New Roman" w:hAnsi="Times New Roman"/>
                <w:b/>
                <w:sz w:val="22"/>
                <w:szCs w:val="22"/>
                <w:lang w:val="en-GB"/>
              </w:rPr>
              <w:t>1.6</w:t>
            </w:r>
          </w:p>
        </w:tc>
        <w:tc>
          <w:tcPr>
            <w:tcW w:w="4677" w:type="dxa"/>
            <w:tcBorders>
              <w:top w:val="single" w:sz="4" w:space="0" w:color="auto"/>
              <w:left w:val="single" w:sz="4" w:space="0" w:color="auto"/>
              <w:bottom w:val="single" w:sz="4" w:space="0" w:color="auto"/>
              <w:right w:val="single" w:sz="4" w:space="0" w:color="auto"/>
            </w:tcBorders>
            <w:vAlign w:val="center"/>
            <w:hideMark/>
          </w:tcPr>
          <w:p w14:paraId="0200AB87" w14:textId="36CA5AFE" w:rsidR="001622FA" w:rsidRDefault="001622FA" w:rsidP="00905F57">
            <w:pPr>
              <w:rPr>
                <w:rFonts w:ascii="Times New Roman" w:hAnsi="Times New Roman"/>
                <w:b/>
                <w:sz w:val="22"/>
                <w:szCs w:val="22"/>
                <w:lang w:val="en"/>
              </w:rPr>
            </w:pPr>
            <w:r w:rsidRPr="001622FA">
              <w:rPr>
                <w:rFonts w:ascii="Times New Roman" w:hAnsi="Times New Roman"/>
                <w:b/>
                <w:sz w:val="22"/>
                <w:szCs w:val="22"/>
                <w:lang w:val="en"/>
              </w:rPr>
              <w:t xml:space="preserve">Portable ultrasound device </w:t>
            </w:r>
            <w:r>
              <w:rPr>
                <w:rFonts w:ascii="Times New Roman" w:hAnsi="Times New Roman"/>
                <w:b/>
                <w:sz w:val="22"/>
                <w:szCs w:val="22"/>
                <w:lang w:val="en"/>
              </w:rPr>
              <w:t>(1 pcs)</w:t>
            </w:r>
          </w:p>
          <w:p w14:paraId="19CA1FC8" w14:textId="77777777" w:rsidR="001622FA" w:rsidRPr="00C242C8" w:rsidRDefault="001622FA" w:rsidP="001622FA">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Waterproof according to IPX7 standard </w:t>
            </w:r>
          </w:p>
          <w:p w14:paraId="6853C129" w14:textId="7225520C" w:rsidR="001622FA" w:rsidRPr="00C242C8" w:rsidRDefault="001622FA" w:rsidP="001622FA">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Modes (min): B, M, </w:t>
            </w:r>
            <w:r w:rsidR="00C242C8" w:rsidRPr="00C242C8">
              <w:rPr>
                <w:rFonts w:ascii="Times New Roman" w:hAnsi="Times New Roman"/>
                <w:bCs/>
                <w:sz w:val="22"/>
                <w:szCs w:val="22"/>
                <w:lang w:val="en"/>
              </w:rPr>
              <w:t>Color</w:t>
            </w:r>
            <w:r w:rsidRPr="00C242C8">
              <w:rPr>
                <w:rFonts w:ascii="Times New Roman" w:hAnsi="Times New Roman"/>
                <w:bCs/>
                <w:sz w:val="22"/>
                <w:szCs w:val="22"/>
                <w:lang w:val="en"/>
              </w:rPr>
              <w:t xml:space="preserve"> flow map, Pulse, Wave Doppler </w:t>
            </w:r>
          </w:p>
          <w:p w14:paraId="037B3085" w14:textId="0D7D3864" w:rsidR="001622FA" w:rsidRPr="00C242C8" w:rsidRDefault="001622FA" w:rsidP="001622FA">
            <w:pPr>
              <w:spacing w:before="0" w:after="0"/>
              <w:rPr>
                <w:rFonts w:ascii="Times New Roman" w:hAnsi="Times New Roman"/>
                <w:bCs/>
                <w:sz w:val="22"/>
                <w:szCs w:val="22"/>
                <w:lang w:val="en"/>
              </w:rPr>
            </w:pPr>
            <w:r w:rsidRPr="00C242C8">
              <w:rPr>
                <w:rFonts w:ascii="Times New Roman" w:hAnsi="Times New Roman"/>
                <w:bCs/>
                <w:sz w:val="22"/>
                <w:szCs w:val="22"/>
                <w:lang w:val="en"/>
              </w:rPr>
              <w:t>The probe has “+” and “</w:t>
            </w:r>
            <w:r w:rsidR="00C242C8" w:rsidRPr="00C242C8">
              <w:rPr>
                <w:rFonts w:ascii="Times New Roman" w:hAnsi="Times New Roman"/>
                <w:bCs/>
                <w:sz w:val="22"/>
                <w:szCs w:val="22"/>
                <w:lang w:val="en"/>
              </w:rPr>
              <w:t>-” buttons</w:t>
            </w:r>
            <w:r w:rsidRPr="00C242C8">
              <w:rPr>
                <w:rFonts w:ascii="Times New Roman" w:hAnsi="Times New Roman"/>
                <w:bCs/>
                <w:sz w:val="22"/>
                <w:szCs w:val="22"/>
                <w:lang w:val="en"/>
              </w:rPr>
              <w:t xml:space="preserve"> (focus, depth, Doppler adjustment), as well as a button for "freezing" the display </w:t>
            </w:r>
          </w:p>
          <w:p w14:paraId="4B39D84F" w14:textId="70262C37" w:rsidR="00905F57" w:rsidRPr="001622FA" w:rsidRDefault="001622FA" w:rsidP="001622FA">
            <w:pPr>
              <w:spacing w:before="0" w:after="0"/>
              <w:rPr>
                <w:rFonts w:ascii="Times New Roman" w:hAnsi="Times New Roman"/>
                <w:bCs/>
                <w:sz w:val="22"/>
                <w:szCs w:val="22"/>
                <w:lang w:val="en-GB"/>
              </w:rPr>
            </w:pPr>
            <w:r w:rsidRPr="00C242C8">
              <w:rPr>
                <w:rFonts w:ascii="Times New Roman" w:hAnsi="Times New Roman"/>
                <w:bCs/>
                <w:sz w:val="22"/>
                <w:szCs w:val="22"/>
                <w:lang w:val="en"/>
              </w:rPr>
              <w:t>Possibility of zooming with two fingers (“pinch”) Possibility of connection to a phone and tablet DICOM connection and wireless data exchange Carrying bag</w:t>
            </w:r>
          </w:p>
        </w:tc>
        <w:tc>
          <w:tcPr>
            <w:tcW w:w="4252" w:type="dxa"/>
            <w:tcBorders>
              <w:top w:val="single" w:sz="4" w:space="0" w:color="auto"/>
              <w:left w:val="single" w:sz="4" w:space="0" w:color="auto"/>
              <w:bottom w:val="single" w:sz="4" w:space="0" w:color="auto"/>
              <w:right w:val="single" w:sz="4" w:space="0" w:color="auto"/>
            </w:tcBorders>
          </w:tcPr>
          <w:p w14:paraId="052C3069" w14:textId="77777777" w:rsidR="00905F57" w:rsidRPr="00905F57" w:rsidRDefault="00905F57" w:rsidP="00905F57">
            <w:pPr>
              <w:rPr>
                <w:rFonts w:ascii="Times New Roman" w:hAnsi="Times New Roman"/>
                <w:b/>
                <w:sz w:val="22"/>
                <w:szCs w:val="22"/>
                <w:lang w:val="en-GB"/>
              </w:rPr>
            </w:pPr>
          </w:p>
        </w:tc>
        <w:tc>
          <w:tcPr>
            <w:tcW w:w="2834" w:type="dxa"/>
            <w:tcBorders>
              <w:top w:val="single" w:sz="4" w:space="0" w:color="auto"/>
              <w:left w:val="single" w:sz="4" w:space="0" w:color="auto"/>
              <w:bottom w:val="single" w:sz="4" w:space="0" w:color="auto"/>
              <w:right w:val="single" w:sz="4" w:space="0" w:color="auto"/>
            </w:tcBorders>
          </w:tcPr>
          <w:p w14:paraId="0B49DA3B" w14:textId="77777777" w:rsidR="00905F57" w:rsidRPr="00905F57" w:rsidRDefault="00905F57" w:rsidP="00905F57">
            <w:pPr>
              <w:rPr>
                <w:rFonts w:ascii="Times New Roman" w:hAnsi="Times New Roman"/>
                <w:b/>
                <w:sz w:val="22"/>
                <w:szCs w:val="22"/>
                <w:lang w:val="en-GB"/>
              </w:rPr>
            </w:pPr>
          </w:p>
        </w:tc>
        <w:tc>
          <w:tcPr>
            <w:tcW w:w="1983" w:type="dxa"/>
            <w:tcBorders>
              <w:top w:val="single" w:sz="4" w:space="0" w:color="auto"/>
              <w:left w:val="single" w:sz="4" w:space="0" w:color="auto"/>
              <w:bottom w:val="single" w:sz="4" w:space="0" w:color="auto"/>
              <w:right w:val="single" w:sz="4" w:space="0" w:color="auto"/>
            </w:tcBorders>
          </w:tcPr>
          <w:p w14:paraId="2B45B1BF" w14:textId="77777777" w:rsidR="00905F57" w:rsidRPr="00905F57" w:rsidRDefault="00905F57" w:rsidP="00905F57">
            <w:pPr>
              <w:rPr>
                <w:rFonts w:ascii="Times New Roman" w:hAnsi="Times New Roman"/>
                <w:b/>
                <w:sz w:val="22"/>
                <w:szCs w:val="22"/>
                <w:lang w:val="en-GB"/>
              </w:rPr>
            </w:pPr>
          </w:p>
        </w:tc>
      </w:tr>
      <w:tr w:rsidR="00905F57" w:rsidRPr="00905F57" w14:paraId="323A6B16" w14:textId="77777777" w:rsidTr="002C3132">
        <w:tc>
          <w:tcPr>
            <w:tcW w:w="1134" w:type="dxa"/>
            <w:tcBorders>
              <w:top w:val="single" w:sz="4" w:space="0" w:color="auto"/>
              <w:left w:val="single" w:sz="4" w:space="0" w:color="auto"/>
              <w:bottom w:val="single" w:sz="4" w:space="0" w:color="auto"/>
              <w:right w:val="single" w:sz="4" w:space="0" w:color="auto"/>
            </w:tcBorders>
            <w:hideMark/>
          </w:tcPr>
          <w:p w14:paraId="1BE9431C" w14:textId="77777777" w:rsidR="00905F57" w:rsidRPr="00905F57" w:rsidRDefault="00905F57" w:rsidP="00905F57">
            <w:pPr>
              <w:rPr>
                <w:rFonts w:ascii="Times New Roman" w:hAnsi="Times New Roman"/>
                <w:b/>
                <w:sz w:val="22"/>
                <w:szCs w:val="22"/>
                <w:lang w:val="en-GB"/>
              </w:rPr>
            </w:pPr>
            <w:r w:rsidRPr="00905F57">
              <w:rPr>
                <w:rFonts w:ascii="Times New Roman" w:hAnsi="Times New Roman"/>
                <w:b/>
                <w:sz w:val="22"/>
                <w:szCs w:val="22"/>
                <w:lang w:val="en-GB"/>
              </w:rPr>
              <w:t>1.7</w:t>
            </w:r>
          </w:p>
        </w:tc>
        <w:tc>
          <w:tcPr>
            <w:tcW w:w="4677" w:type="dxa"/>
            <w:tcBorders>
              <w:top w:val="single" w:sz="4" w:space="0" w:color="auto"/>
              <w:left w:val="single" w:sz="4" w:space="0" w:color="auto"/>
              <w:bottom w:val="single" w:sz="4" w:space="0" w:color="auto"/>
              <w:right w:val="single" w:sz="4" w:space="0" w:color="auto"/>
            </w:tcBorders>
            <w:vAlign w:val="center"/>
            <w:hideMark/>
          </w:tcPr>
          <w:p w14:paraId="649102C0" w14:textId="3E3C534D" w:rsidR="00B02BC7" w:rsidRDefault="00B02BC7" w:rsidP="00905F57">
            <w:pPr>
              <w:rPr>
                <w:rFonts w:ascii="Times New Roman" w:hAnsi="Times New Roman"/>
                <w:b/>
                <w:sz w:val="22"/>
                <w:szCs w:val="22"/>
                <w:lang w:val="en"/>
              </w:rPr>
            </w:pPr>
            <w:r w:rsidRPr="00B02BC7">
              <w:rPr>
                <w:rFonts w:ascii="Times New Roman" w:hAnsi="Times New Roman"/>
                <w:b/>
                <w:sz w:val="22"/>
                <w:szCs w:val="22"/>
                <w:lang w:val="en"/>
              </w:rPr>
              <w:t xml:space="preserve">Video laryngoscope </w:t>
            </w:r>
            <w:r w:rsidR="002C3132">
              <w:rPr>
                <w:rFonts w:ascii="Times New Roman" w:hAnsi="Times New Roman"/>
                <w:b/>
                <w:sz w:val="22"/>
                <w:szCs w:val="22"/>
                <w:lang w:val="en"/>
              </w:rPr>
              <w:t>(1 pcs)</w:t>
            </w:r>
          </w:p>
          <w:p w14:paraId="2ECE06DE" w14:textId="77777777" w:rsidR="00B02BC7" w:rsidRPr="00C242C8" w:rsidRDefault="00B02BC7" w:rsidP="00B02BC7">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Battery status displayed by icon </w:t>
            </w:r>
          </w:p>
          <w:p w14:paraId="235D98EF" w14:textId="77777777" w:rsidR="00B02BC7" w:rsidRPr="00C242C8" w:rsidRDefault="00B02BC7" w:rsidP="00B02BC7">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Maximum dimensions: 200(H) x 100(W) x 120(D) mm </w:t>
            </w:r>
          </w:p>
          <w:p w14:paraId="793D7704" w14:textId="64611E89" w:rsidR="00B02BC7" w:rsidRPr="00C242C8" w:rsidRDefault="00B02BC7" w:rsidP="00B02BC7">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Data can be shared via HDMI, USB cable or </w:t>
            </w:r>
            <w:r w:rsidR="00C242C8" w:rsidRPr="00C242C8">
              <w:rPr>
                <w:rFonts w:ascii="Times New Roman" w:hAnsi="Times New Roman"/>
                <w:bCs/>
                <w:sz w:val="22"/>
                <w:szCs w:val="22"/>
                <w:lang w:val="en"/>
              </w:rPr>
              <w:t>WIFI</w:t>
            </w:r>
            <w:r w:rsidRPr="00C242C8">
              <w:rPr>
                <w:rFonts w:ascii="Times New Roman" w:hAnsi="Times New Roman"/>
                <w:bCs/>
                <w:sz w:val="22"/>
                <w:szCs w:val="22"/>
                <w:lang w:val="en"/>
              </w:rPr>
              <w:t xml:space="preserve"> </w:t>
            </w:r>
          </w:p>
          <w:p w14:paraId="4C99DD6B" w14:textId="77777777" w:rsidR="00B02BC7" w:rsidRPr="00C242C8" w:rsidRDefault="00B02BC7" w:rsidP="00B02BC7">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Screen of at least 3.5 inches with a resolution of at least 640x960 pixels </w:t>
            </w:r>
          </w:p>
          <w:p w14:paraId="5FE18300" w14:textId="77777777" w:rsidR="00B02BC7" w:rsidRPr="00C242C8" w:rsidRDefault="00B02BC7" w:rsidP="00B02BC7">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The screen has a "touchscreen" function Classification: IP66 Illumination intensity, at least 600 Lux </w:t>
            </w:r>
          </w:p>
          <w:p w14:paraId="5D02352D" w14:textId="77777777" w:rsidR="00B02BC7" w:rsidRPr="00C242C8" w:rsidRDefault="00B02BC7" w:rsidP="00B02BC7">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Light temperature at the light source 5000 K Field of view: 60° </w:t>
            </w:r>
          </w:p>
          <w:p w14:paraId="1000112F" w14:textId="77777777" w:rsidR="00B02BC7" w:rsidRPr="00C242C8" w:rsidRDefault="00B02BC7" w:rsidP="00B02BC7">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Image depth: 10-80 mm </w:t>
            </w:r>
          </w:p>
          <w:p w14:paraId="2EDF4692" w14:textId="77777777" w:rsidR="00B02BC7" w:rsidRPr="00C242C8" w:rsidRDefault="00B02BC7" w:rsidP="00B02BC7">
            <w:pPr>
              <w:spacing w:before="0" w:after="0"/>
              <w:rPr>
                <w:rFonts w:ascii="Times New Roman" w:hAnsi="Times New Roman"/>
                <w:bCs/>
                <w:sz w:val="22"/>
                <w:szCs w:val="22"/>
                <w:lang w:val="en"/>
              </w:rPr>
            </w:pPr>
            <w:r w:rsidRPr="00C242C8">
              <w:rPr>
                <w:rFonts w:ascii="Times New Roman" w:hAnsi="Times New Roman"/>
                <w:bCs/>
                <w:sz w:val="22"/>
                <w:szCs w:val="22"/>
                <w:lang w:val="en"/>
              </w:rPr>
              <w:lastRenderedPageBreak/>
              <w:t xml:space="preserve">Rechargeable battery for continuous use of at least 4 hours </w:t>
            </w:r>
          </w:p>
          <w:p w14:paraId="1147EDF1" w14:textId="08095DDA" w:rsidR="00905F57" w:rsidRPr="00905F57" w:rsidRDefault="00B02BC7" w:rsidP="00B02BC7">
            <w:pPr>
              <w:spacing w:before="0" w:after="0"/>
              <w:rPr>
                <w:rFonts w:ascii="Times New Roman" w:hAnsi="Times New Roman"/>
                <w:bCs/>
                <w:sz w:val="22"/>
                <w:szCs w:val="22"/>
                <w:lang w:val="en-GB"/>
              </w:rPr>
            </w:pPr>
            <w:r w:rsidRPr="00C242C8">
              <w:rPr>
                <w:rFonts w:ascii="Times New Roman" w:hAnsi="Times New Roman"/>
                <w:bCs/>
                <w:sz w:val="22"/>
                <w:szCs w:val="22"/>
                <w:lang w:val="en"/>
              </w:rPr>
              <w:t>Weight with battery</w:t>
            </w:r>
            <w:r w:rsidR="00C242C8" w:rsidRPr="00C242C8">
              <w:rPr>
                <w:rFonts w:ascii="Times New Roman" w:hAnsi="Times New Roman"/>
                <w:bCs/>
                <w:sz w:val="22"/>
                <w:szCs w:val="22"/>
                <w:lang w:val="en"/>
              </w:rPr>
              <w:t xml:space="preserve"> maximum</w:t>
            </w:r>
            <w:r w:rsidRPr="00C242C8">
              <w:rPr>
                <w:rFonts w:ascii="Times New Roman" w:hAnsi="Times New Roman"/>
                <w:bCs/>
                <w:sz w:val="22"/>
                <w:szCs w:val="22"/>
                <w:lang w:val="en"/>
              </w:rPr>
              <w:t>: 0.</w:t>
            </w:r>
            <w:r w:rsidR="00C242C8" w:rsidRPr="00C242C8">
              <w:rPr>
                <w:rFonts w:ascii="Times New Roman" w:hAnsi="Times New Roman"/>
                <w:bCs/>
                <w:sz w:val="22"/>
                <w:szCs w:val="22"/>
                <w:lang w:val="en"/>
              </w:rPr>
              <w:t>3</w:t>
            </w:r>
            <w:r w:rsidRPr="00C242C8">
              <w:rPr>
                <w:rFonts w:ascii="Times New Roman" w:hAnsi="Times New Roman"/>
                <w:bCs/>
                <w:sz w:val="22"/>
                <w:szCs w:val="22"/>
                <w:lang w:val="en"/>
              </w:rPr>
              <w:t xml:space="preserve"> kg</w:t>
            </w:r>
          </w:p>
        </w:tc>
        <w:tc>
          <w:tcPr>
            <w:tcW w:w="4252" w:type="dxa"/>
            <w:tcBorders>
              <w:top w:val="single" w:sz="4" w:space="0" w:color="auto"/>
              <w:left w:val="single" w:sz="4" w:space="0" w:color="auto"/>
              <w:bottom w:val="single" w:sz="4" w:space="0" w:color="auto"/>
              <w:right w:val="single" w:sz="4" w:space="0" w:color="auto"/>
            </w:tcBorders>
          </w:tcPr>
          <w:p w14:paraId="0F8003A8" w14:textId="77777777" w:rsidR="00905F57" w:rsidRPr="00905F57" w:rsidRDefault="00905F57" w:rsidP="00905F57">
            <w:pPr>
              <w:rPr>
                <w:rFonts w:ascii="Times New Roman" w:hAnsi="Times New Roman"/>
                <w:b/>
                <w:sz w:val="22"/>
                <w:szCs w:val="22"/>
                <w:lang w:val="en-GB"/>
              </w:rPr>
            </w:pPr>
          </w:p>
        </w:tc>
        <w:tc>
          <w:tcPr>
            <w:tcW w:w="2834" w:type="dxa"/>
            <w:tcBorders>
              <w:top w:val="single" w:sz="4" w:space="0" w:color="auto"/>
              <w:left w:val="single" w:sz="4" w:space="0" w:color="auto"/>
              <w:bottom w:val="single" w:sz="4" w:space="0" w:color="auto"/>
              <w:right w:val="single" w:sz="4" w:space="0" w:color="auto"/>
            </w:tcBorders>
          </w:tcPr>
          <w:p w14:paraId="3D18F3FC" w14:textId="77777777" w:rsidR="00905F57" w:rsidRPr="00905F57" w:rsidRDefault="00905F57" w:rsidP="00905F57">
            <w:pPr>
              <w:rPr>
                <w:rFonts w:ascii="Times New Roman" w:hAnsi="Times New Roman"/>
                <w:b/>
                <w:sz w:val="22"/>
                <w:szCs w:val="22"/>
                <w:lang w:val="en-GB"/>
              </w:rPr>
            </w:pPr>
          </w:p>
        </w:tc>
        <w:tc>
          <w:tcPr>
            <w:tcW w:w="1983" w:type="dxa"/>
            <w:tcBorders>
              <w:top w:val="single" w:sz="4" w:space="0" w:color="auto"/>
              <w:left w:val="single" w:sz="4" w:space="0" w:color="auto"/>
              <w:bottom w:val="single" w:sz="4" w:space="0" w:color="auto"/>
              <w:right w:val="single" w:sz="4" w:space="0" w:color="auto"/>
            </w:tcBorders>
          </w:tcPr>
          <w:p w14:paraId="0154EDFB" w14:textId="77777777" w:rsidR="00905F57" w:rsidRPr="00905F57" w:rsidRDefault="00905F57" w:rsidP="00905F57">
            <w:pPr>
              <w:rPr>
                <w:rFonts w:ascii="Times New Roman" w:hAnsi="Times New Roman"/>
                <w:b/>
                <w:sz w:val="22"/>
                <w:szCs w:val="22"/>
                <w:lang w:val="en-GB"/>
              </w:rPr>
            </w:pPr>
          </w:p>
        </w:tc>
      </w:tr>
      <w:tr w:rsidR="00905F57" w:rsidRPr="00905F57" w14:paraId="24903B35" w14:textId="77777777" w:rsidTr="002C3132">
        <w:tc>
          <w:tcPr>
            <w:tcW w:w="1134" w:type="dxa"/>
            <w:tcBorders>
              <w:top w:val="single" w:sz="4" w:space="0" w:color="auto"/>
              <w:left w:val="single" w:sz="4" w:space="0" w:color="auto"/>
              <w:bottom w:val="single" w:sz="4" w:space="0" w:color="auto"/>
              <w:right w:val="single" w:sz="4" w:space="0" w:color="auto"/>
            </w:tcBorders>
            <w:hideMark/>
          </w:tcPr>
          <w:p w14:paraId="062AE79D" w14:textId="77777777" w:rsidR="00905F57" w:rsidRPr="00905F57" w:rsidRDefault="00905F57" w:rsidP="00905F57">
            <w:pPr>
              <w:rPr>
                <w:rFonts w:ascii="Times New Roman" w:hAnsi="Times New Roman"/>
                <w:b/>
                <w:sz w:val="22"/>
                <w:szCs w:val="22"/>
                <w:lang w:val="en-GB"/>
              </w:rPr>
            </w:pPr>
            <w:r w:rsidRPr="00905F57">
              <w:rPr>
                <w:rFonts w:ascii="Times New Roman" w:hAnsi="Times New Roman"/>
                <w:b/>
                <w:sz w:val="22"/>
                <w:szCs w:val="22"/>
                <w:lang w:val="en-GB"/>
              </w:rPr>
              <w:t>1.8</w:t>
            </w:r>
          </w:p>
        </w:tc>
        <w:tc>
          <w:tcPr>
            <w:tcW w:w="4677" w:type="dxa"/>
            <w:tcBorders>
              <w:top w:val="single" w:sz="4" w:space="0" w:color="auto"/>
              <w:left w:val="single" w:sz="4" w:space="0" w:color="auto"/>
              <w:bottom w:val="single" w:sz="4" w:space="0" w:color="auto"/>
              <w:right w:val="single" w:sz="4" w:space="0" w:color="auto"/>
            </w:tcBorders>
            <w:vAlign w:val="center"/>
            <w:hideMark/>
          </w:tcPr>
          <w:p w14:paraId="05FA966A" w14:textId="2B5473A9" w:rsidR="002C3132" w:rsidRDefault="002C3132" w:rsidP="00905F57">
            <w:pPr>
              <w:rPr>
                <w:rFonts w:ascii="Times New Roman" w:hAnsi="Times New Roman"/>
                <w:b/>
                <w:sz w:val="22"/>
                <w:szCs w:val="22"/>
                <w:lang w:val="en"/>
              </w:rPr>
            </w:pPr>
            <w:r w:rsidRPr="002C3132">
              <w:rPr>
                <w:rFonts w:ascii="Times New Roman" w:hAnsi="Times New Roman"/>
                <w:b/>
                <w:sz w:val="22"/>
                <w:szCs w:val="22"/>
                <w:lang w:val="en"/>
              </w:rPr>
              <w:t xml:space="preserve">Inhaler </w:t>
            </w:r>
            <w:r>
              <w:rPr>
                <w:rFonts w:ascii="Times New Roman" w:hAnsi="Times New Roman"/>
                <w:b/>
                <w:sz w:val="22"/>
                <w:szCs w:val="22"/>
                <w:lang w:val="en"/>
              </w:rPr>
              <w:t>(1 pcs)</w:t>
            </w:r>
          </w:p>
          <w:p w14:paraId="4F6FB95F" w14:textId="77777777" w:rsidR="002C3132" w:rsidRPr="00C242C8" w:rsidRDefault="002C3132" w:rsidP="002C3132">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Inhalation takes less than 5 minutes for 2.5ml of inhalation solution. </w:t>
            </w:r>
          </w:p>
          <w:p w14:paraId="5E1A63FB" w14:textId="77777777" w:rsidR="002C3132" w:rsidRPr="00C242C8" w:rsidRDefault="002C3132" w:rsidP="002C3132">
            <w:pPr>
              <w:spacing w:before="0" w:after="0"/>
              <w:rPr>
                <w:rFonts w:ascii="Times New Roman" w:hAnsi="Times New Roman"/>
                <w:bCs/>
                <w:sz w:val="22"/>
                <w:szCs w:val="22"/>
                <w:lang w:val="en"/>
              </w:rPr>
            </w:pPr>
            <w:r w:rsidRPr="00C242C8">
              <w:rPr>
                <w:rFonts w:ascii="Times New Roman" w:hAnsi="Times New Roman"/>
                <w:bCs/>
                <w:sz w:val="22"/>
                <w:szCs w:val="22"/>
                <w:lang w:val="en"/>
              </w:rPr>
              <w:t>Optional interval nebulization for combined physiotherapy.</w:t>
            </w:r>
          </w:p>
          <w:p w14:paraId="2D073F41" w14:textId="77777777" w:rsidR="002C3132" w:rsidRPr="00C242C8" w:rsidRDefault="002C3132" w:rsidP="002C3132">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 Autoclavable soft masks (large or small, optional) </w:t>
            </w:r>
          </w:p>
          <w:p w14:paraId="0094B577" w14:textId="77777777" w:rsidR="002C3132" w:rsidRPr="00C242C8" w:rsidRDefault="002C3132" w:rsidP="002C3132">
            <w:pPr>
              <w:spacing w:before="0" w:after="0"/>
              <w:rPr>
                <w:rFonts w:ascii="Times New Roman" w:hAnsi="Times New Roman"/>
                <w:bCs/>
                <w:sz w:val="22"/>
                <w:szCs w:val="22"/>
                <w:lang w:val="en"/>
              </w:rPr>
            </w:pPr>
            <w:r w:rsidRPr="00C242C8">
              <w:rPr>
                <w:rFonts w:ascii="Times New Roman" w:hAnsi="Times New Roman"/>
                <w:bCs/>
                <w:sz w:val="22"/>
                <w:szCs w:val="22"/>
                <w:lang w:val="en"/>
              </w:rPr>
              <w:t>Autoclavable nebulizer - with variable droplet size range thanks to blue and red nozzle connectors with interrupter (for non-intermittent inhalation) and two nozzles:</w:t>
            </w:r>
          </w:p>
          <w:p w14:paraId="0DAD10E2" w14:textId="77777777" w:rsidR="002C3132" w:rsidRPr="00C242C8" w:rsidRDefault="002C3132" w:rsidP="002C3132">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Total output min 590mg/min </w:t>
            </w:r>
          </w:p>
          <w:p w14:paraId="3A9EAEEE" w14:textId="7FE84BB3" w:rsidR="002C3132" w:rsidRPr="00C242C8" w:rsidRDefault="002C3132" w:rsidP="002C3132">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MMD (mean particle diameter) max 2.9 um percentage of particles smaller than 5 um min 75% Second nozzle </w:t>
            </w:r>
          </w:p>
          <w:p w14:paraId="31756674" w14:textId="77777777" w:rsidR="002C3132" w:rsidRPr="00C242C8" w:rsidRDefault="002C3132" w:rsidP="002C3132">
            <w:pPr>
              <w:spacing w:before="0" w:after="0"/>
              <w:rPr>
                <w:rFonts w:ascii="Times New Roman" w:hAnsi="Times New Roman"/>
                <w:bCs/>
                <w:sz w:val="22"/>
                <w:szCs w:val="22"/>
                <w:lang w:val="en"/>
              </w:rPr>
            </w:pPr>
            <w:r w:rsidRPr="00C242C8">
              <w:rPr>
                <w:rFonts w:ascii="Times New Roman" w:hAnsi="Times New Roman"/>
                <w:bCs/>
                <w:sz w:val="22"/>
                <w:szCs w:val="22"/>
                <w:lang w:val="en"/>
              </w:rPr>
              <w:t>Total output min 450mg/min</w:t>
            </w:r>
          </w:p>
          <w:p w14:paraId="5941DA09" w14:textId="77777777" w:rsidR="002C3132" w:rsidRPr="00C242C8" w:rsidRDefault="002C3132" w:rsidP="002C3132">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MMD (mean particle diameter) max 2.2 um % of particles smaller than 5 um min 85% </w:t>
            </w:r>
          </w:p>
          <w:p w14:paraId="65D3196D" w14:textId="77777777" w:rsidR="002C3132" w:rsidRPr="00C242C8" w:rsidRDefault="002C3132" w:rsidP="002C3132">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PIF control system integrated into the nebulizer </w:t>
            </w:r>
          </w:p>
          <w:p w14:paraId="6D4C44C5" w14:textId="4E5674FE" w:rsidR="00905F57" w:rsidRPr="00905F57" w:rsidRDefault="002C3132" w:rsidP="002C3132">
            <w:pPr>
              <w:spacing w:before="0" w:after="0"/>
              <w:rPr>
                <w:rFonts w:ascii="Times New Roman" w:hAnsi="Times New Roman"/>
                <w:bCs/>
                <w:sz w:val="22"/>
                <w:szCs w:val="22"/>
                <w:lang w:val="en-GB"/>
              </w:rPr>
            </w:pPr>
            <w:r w:rsidRPr="00C242C8">
              <w:rPr>
                <w:rFonts w:ascii="Times New Roman" w:hAnsi="Times New Roman"/>
                <w:bCs/>
                <w:sz w:val="22"/>
                <w:szCs w:val="22"/>
                <w:lang w:val="en"/>
              </w:rPr>
              <w:t>Possibility of inhalation by children and adults</w:t>
            </w:r>
          </w:p>
        </w:tc>
        <w:tc>
          <w:tcPr>
            <w:tcW w:w="4252" w:type="dxa"/>
            <w:tcBorders>
              <w:top w:val="single" w:sz="4" w:space="0" w:color="auto"/>
              <w:left w:val="single" w:sz="4" w:space="0" w:color="auto"/>
              <w:bottom w:val="single" w:sz="4" w:space="0" w:color="auto"/>
              <w:right w:val="single" w:sz="4" w:space="0" w:color="auto"/>
            </w:tcBorders>
          </w:tcPr>
          <w:p w14:paraId="21F71B0D" w14:textId="77777777" w:rsidR="00905F57" w:rsidRPr="00905F57" w:rsidRDefault="00905F57" w:rsidP="00905F57">
            <w:pPr>
              <w:rPr>
                <w:rFonts w:ascii="Times New Roman" w:hAnsi="Times New Roman"/>
                <w:b/>
                <w:sz w:val="22"/>
                <w:szCs w:val="22"/>
                <w:lang w:val="en-GB"/>
              </w:rPr>
            </w:pPr>
          </w:p>
        </w:tc>
        <w:tc>
          <w:tcPr>
            <w:tcW w:w="2834" w:type="dxa"/>
            <w:tcBorders>
              <w:top w:val="single" w:sz="4" w:space="0" w:color="auto"/>
              <w:left w:val="single" w:sz="4" w:space="0" w:color="auto"/>
              <w:bottom w:val="single" w:sz="4" w:space="0" w:color="auto"/>
              <w:right w:val="single" w:sz="4" w:space="0" w:color="auto"/>
            </w:tcBorders>
          </w:tcPr>
          <w:p w14:paraId="1FD58157" w14:textId="77777777" w:rsidR="00905F57" w:rsidRPr="00905F57" w:rsidRDefault="00905F57" w:rsidP="00905F57">
            <w:pPr>
              <w:rPr>
                <w:rFonts w:ascii="Times New Roman" w:hAnsi="Times New Roman"/>
                <w:b/>
                <w:sz w:val="22"/>
                <w:szCs w:val="22"/>
                <w:lang w:val="en-GB"/>
              </w:rPr>
            </w:pPr>
          </w:p>
        </w:tc>
        <w:tc>
          <w:tcPr>
            <w:tcW w:w="1983" w:type="dxa"/>
            <w:tcBorders>
              <w:top w:val="single" w:sz="4" w:space="0" w:color="auto"/>
              <w:left w:val="single" w:sz="4" w:space="0" w:color="auto"/>
              <w:bottom w:val="single" w:sz="4" w:space="0" w:color="auto"/>
              <w:right w:val="single" w:sz="4" w:space="0" w:color="auto"/>
            </w:tcBorders>
          </w:tcPr>
          <w:p w14:paraId="5CCFA23F" w14:textId="77777777" w:rsidR="00905F57" w:rsidRPr="00905F57" w:rsidRDefault="00905F57" w:rsidP="00905F57">
            <w:pPr>
              <w:rPr>
                <w:rFonts w:ascii="Times New Roman" w:hAnsi="Times New Roman"/>
                <w:b/>
                <w:sz w:val="22"/>
                <w:szCs w:val="22"/>
                <w:lang w:val="en-GB"/>
              </w:rPr>
            </w:pPr>
          </w:p>
        </w:tc>
      </w:tr>
      <w:tr w:rsidR="00DB666C" w:rsidRPr="00905F57" w14:paraId="0D79CE7A" w14:textId="77777777" w:rsidTr="002C3132">
        <w:tc>
          <w:tcPr>
            <w:tcW w:w="1134" w:type="dxa"/>
            <w:tcBorders>
              <w:top w:val="single" w:sz="4" w:space="0" w:color="auto"/>
              <w:left w:val="single" w:sz="4" w:space="0" w:color="auto"/>
              <w:bottom w:val="single" w:sz="4" w:space="0" w:color="auto"/>
              <w:right w:val="single" w:sz="4" w:space="0" w:color="auto"/>
            </w:tcBorders>
          </w:tcPr>
          <w:p w14:paraId="4DE4422F" w14:textId="748F54FD" w:rsidR="00DB666C" w:rsidRPr="00905F57" w:rsidRDefault="00DB666C" w:rsidP="00905F57">
            <w:pPr>
              <w:rPr>
                <w:rFonts w:ascii="Times New Roman" w:hAnsi="Times New Roman"/>
                <w:b/>
                <w:sz w:val="22"/>
                <w:szCs w:val="22"/>
                <w:lang w:val="en-GB"/>
              </w:rPr>
            </w:pPr>
            <w:r w:rsidRPr="00905F57">
              <w:rPr>
                <w:rFonts w:ascii="Times New Roman" w:hAnsi="Times New Roman"/>
                <w:b/>
                <w:sz w:val="22"/>
                <w:szCs w:val="22"/>
                <w:lang w:val="en-GB"/>
              </w:rPr>
              <w:t>1.</w:t>
            </w:r>
            <w:r>
              <w:rPr>
                <w:rFonts w:ascii="Times New Roman" w:hAnsi="Times New Roman"/>
                <w:b/>
                <w:sz w:val="22"/>
                <w:szCs w:val="22"/>
                <w:lang w:val="en-GB"/>
              </w:rPr>
              <w:t>9</w:t>
            </w:r>
          </w:p>
        </w:tc>
        <w:tc>
          <w:tcPr>
            <w:tcW w:w="4677" w:type="dxa"/>
            <w:tcBorders>
              <w:top w:val="single" w:sz="4" w:space="0" w:color="auto"/>
              <w:left w:val="single" w:sz="4" w:space="0" w:color="auto"/>
              <w:bottom w:val="single" w:sz="4" w:space="0" w:color="auto"/>
              <w:right w:val="single" w:sz="4" w:space="0" w:color="auto"/>
            </w:tcBorders>
            <w:vAlign w:val="center"/>
          </w:tcPr>
          <w:p w14:paraId="572E3A26" w14:textId="77777777" w:rsidR="00DB666C" w:rsidRPr="00DB666C" w:rsidRDefault="00DB666C" w:rsidP="00DB666C">
            <w:pPr>
              <w:rPr>
                <w:rFonts w:ascii="Times New Roman" w:hAnsi="Times New Roman"/>
                <w:b/>
                <w:bCs/>
                <w:sz w:val="22"/>
                <w:szCs w:val="22"/>
                <w:lang w:val="en-GB"/>
              </w:rPr>
            </w:pPr>
            <w:r w:rsidRPr="00DB666C">
              <w:rPr>
                <w:rFonts w:ascii="Times New Roman" w:hAnsi="Times New Roman"/>
                <w:b/>
                <w:sz w:val="22"/>
                <w:szCs w:val="22"/>
              </w:rPr>
              <w:t>Mobile laboratory ( 1pcs )</w:t>
            </w:r>
          </w:p>
          <w:p w14:paraId="48CBD10D" w14:textId="36B90690" w:rsidR="00DB666C" w:rsidRPr="00DB666C" w:rsidRDefault="00DB666C" w:rsidP="00DB666C">
            <w:pPr>
              <w:pStyle w:val="ListParagraph"/>
              <w:ind w:left="271"/>
              <w:rPr>
                <w:rFonts w:ascii="Times New Roman" w:hAnsi="Times New Roman"/>
                <w:lang w:val="en-GB"/>
              </w:rPr>
            </w:pPr>
            <w:r w:rsidRPr="00125C46">
              <w:rPr>
                <w:rFonts w:ascii="Times New Roman" w:hAnsi="Times New Roman"/>
                <w:lang w:val="en"/>
              </w:rPr>
              <w:t>Quick and easy determination of cardiac biomarkers as: Troponin T, NT-</w:t>
            </w:r>
            <w:proofErr w:type="spellStart"/>
            <w:r w:rsidRPr="00125C46">
              <w:rPr>
                <w:rFonts w:ascii="Times New Roman" w:hAnsi="Times New Roman"/>
                <w:lang w:val="en"/>
              </w:rPr>
              <w:t>proBNP</w:t>
            </w:r>
            <w:proofErr w:type="spellEnd"/>
            <w:r w:rsidRPr="00125C46">
              <w:rPr>
                <w:rFonts w:ascii="Times New Roman" w:hAnsi="Times New Roman"/>
                <w:lang w:val="en"/>
              </w:rPr>
              <w:t>, D-dimer, CK-MB, Myoglobin</w:t>
            </w:r>
          </w:p>
        </w:tc>
        <w:tc>
          <w:tcPr>
            <w:tcW w:w="4252" w:type="dxa"/>
            <w:tcBorders>
              <w:top w:val="single" w:sz="4" w:space="0" w:color="auto"/>
              <w:left w:val="single" w:sz="4" w:space="0" w:color="auto"/>
              <w:bottom w:val="single" w:sz="4" w:space="0" w:color="auto"/>
              <w:right w:val="single" w:sz="4" w:space="0" w:color="auto"/>
            </w:tcBorders>
          </w:tcPr>
          <w:p w14:paraId="4E1FC09B" w14:textId="77777777" w:rsidR="00DB666C" w:rsidRPr="00905F57" w:rsidRDefault="00DB666C" w:rsidP="00905F57">
            <w:pPr>
              <w:rPr>
                <w:rFonts w:ascii="Times New Roman" w:hAnsi="Times New Roman"/>
                <w:b/>
                <w:sz w:val="22"/>
                <w:szCs w:val="22"/>
                <w:lang w:val="en-GB"/>
              </w:rPr>
            </w:pPr>
          </w:p>
        </w:tc>
        <w:tc>
          <w:tcPr>
            <w:tcW w:w="2834" w:type="dxa"/>
            <w:tcBorders>
              <w:top w:val="single" w:sz="4" w:space="0" w:color="auto"/>
              <w:left w:val="single" w:sz="4" w:space="0" w:color="auto"/>
              <w:bottom w:val="single" w:sz="4" w:space="0" w:color="auto"/>
              <w:right w:val="single" w:sz="4" w:space="0" w:color="auto"/>
            </w:tcBorders>
          </w:tcPr>
          <w:p w14:paraId="332CCED4" w14:textId="77777777" w:rsidR="00DB666C" w:rsidRPr="00905F57" w:rsidRDefault="00DB666C" w:rsidP="00905F57">
            <w:pPr>
              <w:rPr>
                <w:rFonts w:ascii="Times New Roman" w:hAnsi="Times New Roman"/>
                <w:b/>
                <w:sz w:val="22"/>
                <w:szCs w:val="22"/>
                <w:lang w:val="en-GB"/>
              </w:rPr>
            </w:pPr>
          </w:p>
        </w:tc>
        <w:tc>
          <w:tcPr>
            <w:tcW w:w="1983" w:type="dxa"/>
            <w:tcBorders>
              <w:top w:val="single" w:sz="4" w:space="0" w:color="auto"/>
              <w:left w:val="single" w:sz="4" w:space="0" w:color="auto"/>
              <w:bottom w:val="single" w:sz="4" w:space="0" w:color="auto"/>
              <w:right w:val="single" w:sz="4" w:space="0" w:color="auto"/>
            </w:tcBorders>
          </w:tcPr>
          <w:p w14:paraId="590770A8" w14:textId="77777777" w:rsidR="00DB666C" w:rsidRPr="00905F57" w:rsidRDefault="00DB666C" w:rsidP="00905F57">
            <w:pPr>
              <w:rPr>
                <w:rFonts w:ascii="Times New Roman" w:hAnsi="Times New Roman"/>
                <w:b/>
                <w:sz w:val="22"/>
                <w:szCs w:val="22"/>
                <w:lang w:val="en-GB"/>
              </w:rPr>
            </w:pPr>
          </w:p>
        </w:tc>
      </w:tr>
    </w:tbl>
    <w:p w14:paraId="35EDABA2" w14:textId="77777777" w:rsidR="00104DB7" w:rsidRPr="00D10EF9" w:rsidRDefault="00104DB7" w:rsidP="00D10EF9">
      <w:pPr>
        <w:rPr>
          <w:rFonts w:ascii="Times New Roman" w:hAnsi="Times New Roman"/>
          <w:sz w:val="22"/>
          <w:szCs w:val="22"/>
          <w:lang w:val="en-GB"/>
        </w:rPr>
      </w:pPr>
    </w:p>
    <w:sectPr w:rsidR="00104DB7" w:rsidRPr="00D10EF9" w:rsidSect="00D10EF9">
      <w:headerReference w:type="first" r:id="rId7"/>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F4738" w14:textId="77777777" w:rsidR="00E45A5C" w:rsidRDefault="00E45A5C">
      <w:r>
        <w:separator/>
      </w:r>
    </w:p>
  </w:endnote>
  <w:endnote w:type="continuationSeparator" w:id="0">
    <w:p w14:paraId="7541FD6B" w14:textId="77777777" w:rsidR="00E45A5C" w:rsidRDefault="00E45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2FDC7" w14:textId="77777777" w:rsidR="00E45A5C" w:rsidRDefault="00E45A5C">
      <w:r>
        <w:separator/>
      </w:r>
    </w:p>
  </w:footnote>
  <w:footnote w:type="continuationSeparator" w:id="0">
    <w:p w14:paraId="2BF1DB52" w14:textId="77777777" w:rsidR="00E45A5C" w:rsidRDefault="00E45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D607" w14:textId="60952C92" w:rsidR="007970FC" w:rsidRDefault="00F41619" w:rsidP="007970FC">
    <w:pPr>
      <w:rPr>
        <w:b/>
        <w:bCs/>
        <w:lang w:val="en-GB"/>
      </w:rPr>
    </w:pPr>
    <w:r>
      <w:rPr>
        <w:noProof/>
        <w:snapToGrid/>
      </w:rPr>
      <w:drawing>
        <wp:inline distT="0" distB="0" distL="0" distR="0" wp14:anchorId="55DBD646" wp14:editId="6DB81138">
          <wp:extent cx="2661285" cy="802640"/>
          <wp:effectExtent l="0" t="0" r="0" b="0"/>
          <wp:docPr id="6"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graphical user interfac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61285" cy="802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47"/>
    <w:multiLevelType w:val="hybridMultilevel"/>
    <w:tmpl w:val="DA0C84FC"/>
    <w:lvl w:ilvl="0" w:tplc="E8CECA8C">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B77187"/>
    <w:multiLevelType w:val="hybridMultilevel"/>
    <w:tmpl w:val="9C6C75A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34D6F18"/>
    <w:multiLevelType w:val="hybridMultilevel"/>
    <w:tmpl w:val="57DE76FA"/>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2"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6"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2433C4A"/>
    <w:multiLevelType w:val="hybridMultilevel"/>
    <w:tmpl w:val="2638BA8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841971066">
    <w:abstractNumId w:val="8"/>
  </w:num>
  <w:num w:numId="2" w16cid:durableId="1556816421">
    <w:abstractNumId w:val="37"/>
  </w:num>
  <w:num w:numId="3" w16cid:durableId="1776243805">
    <w:abstractNumId w:val="7"/>
  </w:num>
  <w:num w:numId="4" w16cid:durableId="84614701">
    <w:abstractNumId w:val="30"/>
  </w:num>
  <w:num w:numId="5" w16cid:durableId="1939483530">
    <w:abstractNumId w:val="25"/>
  </w:num>
  <w:num w:numId="6" w16cid:durableId="1844279890">
    <w:abstractNumId w:val="20"/>
  </w:num>
  <w:num w:numId="7" w16cid:durableId="927419757">
    <w:abstractNumId w:val="18"/>
  </w:num>
  <w:num w:numId="8" w16cid:durableId="1038236439">
    <w:abstractNumId w:val="24"/>
  </w:num>
  <w:num w:numId="9" w16cid:durableId="946497938">
    <w:abstractNumId w:val="44"/>
  </w:num>
  <w:num w:numId="10" w16cid:durableId="2032995051">
    <w:abstractNumId w:val="13"/>
  </w:num>
  <w:num w:numId="11" w16cid:durableId="1482384054">
    <w:abstractNumId w:val="14"/>
  </w:num>
  <w:num w:numId="12" w16cid:durableId="876163256">
    <w:abstractNumId w:val="15"/>
  </w:num>
  <w:num w:numId="13" w16cid:durableId="960065021">
    <w:abstractNumId w:val="29"/>
  </w:num>
  <w:num w:numId="14" w16cid:durableId="1803573960">
    <w:abstractNumId w:val="34"/>
  </w:num>
  <w:num w:numId="15" w16cid:durableId="1677733743">
    <w:abstractNumId w:val="39"/>
  </w:num>
  <w:num w:numId="16" w16cid:durableId="1620145646">
    <w:abstractNumId w:val="9"/>
  </w:num>
  <w:num w:numId="17" w16cid:durableId="409081362">
    <w:abstractNumId w:val="23"/>
  </w:num>
  <w:num w:numId="18" w16cid:durableId="464735407">
    <w:abstractNumId w:val="27"/>
  </w:num>
  <w:num w:numId="19" w16cid:durableId="2035691350">
    <w:abstractNumId w:val="33"/>
  </w:num>
  <w:num w:numId="20" w16cid:durableId="489255021">
    <w:abstractNumId w:val="11"/>
  </w:num>
  <w:num w:numId="21" w16cid:durableId="945580507">
    <w:abstractNumId w:val="26"/>
  </w:num>
  <w:num w:numId="22" w16cid:durableId="1235581225">
    <w:abstractNumId w:val="16"/>
  </w:num>
  <w:num w:numId="23" w16cid:durableId="1982615661">
    <w:abstractNumId w:val="19"/>
  </w:num>
  <w:num w:numId="24" w16cid:durableId="435441044">
    <w:abstractNumId w:val="36"/>
  </w:num>
  <w:num w:numId="25" w16cid:durableId="1029835541">
    <w:abstractNumId w:val="22"/>
  </w:num>
  <w:num w:numId="26" w16cid:durableId="687292792">
    <w:abstractNumId w:val="21"/>
  </w:num>
  <w:num w:numId="27" w16cid:durableId="1153911269">
    <w:abstractNumId w:val="40"/>
  </w:num>
  <w:num w:numId="28" w16cid:durableId="1002005953">
    <w:abstractNumId w:val="42"/>
  </w:num>
  <w:num w:numId="29" w16cid:durableId="1417359576">
    <w:abstractNumId w:val="2"/>
  </w:num>
  <w:num w:numId="30" w16cid:durableId="1124807141">
    <w:abstractNumId w:val="35"/>
  </w:num>
  <w:num w:numId="31" w16cid:durableId="1833181247">
    <w:abstractNumId w:val="31"/>
  </w:num>
  <w:num w:numId="32" w16cid:durableId="59835235">
    <w:abstractNumId w:val="5"/>
  </w:num>
  <w:num w:numId="33" w16cid:durableId="1242594309">
    <w:abstractNumId w:val="6"/>
  </w:num>
  <w:num w:numId="34" w16cid:durableId="1715739771">
    <w:abstractNumId w:val="4"/>
  </w:num>
  <w:num w:numId="35" w16cid:durableId="1547715149">
    <w:abstractNumId w:val="1"/>
  </w:num>
  <w:num w:numId="36" w16cid:durableId="1895123333">
    <w:abstractNumId w:val="32"/>
  </w:num>
  <w:num w:numId="37" w16cid:durableId="658313877">
    <w:abstractNumId w:val="43"/>
  </w:num>
  <w:num w:numId="38" w16cid:durableId="1329360543">
    <w:abstractNumId w:val="10"/>
  </w:num>
  <w:num w:numId="39" w16cid:durableId="487406074">
    <w:abstractNumId w:val="12"/>
  </w:num>
  <w:num w:numId="40" w16cid:durableId="869101727">
    <w:abstractNumId w:val="17"/>
  </w:num>
  <w:num w:numId="41" w16cid:durableId="2108888419">
    <w:abstractNumId w:val="3"/>
  </w:num>
  <w:num w:numId="42" w16cid:durableId="1728992509">
    <w:abstractNumId w:val="41"/>
  </w:num>
  <w:num w:numId="43" w16cid:durableId="505291606">
    <w:abstractNumId w:val="28"/>
  </w:num>
  <w:num w:numId="44" w16cid:durableId="721709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3450F"/>
    <w:rsid w:val="000021E1"/>
    <w:rsid w:val="00034B1D"/>
    <w:rsid w:val="00040CF1"/>
    <w:rsid w:val="00041516"/>
    <w:rsid w:val="000417E2"/>
    <w:rsid w:val="00043159"/>
    <w:rsid w:val="00043277"/>
    <w:rsid w:val="00051CAD"/>
    <w:rsid w:val="00051DD7"/>
    <w:rsid w:val="00055CD2"/>
    <w:rsid w:val="000561B7"/>
    <w:rsid w:val="00056EAA"/>
    <w:rsid w:val="00063C56"/>
    <w:rsid w:val="000714BB"/>
    <w:rsid w:val="000726B9"/>
    <w:rsid w:val="000818A6"/>
    <w:rsid w:val="00085CA1"/>
    <w:rsid w:val="00087F35"/>
    <w:rsid w:val="0009286D"/>
    <w:rsid w:val="000A7A2C"/>
    <w:rsid w:val="000B1236"/>
    <w:rsid w:val="000B6140"/>
    <w:rsid w:val="000B6147"/>
    <w:rsid w:val="000C4AE6"/>
    <w:rsid w:val="000C5D91"/>
    <w:rsid w:val="000D183F"/>
    <w:rsid w:val="000D24E3"/>
    <w:rsid w:val="000D2B44"/>
    <w:rsid w:val="000D40DB"/>
    <w:rsid w:val="000E7B75"/>
    <w:rsid w:val="000F3878"/>
    <w:rsid w:val="000F56D4"/>
    <w:rsid w:val="000F5F5F"/>
    <w:rsid w:val="00100E01"/>
    <w:rsid w:val="00103348"/>
    <w:rsid w:val="00103913"/>
    <w:rsid w:val="00103DDE"/>
    <w:rsid w:val="00104DB7"/>
    <w:rsid w:val="00111B28"/>
    <w:rsid w:val="00111DF7"/>
    <w:rsid w:val="00112DCF"/>
    <w:rsid w:val="00115916"/>
    <w:rsid w:val="00120421"/>
    <w:rsid w:val="001254F9"/>
    <w:rsid w:val="001302A7"/>
    <w:rsid w:val="001337FD"/>
    <w:rsid w:val="00134C30"/>
    <w:rsid w:val="0014659F"/>
    <w:rsid w:val="00150767"/>
    <w:rsid w:val="00153236"/>
    <w:rsid w:val="001536B3"/>
    <w:rsid w:val="00157DEE"/>
    <w:rsid w:val="001622FA"/>
    <w:rsid w:val="00175E1F"/>
    <w:rsid w:val="001766D9"/>
    <w:rsid w:val="00181980"/>
    <w:rsid w:val="001871BB"/>
    <w:rsid w:val="00187253"/>
    <w:rsid w:val="001932AF"/>
    <w:rsid w:val="001937B4"/>
    <w:rsid w:val="001A3CB9"/>
    <w:rsid w:val="001B5454"/>
    <w:rsid w:val="001D0532"/>
    <w:rsid w:val="001E4648"/>
    <w:rsid w:val="001F5421"/>
    <w:rsid w:val="00211E0F"/>
    <w:rsid w:val="00216F0D"/>
    <w:rsid w:val="002209F1"/>
    <w:rsid w:val="00220BF7"/>
    <w:rsid w:val="00224C44"/>
    <w:rsid w:val="00235883"/>
    <w:rsid w:val="002426D3"/>
    <w:rsid w:val="002442B7"/>
    <w:rsid w:val="002560BB"/>
    <w:rsid w:val="002561C8"/>
    <w:rsid w:val="0026512B"/>
    <w:rsid w:val="0026542C"/>
    <w:rsid w:val="00271700"/>
    <w:rsid w:val="0028364A"/>
    <w:rsid w:val="00294190"/>
    <w:rsid w:val="002A0041"/>
    <w:rsid w:val="002A10F1"/>
    <w:rsid w:val="002A16EB"/>
    <w:rsid w:val="002B0798"/>
    <w:rsid w:val="002B6401"/>
    <w:rsid w:val="002C0333"/>
    <w:rsid w:val="002C3132"/>
    <w:rsid w:val="002C649A"/>
    <w:rsid w:val="002D08F3"/>
    <w:rsid w:val="002D2FC0"/>
    <w:rsid w:val="002D7116"/>
    <w:rsid w:val="002F1222"/>
    <w:rsid w:val="002F6A39"/>
    <w:rsid w:val="00301346"/>
    <w:rsid w:val="0030264D"/>
    <w:rsid w:val="0030325F"/>
    <w:rsid w:val="0030381F"/>
    <w:rsid w:val="003177F8"/>
    <w:rsid w:val="003212A3"/>
    <w:rsid w:val="00322263"/>
    <w:rsid w:val="00325ADB"/>
    <w:rsid w:val="003308C6"/>
    <w:rsid w:val="003409B8"/>
    <w:rsid w:val="00347B7E"/>
    <w:rsid w:val="003502E9"/>
    <w:rsid w:val="00351351"/>
    <w:rsid w:val="00360344"/>
    <w:rsid w:val="003613D2"/>
    <w:rsid w:val="0036173C"/>
    <w:rsid w:val="00362E9B"/>
    <w:rsid w:val="00371851"/>
    <w:rsid w:val="00371F01"/>
    <w:rsid w:val="003721AD"/>
    <w:rsid w:val="00380975"/>
    <w:rsid w:val="00384BAB"/>
    <w:rsid w:val="00387C56"/>
    <w:rsid w:val="00396F1B"/>
    <w:rsid w:val="003A7799"/>
    <w:rsid w:val="003A797A"/>
    <w:rsid w:val="003B292D"/>
    <w:rsid w:val="003B56E5"/>
    <w:rsid w:val="003C2F74"/>
    <w:rsid w:val="003D3CAA"/>
    <w:rsid w:val="003D7611"/>
    <w:rsid w:val="003F2FA4"/>
    <w:rsid w:val="003F3B51"/>
    <w:rsid w:val="003F7DB7"/>
    <w:rsid w:val="0040221E"/>
    <w:rsid w:val="004126D6"/>
    <w:rsid w:val="00420666"/>
    <w:rsid w:val="00426276"/>
    <w:rsid w:val="004300D4"/>
    <w:rsid w:val="004316F0"/>
    <w:rsid w:val="00454900"/>
    <w:rsid w:val="004554CB"/>
    <w:rsid w:val="004775D2"/>
    <w:rsid w:val="00483E26"/>
    <w:rsid w:val="00496BB4"/>
    <w:rsid w:val="004A7ED9"/>
    <w:rsid w:val="004C35B5"/>
    <w:rsid w:val="004C73B6"/>
    <w:rsid w:val="004D2FD8"/>
    <w:rsid w:val="004E1A4E"/>
    <w:rsid w:val="004F5C57"/>
    <w:rsid w:val="00501FF0"/>
    <w:rsid w:val="005108FD"/>
    <w:rsid w:val="005348FF"/>
    <w:rsid w:val="00535826"/>
    <w:rsid w:val="00536B4A"/>
    <w:rsid w:val="00543F1F"/>
    <w:rsid w:val="005457D1"/>
    <w:rsid w:val="00555C88"/>
    <w:rsid w:val="00575CB0"/>
    <w:rsid w:val="00591F23"/>
    <w:rsid w:val="00593550"/>
    <w:rsid w:val="005A4ECB"/>
    <w:rsid w:val="005B2018"/>
    <w:rsid w:val="005C0EA1"/>
    <w:rsid w:val="005C4176"/>
    <w:rsid w:val="005C73B2"/>
    <w:rsid w:val="005D2116"/>
    <w:rsid w:val="005D2717"/>
    <w:rsid w:val="005D3833"/>
    <w:rsid w:val="005F32AB"/>
    <w:rsid w:val="005F3C51"/>
    <w:rsid w:val="005F62D0"/>
    <w:rsid w:val="006311FE"/>
    <w:rsid w:val="00633829"/>
    <w:rsid w:val="00633AA0"/>
    <w:rsid w:val="00633D82"/>
    <w:rsid w:val="006408AC"/>
    <w:rsid w:val="0066519D"/>
    <w:rsid w:val="00670C3D"/>
    <w:rsid w:val="00677500"/>
    <w:rsid w:val="0068247E"/>
    <w:rsid w:val="006917B2"/>
    <w:rsid w:val="00694D46"/>
    <w:rsid w:val="006B0AB1"/>
    <w:rsid w:val="006B5A0E"/>
    <w:rsid w:val="006C2F05"/>
    <w:rsid w:val="006E56FD"/>
    <w:rsid w:val="006E64D9"/>
    <w:rsid w:val="006E6880"/>
    <w:rsid w:val="00702D85"/>
    <w:rsid w:val="00711C72"/>
    <w:rsid w:val="0073450F"/>
    <w:rsid w:val="0075384B"/>
    <w:rsid w:val="0075465B"/>
    <w:rsid w:val="0077165D"/>
    <w:rsid w:val="00777E99"/>
    <w:rsid w:val="0078178B"/>
    <w:rsid w:val="00792A1B"/>
    <w:rsid w:val="007970FC"/>
    <w:rsid w:val="007B65DB"/>
    <w:rsid w:val="007C0BDD"/>
    <w:rsid w:val="007C1656"/>
    <w:rsid w:val="007C1945"/>
    <w:rsid w:val="007C75E0"/>
    <w:rsid w:val="007D228F"/>
    <w:rsid w:val="007D5FA2"/>
    <w:rsid w:val="007E3D5F"/>
    <w:rsid w:val="007E53F9"/>
    <w:rsid w:val="00806CE0"/>
    <w:rsid w:val="00811F58"/>
    <w:rsid w:val="00822CBC"/>
    <w:rsid w:val="00831E99"/>
    <w:rsid w:val="00833695"/>
    <w:rsid w:val="00845AE1"/>
    <w:rsid w:val="008512E1"/>
    <w:rsid w:val="00853F9D"/>
    <w:rsid w:val="008552E8"/>
    <w:rsid w:val="0085667F"/>
    <w:rsid w:val="008617F3"/>
    <w:rsid w:val="008678E0"/>
    <w:rsid w:val="008766DD"/>
    <w:rsid w:val="008808CB"/>
    <w:rsid w:val="00882B76"/>
    <w:rsid w:val="008859E6"/>
    <w:rsid w:val="00892CE9"/>
    <w:rsid w:val="008A39B7"/>
    <w:rsid w:val="008B5A9D"/>
    <w:rsid w:val="008D4F38"/>
    <w:rsid w:val="008E40E2"/>
    <w:rsid w:val="008F198A"/>
    <w:rsid w:val="00905F57"/>
    <w:rsid w:val="00920A51"/>
    <w:rsid w:val="00922542"/>
    <w:rsid w:val="0093582A"/>
    <w:rsid w:val="0094039E"/>
    <w:rsid w:val="009456F1"/>
    <w:rsid w:val="0094670B"/>
    <w:rsid w:val="00976745"/>
    <w:rsid w:val="00980A42"/>
    <w:rsid w:val="00986FE9"/>
    <w:rsid w:val="009976B3"/>
    <w:rsid w:val="009A24EF"/>
    <w:rsid w:val="009A3792"/>
    <w:rsid w:val="009B0CF1"/>
    <w:rsid w:val="009B2F1F"/>
    <w:rsid w:val="009B422E"/>
    <w:rsid w:val="009B4D6F"/>
    <w:rsid w:val="009C0E86"/>
    <w:rsid w:val="009C2B15"/>
    <w:rsid w:val="009C359E"/>
    <w:rsid w:val="009D2938"/>
    <w:rsid w:val="009E6BB7"/>
    <w:rsid w:val="009F1BCE"/>
    <w:rsid w:val="00A039CA"/>
    <w:rsid w:val="00A20F50"/>
    <w:rsid w:val="00A3297C"/>
    <w:rsid w:val="00A35DD2"/>
    <w:rsid w:val="00A37F7F"/>
    <w:rsid w:val="00A47856"/>
    <w:rsid w:val="00A50FE3"/>
    <w:rsid w:val="00A512C9"/>
    <w:rsid w:val="00A539E4"/>
    <w:rsid w:val="00A5762A"/>
    <w:rsid w:val="00A57B88"/>
    <w:rsid w:val="00A62073"/>
    <w:rsid w:val="00A63E3C"/>
    <w:rsid w:val="00A70760"/>
    <w:rsid w:val="00A75650"/>
    <w:rsid w:val="00A7693B"/>
    <w:rsid w:val="00AA24A4"/>
    <w:rsid w:val="00AA4E3B"/>
    <w:rsid w:val="00AB29A9"/>
    <w:rsid w:val="00AB66A5"/>
    <w:rsid w:val="00AC7636"/>
    <w:rsid w:val="00AD1B8E"/>
    <w:rsid w:val="00AD3FB8"/>
    <w:rsid w:val="00AE6600"/>
    <w:rsid w:val="00AE7D13"/>
    <w:rsid w:val="00AF4052"/>
    <w:rsid w:val="00AF7EE8"/>
    <w:rsid w:val="00B00AE7"/>
    <w:rsid w:val="00B02BC7"/>
    <w:rsid w:val="00B07102"/>
    <w:rsid w:val="00B07DCD"/>
    <w:rsid w:val="00B1066A"/>
    <w:rsid w:val="00B1165D"/>
    <w:rsid w:val="00B145C1"/>
    <w:rsid w:val="00B148C1"/>
    <w:rsid w:val="00B25580"/>
    <w:rsid w:val="00B277E4"/>
    <w:rsid w:val="00B3168E"/>
    <w:rsid w:val="00B44DC5"/>
    <w:rsid w:val="00B450B0"/>
    <w:rsid w:val="00B4772C"/>
    <w:rsid w:val="00B5635B"/>
    <w:rsid w:val="00B56A6E"/>
    <w:rsid w:val="00B63280"/>
    <w:rsid w:val="00B70C0E"/>
    <w:rsid w:val="00B72850"/>
    <w:rsid w:val="00B80DE8"/>
    <w:rsid w:val="00B90C14"/>
    <w:rsid w:val="00B9691D"/>
    <w:rsid w:val="00BA380B"/>
    <w:rsid w:val="00BB2512"/>
    <w:rsid w:val="00BB56D3"/>
    <w:rsid w:val="00BC6222"/>
    <w:rsid w:val="00BD201F"/>
    <w:rsid w:val="00BD3371"/>
    <w:rsid w:val="00BD43E0"/>
    <w:rsid w:val="00BE41A9"/>
    <w:rsid w:val="00BF7D14"/>
    <w:rsid w:val="00C04B61"/>
    <w:rsid w:val="00C12AF0"/>
    <w:rsid w:val="00C13C29"/>
    <w:rsid w:val="00C17310"/>
    <w:rsid w:val="00C174BC"/>
    <w:rsid w:val="00C23B17"/>
    <w:rsid w:val="00C242C8"/>
    <w:rsid w:val="00C24AA1"/>
    <w:rsid w:val="00C302E1"/>
    <w:rsid w:val="00C3235B"/>
    <w:rsid w:val="00C34E40"/>
    <w:rsid w:val="00C36B04"/>
    <w:rsid w:val="00C4214C"/>
    <w:rsid w:val="00C42256"/>
    <w:rsid w:val="00C55B44"/>
    <w:rsid w:val="00C570FD"/>
    <w:rsid w:val="00C61312"/>
    <w:rsid w:val="00C720C8"/>
    <w:rsid w:val="00C75CCE"/>
    <w:rsid w:val="00C92434"/>
    <w:rsid w:val="00CA1354"/>
    <w:rsid w:val="00CA6C68"/>
    <w:rsid w:val="00CB5EF2"/>
    <w:rsid w:val="00CC7DE2"/>
    <w:rsid w:val="00CD7F25"/>
    <w:rsid w:val="00CF6CFA"/>
    <w:rsid w:val="00CF7AAC"/>
    <w:rsid w:val="00D10EF9"/>
    <w:rsid w:val="00D24893"/>
    <w:rsid w:val="00D43612"/>
    <w:rsid w:val="00D52CBF"/>
    <w:rsid w:val="00D576CA"/>
    <w:rsid w:val="00D66F04"/>
    <w:rsid w:val="00D75213"/>
    <w:rsid w:val="00D7712E"/>
    <w:rsid w:val="00D83D1B"/>
    <w:rsid w:val="00D979C6"/>
    <w:rsid w:val="00DA098E"/>
    <w:rsid w:val="00DA4AB8"/>
    <w:rsid w:val="00DB3C0F"/>
    <w:rsid w:val="00DB666C"/>
    <w:rsid w:val="00DC0120"/>
    <w:rsid w:val="00DC50E2"/>
    <w:rsid w:val="00DC54A0"/>
    <w:rsid w:val="00DC6C9C"/>
    <w:rsid w:val="00DD00A9"/>
    <w:rsid w:val="00DD0624"/>
    <w:rsid w:val="00DD1BEE"/>
    <w:rsid w:val="00DD2551"/>
    <w:rsid w:val="00DD670E"/>
    <w:rsid w:val="00DD7377"/>
    <w:rsid w:val="00DF7327"/>
    <w:rsid w:val="00E0240C"/>
    <w:rsid w:val="00E076A3"/>
    <w:rsid w:val="00E11385"/>
    <w:rsid w:val="00E13CDE"/>
    <w:rsid w:val="00E2190B"/>
    <w:rsid w:val="00E262B2"/>
    <w:rsid w:val="00E2682A"/>
    <w:rsid w:val="00E27678"/>
    <w:rsid w:val="00E340A7"/>
    <w:rsid w:val="00E34208"/>
    <w:rsid w:val="00E37290"/>
    <w:rsid w:val="00E41C6F"/>
    <w:rsid w:val="00E4374C"/>
    <w:rsid w:val="00E45A5C"/>
    <w:rsid w:val="00E52467"/>
    <w:rsid w:val="00E52D98"/>
    <w:rsid w:val="00E54B1B"/>
    <w:rsid w:val="00E571E1"/>
    <w:rsid w:val="00E61935"/>
    <w:rsid w:val="00E62221"/>
    <w:rsid w:val="00E62923"/>
    <w:rsid w:val="00E64C97"/>
    <w:rsid w:val="00E656F6"/>
    <w:rsid w:val="00E730A5"/>
    <w:rsid w:val="00E811F3"/>
    <w:rsid w:val="00E85F91"/>
    <w:rsid w:val="00E92A2A"/>
    <w:rsid w:val="00EB2220"/>
    <w:rsid w:val="00EB4039"/>
    <w:rsid w:val="00EC33E4"/>
    <w:rsid w:val="00EC761F"/>
    <w:rsid w:val="00EE0ED9"/>
    <w:rsid w:val="00EE2E55"/>
    <w:rsid w:val="00F01BB4"/>
    <w:rsid w:val="00F02006"/>
    <w:rsid w:val="00F02E95"/>
    <w:rsid w:val="00F0574A"/>
    <w:rsid w:val="00F12A62"/>
    <w:rsid w:val="00F15393"/>
    <w:rsid w:val="00F228B1"/>
    <w:rsid w:val="00F25BC8"/>
    <w:rsid w:val="00F33A99"/>
    <w:rsid w:val="00F35836"/>
    <w:rsid w:val="00F41619"/>
    <w:rsid w:val="00F53DB6"/>
    <w:rsid w:val="00F56D4C"/>
    <w:rsid w:val="00F658F3"/>
    <w:rsid w:val="00F8016B"/>
    <w:rsid w:val="00F804E1"/>
    <w:rsid w:val="00F87F88"/>
    <w:rsid w:val="00F90A9F"/>
    <w:rsid w:val="00F91087"/>
    <w:rsid w:val="00F91DF6"/>
    <w:rsid w:val="00F9339D"/>
    <w:rsid w:val="00F962E3"/>
    <w:rsid w:val="00FA3F66"/>
    <w:rsid w:val="00FB3374"/>
    <w:rsid w:val="00FB67DE"/>
    <w:rsid w:val="00FB6CAF"/>
    <w:rsid w:val="00FD6CB9"/>
    <w:rsid w:val="00FE3081"/>
    <w:rsid w:val="00FE3E3B"/>
    <w:rsid w:val="00FF0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498AAD"/>
  <w15:chartTrackingRefBased/>
  <w15:docId w15:val="{DC592392-693C-4C46-8D53-E3114373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46"/>
    <w:pPr>
      <w:spacing w:before="120" w:after="120"/>
    </w:pPr>
    <w:rPr>
      <w:rFonts w:ascii="Arial" w:hAnsi="Arial"/>
      <w:snapToGrid w:val="0"/>
      <w:lang w:val="sv-SE"/>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99"/>
    <w:qFormat/>
    <w:rsid w:val="00DD7377"/>
    <w:pPr>
      <w:spacing w:before="0" w:after="200" w:line="276" w:lineRule="auto"/>
      <w:ind w:left="720"/>
      <w:contextualSpacing/>
    </w:pPr>
    <w:rPr>
      <w:rFonts w:ascii="Calibri" w:eastAsia="Calibri" w:hAnsi="Calibri"/>
      <w:snapToGrid/>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53350">
      <w:bodyDiv w:val="1"/>
      <w:marLeft w:val="0"/>
      <w:marRight w:val="0"/>
      <w:marTop w:val="0"/>
      <w:marBottom w:val="0"/>
      <w:divBdr>
        <w:top w:val="none" w:sz="0" w:space="0" w:color="auto"/>
        <w:left w:val="none" w:sz="0" w:space="0" w:color="auto"/>
        <w:bottom w:val="none" w:sz="0" w:space="0" w:color="auto"/>
        <w:right w:val="none" w:sz="0" w:space="0" w:color="auto"/>
      </w:divBdr>
    </w:div>
    <w:div w:id="884487877">
      <w:bodyDiv w:val="1"/>
      <w:marLeft w:val="0"/>
      <w:marRight w:val="0"/>
      <w:marTop w:val="0"/>
      <w:marBottom w:val="0"/>
      <w:divBdr>
        <w:top w:val="none" w:sz="0" w:space="0" w:color="auto"/>
        <w:left w:val="none" w:sz="0" w:space="0" w:color="auto"/>
        <w:bottom w:val="none" w:sz="0" w:space="0" w:color="auto"/>
        <w:right w:val="none" w:sz="0" w:space="0" w:color="auto"/>
      </w:divBdr>
    </w:div>
    <w:div w:id="1860192077">
      <w:bodyDiv w:val="1"/>
      <w:marLeft w:val="0"/>
      <w:marRight w:val="0"/>
      <w:marTop w:val="0"/>
      <w:marBottom w:val="0"/>
      <w:divBdr>
        <w:top w:val="none" w:sz="0" w:space="0" w:color="auto"/>
        <w:left w:val="none" w:sz="0" w:space="0" w:color="auto"/>
        <w:bottom w:val="none" w:sz="0" w:space="0" w:color="auto"/>
        <w:right w:val="none" w:sz="0" w:space="0" w:color="auto"/>
      </w:divBdr>
    </w:div>
    <w:div w:id="207627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3097</Words>
  <Characters>17656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PC</cp:lastModifiedBy>
  <cp:revision>4</cp:revision>
  <cp:lastPrinted>2012-09-24T10:13:00Z</cp:lastPrinted>
  <dcterms:created xsi:type="dcterms:W3CDTF">2026-02-19T21:34:00Z</dcterms:created>
  <dcterms:modified xsi:type="dcterms:W3CDTF">2026-03-03T20:51:00Z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ies>
</file>